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DD8" w:rsidRPr="00F83DD8" w:rsidRDefault="00F83DD8" w:rsidP="00F83DD8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bookmark0"/>
      <w:r w:rsidRPr="00F83D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Управление культуры администрации </w:t>
      </w:r>
    </w:p>
    <w:p w:rsidR="00F83DD8" w:rsidRPr="00F83DD8" w:rsidRDefault="00F83DD8" w:rsidP="00F83DD8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83DD8">
        <w:rPr>
          <w:rFonts w:ascii="Times New Roman" w:hAnsi="Times New Roman" w:cs="Times New Roman"/>
          <w:b/>
          <w:color w:val="auto"/>
          <w:sz w:val="28"/>
          <w:szCs w:val="28"/>
        </w:rPr>
        <w:t>Богородского городского округа Московской области</w:t>
      </w:r>
    </w:p>
    <w:p w:rsidR="00F83DD8" w:rsidRPr="00F83DD8" w:rsidRDefault="00F83DD8" w:rsidP="00F83DD8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83DD8" w:rsidRPr="00F83DD8" w:rsidRDefault="00F83DD8" w:rsidP="00F83DD8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83D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Муниципальное учреждение дополнительного образования </w:t>
      </w:r>
    </w:p>
    <w:p w:rsidR="00F83DD8" w:rsidRDefault="00F83DD8" w:rsidP="00F83DD8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83DD8">
        <w:rPr>
          <w:rFonts w:ascii="Times New Roman" w:hAnsi="Times New Roman" w:cs="Times New Roman"/>
          <w:b/>
          <w:color w:val="auto"/>
          <w:sz w:val="28"/>
          <w:szCs w:val="28"/>
        </w:rPr>
        <w:t>«Дубровская детская музыкальная школа»</w:t>
      </w:r>
    </w:p>
    <w:p w:rsidR="00F83DD8" w:rsidRDefault="00F83DD8" w:rsidP="00F83DD8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83DD8" w:rsidRPr="00F83DD8" w:rsidRDefault="00F83DD8" w:rsidP="00F83DD8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83DD8" w:rsidRPr="00F83DD8" w:rsidRDefault="00F83DD8" w:rsidP="00F83DD8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F83DD8" w:rsidRPr="00F83DD8" w:rsidRDefault="00F83DD8" w:rsidP="00F83DD8">
      <w:pPr>
        <w:widowControl/>
        <w:tabs>
          <w:tab w:val="left" w:pos="600"/>
        </w:tabs>
        <w:rPr>
          <w:rFonts w:ascii="Times New Roman" w:hAnsi="Times New Roman" w:cs="Times New Roman"/>
          <w:color w:val="auto"/>
        </w:rPr>
      </w:pPr>
      <w:r w:rsidRPr="00F83DD8">
        <w:rPr>
          <w:rFonts w:ascii="Times New Roman" w:hAnsi="Times New Roman" w:cs="Times New Roman"/>
          <w:color w:val="auto"/>
        </w:rPr>
        <w:t xml:space="preserve">Принято 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</w:t>
      </w:r>
      <w:r w:rsidRPr="00F83DD8">
        <w:rPr>
          <w:rFonts w:ascii="Times New Roman" w:hAnsi="Times New Roman" w:cs="Times New Roman"/>
          <w:color w:val="auto"/>
        </w:rPr>
        <w:t>Утверждаю</w:t>
      </w:r>
    </w:p>
    <w:p w:rsidR="00F83DD8" w:rsidRPr="00F83DD8" w:rsidRDefault="00F83DD8" w:rsidP="00F83DD8">
      <w:pPr>
        <w:widowControl/>
        <w:rPr>
          <w:rFonts w:ascii="Times New Roman" w:hAnsi="Times New Roman" w:cs="Times New Roman"/>
          <w:color w:val="auto"/>
        </w:rPr>
      </w:pPr>
      <w:r w:rsidRPr="00F83DD8">
        <w:rPr>
          <w:rFonts w:ascii="Times New Roman" w:hAnsi="Times New Roman" w:cs="Times New Roman"/>
          <w:color w:val="auto"/>
        </w:rPr>
        <w:t>педагогическим советом</w:t>
      </w:r>
      <w:r>
        <w:rPr>
          <w:rFonts w:ascii="Times New Roman" w:hAnsi="Times New Roman" w:cs="Times New Roman"/>
          <w:color w:val="auto"/>
        </w:rPr>
        <w:t xml:space="preserve">   </w:t>
      </w:r>
      <w:r w:rsidRPr="00F83DD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    </w:t>
      </w:r>
      <w:r w:rsidRPr="00F83DD8">
        <w:rPr>
          <w:rFonts w:ascii="Times New Roman" w:hAnsi="Times New Roman" w:cs="Times New Roman"/>
          <w:color w:val="auto"/>
        </w:rPr>
        <w:t xml:space="preserve">Директор МУДО </w:t>
      </w:r>
    </w:p>
    <w:p w:rsidR="00F83DD8" w:rsidRPr="00F83DD8" w:rsidRDefault="00F83DD8" w:rsidP="00F83DD8">
      <w:pPr>
        <w:widowControl/>
        <w:rPr>
          <w:rFonts w:ascii="Times New Roman" w:hAnsi="Times New Roman" w:cs="Times New Roman"/>
          <w:color w:val="auto"/>
        </w:rPr>
      </w:pPr>
      <w:r w:rsidRPr="00F83DD8">
        <w:rPr>
          <w:rFonts w:ascii="Times New Roman" w:hAnsi="Times New Roman" w:cs="Times New Roman"/>
          <w:color w:val="auto"/>
        </w:rPr>
        <w:t xml:space="preserve">Протокол №1 </w:t>
      </w:r>
      <w:r>
        <w:rPr>
          <w:rFonts w:ascii="Times New Roman" w:hAnsi="Times New Roman" w:cs="Times New Roman"/>
          <w:color w:val="auto"/>
        </w:rPr>
        <w:t xml:space="preserve">           </w:t>
      </w:r>
      <w:r w:rsidRPr="00F83DD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</w:t>
      </w:r>
      <w:r w:rsidRPr="00F83DD8">
        <w:rPr>
          <w:rFonts w:ascii="Times New Roman" w:hAnsi="Times New Roman" w:cs="Times New Roman"/>
          <w:color w:val="auto"/>
        </w:rPr>
        <w:t xml:space="preserve">Дубровская ДМШ </w:t>
      </w:r>
    </w:p>
    <w:p w:rsidR="00F83DD8" w:rsidRPr="00F83DD8" w:rsidRDefault="00F83DD8" w:rsidP="00F83DD8">
      <w:pPr>
        <w:widowControl/>
        <w:tabs>
          <w:tab w:val="left" w:pos="600"/>
        </w:tabs>
        <w:rPr>
          <w:rFonts w:ascii="Times New Roman" w:hAnsi="Times New Roman" w:cs="Times New Roman"/>
          <w:color w:val="auto"/>
        </w:rPr>
      </w:pPr>
      <w:r w:rsidRPr="00F83DD8">
        <w:rPr>
          <w:rFonts w:ascii="Times New Roman" w:hAnsi="Times New Roman" w:cs="Times New Roman"/>
          <w:color w:val="auto"/>
        </w:rPr>
        <w:t>от 3</w:t>
      </w:r>
      <w:r w:rsidR="00E205A5">
        <w:rPr>
          <w:rFonts w:ascii="Times New Roman" w:hAnsi="Times New Roman" w:cs="Times New Roman"/>
          <w:color w:val="auto"/>
        </w:rPr>
        <w:t>0</w:t>
      </w:r>
      <w:r w:rsidRPr="00F83DD8">
        <w:rPr>
          <w:rFonts w:ascii="Times New Roman" w:hAnsi="Times New Roman" w:cs="Times New Roman"/>
          <w:color w:val="auto"/>
        </w:rPr>
        <w:t xml:space="preserve"> августа 202</w:t>
      </w:r>
      <w:r w:rsidR="00E205A5">
        <w:rPr>
          <w:rFonts w:ascii="Times New Roman" w:hAnsi="Times New Roman" w:cs="Times New Roman"/>
          <w:color w:val="auto"/>
        </w:rPr>
        <w:t>4</w:t>
      </w:r>
      <w:r w:rsidRPr="00F83DD8">
        <w:rPr>
          <w:rFonts w:ascii="Times New Roman" w:hAnsi="Times New Roman" w:cs="Times New Roman"/>
          <w:color w:val="auto"/>
        </w:rPr>
        <w:t>г.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</w:t>
      </w:r>
      <w:r w:rsidRPr="00F83DD8">
        <w:rPr>
          <w:rFonts w:ascii="Times New Roman" w:hAnsi="Times New Roman" w:cs="Times New Roman"/>
          <w:color w:val="auto"/>
        </w:rPr>
        <w:t xml:space="preserve">__________  Краснова Н.В. </w:t>
      </w:r>
    </w:p>
    <w:p w:rsidR="00F83DD8" w:rsidRPr="00F83DD8" w:rsidRDefault="00F83DD8" w:rsidP="00F83DD8">
      <w:pPr>
        <w:widowControl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</w:t>
      </w:r>
      <w:r w:rsidRPr="00F83DD8">
        <w:rPr>
          <w:rFonts w:ascii="Times New Roman" w:hAnsi="Times New Roman" w:cs="Times New Roman"/>
          <w:color w:val="auto"/>
        </w:rPr>
        <w:t>3</w:t>
      </w:r>
      <w:r w:rsidR="00E205A5">
        <w:rPr>
          <w:rFonts w:ascii="Times New Roman" w:hAnsi="Times New Roman" w:cs="Times New Roman"/>
          <w:color w:val="auto"/>
        </w:rPr>
        <w:t>0</w:t>
      </w:r>
      <w:r w:rsidRPr="00F83DD8">
        <w:rPr>
          <w:rFonts w:ascii="Times New Roman" w:hAnsi="Times New Roman" w:cs="Times New Roman"/>
          <w:color w:val="auto"/>
        </w:rPr>
        <w:t xml:space="preserve"> августа 202</w:t>
      </w:r>
      <w:r w:rsidR="00E205A5">
        <w:rPr>
          <w:rFonts w:ascii="Times New Roman" w:hAnsi="Times New Roman" w:cs="Times New Roman"/>
          <w:color w:val="auto"/>
        </w:rPr>
        <w:t>4</w:t>
      </w:r>
      <w:r w:rsidRPr="00F83DD8">
        <w:rPr>
          <w:rFonts w:ascii="Times New Roman" w:hAnsi="Times New Roman" w:cs="Times New Roman"/>
          <w:color w:val="auto"/>
        </w:rPr>
        <w:t>г.</w:t>
      </w:r>
    </w:p>
    <w:p w:rsidR="00F83DD8" w:rsidRDefault="00F83DD8" w:rsidP="00386085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3DD8" w:rsidRPr="00F83DD8" w:rsidRDefault="00F83DD8" w:rsidP="00F83DD8">
      <w:pPr>
        <w:shd w:val="clear" w:color="auto" w:fill="FFFFFF"/>
        <w:autoSpaceDE w:val="0"/>
        <w:autoSpaceDN w:val="0"/>
        <w:adjustRightInd w:val="0"/>
        <w:spacing w:line="322" w:lineRule="exact"/>
        <w:ind w:right="28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83DD8">
        <w:rPr>
          <w:rFonts w:ascii="Times New Roman" w:hAnsi="Times New Roman" w:cs="Times New Roman"/>
          <w:b/>
          <w:color w:val="auto"/>
          <w:sz w:val="28"/>
          <w:szCs w:val="28"/>
        </w:rPr>
        <w:t>ДОПОЛНИТЕЛЬНАЯ ПРЕДПРОФЕССИОНАЛЬНАЯ ОБЩЕОБРАЗОВАТЕЛЬНАЯ  ПРОГРАММА  В ОБЛАСТИ</w:t>
      </w:r>
    </w:p>
    <w:p w:rsidR="00F83DD8" w:rsidRPr="00F83DD8" w:rsidRDefault="00F83DD8" w:rsidP="00F83DD8">
      <w:pPr>
        <w:widowControl/>
        <w:jc w:val="center"/>
        <w:rPr>
          <w:rFonts w:ascii="Times New Roman" w:hAnsi="Times New Roman" w:cs="Times New Roman"/>
          <w:b/>
          <w:color w:val="auto"/>
          <w:sz w:val="32"/>
          <w:szCs w:val="28"/>
        </w:rPr>
      </w:pPr>
      <w:r w:rsidRPr="00F83DD8">
        <w:rPr>
          <w:rFonts w:ascii="Times New Roman" w:hAnsi="Times New Roman" w:cs="Times New Roman"/>
          <w:b/>
          <w:color w:val="auto"/>
          <w:sz w:val="28"/>
          <w:szCs w:val="28"/>
        </w:rPr>
        <w:t>МУЗЫКАЛЬНОГО ИСКУССТВА</w:t>
      </w:r>
      <w:r w:rsidRPr="00F83DD8">
        <w:rPr>
          <w:rFonts w:ascii="Times New Roman" w:hAnsi="Times New Roman" w:cs="Times New Roman"/>
          <w:b/>
          <w:color w:val="auto"/>
          <w:sz w:val="32"/>
          <w:szCs w:val="28"/>
        </w:rPr>
        <w:t xml:space="preserve"> </w:t>
      </w:r>
      <w:r w:rsidRPr="00F83DD8">
        <w:rPr>
          <w:rFonts w:ascii="Times New Roman" w:hAnsi="Times New Roman" w:cs="Times New Roman"/>
          <w:b/>
          <w:color w:val="auto"/>
          <w:sz w:val="28"/>
          <w:szCs w:val="28"/>
        </w:rPr>
        <w:t>«СТРУННЫЕ ИНСТРУМЕНТЫ»</w:t>
      </w:r>
    </w:p>
    <w:p w:rsidR="00F83DD8" w:rsidRDefault="00F83DD8" w:rsidP="00F83DD8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auto"/>
          <w:sz w:val="36"/>
          <w:szCs w:val="40"/>
        </w:rPr>
      </w:pPr>
    </w:p>
    <w:p w:rsidR="00F83DD8" w:rsidRDefault="00F83DD8" w:rsidP="00F83DD8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auto"/>
          <w:sz w:val="36"/>
          <w:szCs w:val="40"/>
        </w:rPr>
      </w:pPr>
    </w:p>
    <w:p w:rsidR="00F83DD8" w:rsidRPr="00F83DD8" w:rsidRDefault="00F83DD8" w:rsidP="00F83DD8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auto"/>
          <w:sz w:val="36"/>
          <w:szCs w:val="40"/>
        </w:rPr>
      </w:pPr>
      <w:r w:rsidRPr="00F83DD8">
        <w:rPr>
          <w:rFonts w:ascii="Times New Roman" w:hAnsi="Times New Roman" w:cs="Times New Roman"/>
          <w:b/>
          <w:color w:val="auto"/>
          <w:sz w:val="36"/>
          <w:szCs w:val="40"/>
        </w:rPr>
        <w:t>ПРОГРАММА</w:t>
      </w:r>
    </w:p>
    <w:p w:rsidR="00F83DD8" w:rsidRPr="00F83DD8" w:rsidRDefault="00F83DD8" w:rsidP="00F83DD8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auto"/>
          <w:sz w:val="36"/>
          <w:szCs w:val="40"/>
        </w:rPr>
      </w:pPr>
      <w:r w:rsidRPr="00F83DD8">
        <w:rPr>
          <w:rFonts w:ascii="Times New Roman" w:hAnsi="Times New Roman" w:cs="Times New Roman"/>
          <w:b/>
          <w:color w:val="auto"/>
          <w:sz w:val="36"/>
          <w:szCs w:val="40"/>
        </w:rPr>
        <w:t xml:space="preserve">по учебному предмету </w:t>
      </w:r>
    </w:p>
    <w:p w:rsidR="00F83DD8" w:rsidRDefault="00F83DD8" w:rsidP="00F83DD8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auto"/>
          <w:sz w:val="36"/>
          <w:szCs w:val="40"/>
        </w:rPr>
      </w:pPr>
      <w:r w:rsidRPr="00F83DD8">
        <w:rPr>
          <w:rFonts w:ascii="Times New Roman" w:hAnsi="Times New Roman" w:cs="Times New Roman"/>
          <w:b/>
          <w:color w:val="auto"/>
          <w:sz w:val="36"/>
          <w:szCs w:val="40"/>
        </w:rPr>
        <w:t>«</w:t>
      </w:r>
      <w:r>
        <w:rPr>
          <w:rFonts w:ascii="Times New Roman" w:hAnsi="Times New Roman" w:cs="Times New Roman"/>
          <w:b/>
          <w:color w:val="auto"/>
          <w:sz w:val="36"/>
          <w:szCs w:val="40"/>
        </w:rPr>
        <w:t>Ансамбль</w:t>
      </w:r>
      <w:r w:rsidRPr="00F83DD8">
        <w:rPr>
          <w:rFonts w:ascii="Times New Roman" w:hAnsi="Times New Roman" w:cs="Times New Roman"/>
          <w:b/>
          <w:color w:val="auto"/>
          <w:sz w:val="36"/>
          <w:szCs w:val="40"/>
        </w:rPr>
        <w:t>»</w:t>
      </w:r>
    </w:p>
    <w:p w:rsidR="00F83DD8" w:rsidRDefault="00F83DD8" w:rsidP="00F83DD8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auto"/>
          <w:sz w:val="36"/>
          <w:szCs w:val="40"/>
        </w:rPr>
      </w:pPr>
    </w:p>
    <w:p w:rsidR="00F83DD8" w:rsidRDefault="00F83DD8" w:rsidP="00F83DD8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auto"/>
          <w:sz w:val="36"/>
          <w:szCs w:val="40"/>
        </w:rPr>
      </w:pPr>
    </w:p>
    <w:p w:rsidR="00F83DD8" w:rsidRDefault="00F83DD8" w:rsidP="00F83DD8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auto"/>
          <w:sz w:val="36"/>
          <w:szCs w:val="40"/>
        </w:rPr>
      </w:pPr>
    </w:p>
    <w:p w:rsidR="00F83DD8" w:rsidRDefault="00F83DD8" w:rsidP="00F83DD8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auto"/>
          <w:sz w:val="36"/>
          <w:szCs w:val="40"/>
        </w:rPr>
      </w:pPr>
    </w:p>
    <w:p w:rsidR="00F83DD8" w:rsidRDefault="00F83DD8" w:rsidP="00F83DD8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auto"/>
          <w:sz w:val="36"/>
          <w:szCs w:val="40"/>
        </w:rPr>
      </w:pPr>
    </w:p>
    <w:p w:rsidR="00F83DD8" w:rsidRDefault="00F83DD8" w:rsidP="00F83DD8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auto"/>
          <w:sz w:val="36"/>
          <w:szCs w:val="40"/>
        </w:rPr>
      </w:pPr>
    </w:p>
    <w:p w:rsidR="00F83DD8" w:rsidRDefault="00F83DD8" w:rsidP="00F83DD8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auto"/>
          <w:sz w:val="36"/>
          <w:szCs w:val="40"/>
        </w:rPr>
      </w:pPr>
    </w:p>
    <w:p w:rsidR="00F83DD8" w:rsidRPr="00F83DD8" w:rsidRDefault="00F83DD8" w:rsidP="00F83DD8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auto"/>
          <w:sz w:val="36"/>
          <w:szCs w:val="40"/>
        </w:rPr>
      </w:pPr>
    </w:p>
    <w:p w:rsidR="00F83DD8" w:rsidRPr="00F83DD8" w:rsidRDefault="00F83DD8" w:rsidP="00F83DD8">
      <w:pPr>
        <w:shd w:val="clear" w:color="auto" w:fill="FFFFFF"/>
        <w:autoSpaceDE w:val="0"/>
        <w:autoSpaceDN w:val="0"/>
        <w:adjustRightInd w:val="0"/>
        <w:ind w:left="11"/>
        <w:jc w:val="center"/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</w:pPr>
      <w:r w:rsidRPr="00F83DD8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с. Стромынь, мкр. Ногинск-9</w:t>
      </w:r>
    </w:p>
    <w:p w:rsidR="00F83DD8" w:rsidRPr="00F83DD8" w:rsidRDefault="00F83DD8" w:rsidP="00F83DD8">
      <w:pPr>
        <w:shd w:val="clear" w:color="auto" w:fill="FFFFFF"/>
        <w:autoSpaceDE w:val="0"/>
        <w:autoSpaceDN w:val="0"/>
        <w:adjustRightInd w:val="0"/>
        <w:ind w:left="11"/>
        <w:jc w:val="center"/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</w:pPr>
      <w:r w:rsidRPr="00F83DD8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202</w:t>
      </w:r>
      <w:r w:rsidR="00E205A5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4</w:t>
      </w:r>
      <w:bookmarkStart w:id="1" w:name="_GoBack"/>
      <w:bookmarkEnd w:id="1"/>
      <w:r w:rsidRPr="00F83DD8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г.</w:t>
      </w:r>
    </w:p>
    <w:p w:rsidR="00F83DD8" w:rsidRPr="00F83DD8" w:rsidRDefault="00F83DD8" w:rsidP="00F83DD8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83DD8" w:rsidRDefault="00F83DD8" w:rsidP="00386085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1B7C" w:rsidRDefault="00971B7C" w:rsidP="00386085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85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программы учебного предмета</w:t>
      </w:r>
    </w:p>
    <w:p w:rsidR="00386085" w:rsidRPr="006C6773" w:rsidRDefault="00386085" w:rsidP="0038608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971B7C" w:rsidRPr="003127A5" w:rsidRDefault="00971B7C" w:rsidP="00C055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27A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  <w:t>Пояснительная записка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71B7C" w:rsidRPr="002A0859" w:rsidRDefault="00971B7C" w:rsidP="00C055FD">
      <w:pPr>
        <w:pStyle w:val="ad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Характеристика учебного предмета, его место и роль в образовательном процессе;</w:t>
      </w:r>
    </w:p>
    <w:p w:rsidR="00971B7C" w:rsidRPr="002A0859" w:rsidRDefault="00971B7C" w:rsidP="00C055FD">
      <w:pPr>
        <w:pStyle w:val="ad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Срок реализации учебного предмета;</w:t>
      </w:r>
    </w:p>
    <w:p w:rsidR="00971B7C" w:rsidRPr="002A0859" w:rsidRDefault="00971B7C" w:rsidP="00C055FD">
      <w:pPr>
        <w:pStyle w:val="ad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Объем учебного времени, предусмотренный</w:t>
      </w:r>
      <w:r>
        <w:rPr>
          <w:rFonts w:ascii="Times New Roman" w:hAnsi="Times New Roman" w:cs="Times New Roman"/>
          <w:i/>
          <w:iCs/>
        </w:rPr>
        <w:t xml:space="preserve"> учебным планом образовательной</w:t>
      </w:r>
    </w:p>
    <w:p w:rsidR="00971B7C" w:rsidRPr="002A0859" w:rsidRDefault="00971B7C" w:rsidP="00C055FD">
      <w:pPr>
        <w:pStyle w:val="ad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организации</w:t>
      </w:r>
      <w:r w:rsidRPr="002A0859">
        <w:rPr>
          <w:rFonts w:ascii="Times New Roman" w:hAnsi="Times New Roman" w:cs="Times New Roman"/>
          <w:i/>
          <w:iCs/>
        </w:rPr>
        <w:t xml:space="preserve"> на реализацию учебного предмета;</w:t>
      </w:r>
    </w:p>
    <w:p w:rsidR="00971B7C" w:rsidRPr="002A0859" w:rsidRDefault="00971B7C" w:rsidP="00C055FD">
      <w:pPr>
        <w:pStyle w:val="ad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Форма проведения учебных аудиторных занятий;</w:t>
      </w:r>
    </w:p>
    <w:p w:rsidR="00971B7C" w:rsidRPr="002A0859" w:rsidRDefault="00971B7C" w:rsidP="00C055FD">
      <w:pPr>
        <w:pStyle w:val="ad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Цели и задачи учебного предмета;</w:t>
      </w:r>
    </w:p>
    <w:p w:rsidR="00971B7C" w:rsidRPr="002A0859" w:rsidRDefault="00971B7C" w:rsidP="00C055FD">
      <w:pPr>
        <w:pStyle w:val="ad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Обоснование структуры программы учебного предмета;</w:t>
      </w:r>
    </w:p>
    <w:p w:rsidR="00971B7C" w:rsidRPr="002A0859" w:rsidRDefault="00971B7C" w:rsidP="00C055FD">
      <w:pPr>
        <w:pStyle w:val="ad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 xml:space="preserve">- Методы обучения; </w:t>
      </w:r>
    </w:p>
    <w:p w:rsidR="00971B7C" w:rsidRDefault="00971B7C" w:rsidP="00C055FD">
      <w:pPr>
        <w:pStyle w:val="ad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Описание материально-технических условий реализации учебного предмета;</w:t>
      </w:r>
    </w:p>
    <w:p w:rsidR="00971B7C" w:rsidRDefault="00971B7C" w:rsidP="00C055FD">
      <w:pPr>
        <w:pStyle w:val="ad"/>
        <w:rPr>
          <w:rFonts w:ascii="Times New Roman" w:hAnsi="Times New Roman" w:cs="Times New Roman"/>
          <w:i/>
          <w:iCs/>
        </w:rPr>
      </w:pPr>
    </w:p>
    <w:p w:rsidR="00971B7C" w:rsidRPr="003127A5" w:rsidRDefault="00971B7C" w:rsidP="00C055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27A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  <w:t>Содержание учебного предмета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71B7C" w:rsidRPr="002A0859" w:rsidRDefault="00971B7C" w:rsidP="00C055FD">
      <w:pPr>
        <w:pStyle w:val="ad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Сведения о затратах учебного времени;</w:t>
      </w:r>
    </w:p>
    <w:p w:rsidR="00971B7C" w:rsidRPr="002A0859" w:rsidRDefault="00971B7C" w:rsidP="00C055FD">
      <w:pPr>
        <w:pStyle w:val="ad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Годовые требования по классам;</w:t>
      </w:r>
    </w:p>
    <w:p w:rsidR="00971B7C" w:rsidRDefault="00971B7C" w:rsidP="00C055FD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3127A5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ребования к уровню подготовки уча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>щихся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71B7C" w:rsidRPr="003127A5" w:rsidRDefault="00971B7C" w:rsidP="00C055FD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71B7C" w:rsidRDefault="00971B7C" w:rsidP="00565111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C055FD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  <w:t>Формы и методы 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нтроля, система оценок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71B7C" w:rsidRDefault="00971B7C" w:rsidP="00565111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DE4166">
        <w:rPr>
          <w:rFonts w:ascii="Times New Roman" w:hAnsi="Times New Roman" w:cs="Times New Roman"/>
          <w:i/>
          <w:iCs/>
        </w:rPr>
        <w:t xml:space="preserve">- </w:t>
      </w:r>
      <w:r w:rsidRPr="002A0859">
        <w:rPr>
          <w:rFonts w:ascii="Times New Roman" w:hAnsi="Times New Roman" w:cs="Times New Roman"/>
          <w:i/>
          <w:iCs/>
        </w:rPr>
        <w:t xml:space="preserve">Аттестация: цели, виды, форма, содержание; </w:t>
      </w:r>
    </w:p>
    <w:p w:rsidR="00971B7C" w:rsidRDefault="00971B7C" w:rsidP="00565111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2A0859">
        <w:rPr>
          <w:rFonts w:ascii="Times New Roman" w:hAnsi="Times New Roman" w:cs="Times New Roman"/>
          <w:i/>
          <w:iCs/>
        </w:rPr>
        <w:t>- Критерии оценки;</w:t>
      </w:r>
    </w:p>
    <w:p w:rsidR="00971B7C" w:rsidRPr="00565111" w:rsidRDefault="00971B7C" w:rsidP="00565111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2A0859">
        <w:rPr>
          <w:rFonts w:ascii="Times New Roman" w:hAnsi="Times New Roman" w:cs="Times New Roman"/>
          <w:i/>
          <w:iCs/>
        </w:rPr>
        <w:t>- Контрольные требования на разных этапах обучения;</w:t>
      </w:r>
    </w:p>
    <w:p w:rsidR="00971B7C" w:rsidRPr="002A0859" w:rsidRDefault="00971B7C" w:rsidP="00C055FD">
      <w:pPr>
        <w:pStyle w:val="ad"/>
        <w:ind w:firstLine="426"/>
        <w:rPr>
          <w:rFonts w:ascii="Times New Roman" w:hAnsi="Times New Roman" w:cs="Times New Roman"/>
          <w:i/>
          <w:iCs/>
        </w:rPr>
      </w:pPr>
    </w:p>
    <w:p w:rsidR="00971B7C" w:rsidRDefault="00971B7C" w:rsidP="00565111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C055F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  <w:t>Методическое обесп</w:t>
      </w:r>
      <w:r>
        <w:rPr>
          <w:rFonts w:ascii="Times New Roman" w:hAnsi="Times New Roman" w:cs="Times New Roman"/>
          <w:b/>
          <w:bCs/>
          <w:sz w:val="28"/>
          <w:szCs w:val="28"/>
        </w:rPr>
        <w:t>ечение учебного 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71B7C" w:rsidRDefault="00971B7C" w:rsidP="00565111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DE4166">
        <w:rPr>
          <w:rFonts w:ascii="Times New Roman" w:hAnsi="Times New Roman" w:cs="Times New Roman"/>
          <w:i/>
          <w:iCs/>
        </w:rPr>
        <w:t>- Методические рекомендации педагогическим работникам;</w:t>
      </w:r>
    </w:p>
    <w:p w:rsidR="00971B7C" w:rsidRPr="00565111" w:rsidRDefault="00971B7C" w:rsidP="00565111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DE4166">
        <w:rPr>
          <w:rFonts w:ascii="Times New Roman" w:hAnsi="Times New Roman" w:cs="Times New Roman"/>
          <w:i/>
          <w:iCs/>
        </w:rPr>
        <w:t>- Рекомендации по орган</w:t>
      </w:r>
      <w:r>
        <w:rPr>
          <w:rFonts w:ascii="Times New Roman" w:hAnsi="Times New Roman" w:cs="Times New Roman"/>
          <w:i/>
          <w:iCs/>
        </w:rPr>
        <w:t>изации самостоятельной работы уча</w:t>
      </w:r>
      <w:r w:rsidRPr="00DE4166">
        <w:rPr>
          <w:rFonts w:ascii="Times New Roman" w:hAnsi="Times New Roman" w:cs="Times New Roman"/>
          <w:i/>
          <w:iCs/>
        </w:rPr>
        <w:t>щихся</w:t>
      </w:r>
      <w:r w:rsidRPr="002A0859">
        <w:rPr>
          <w:rFonts w:ascii="Calibri" w:hAnsi="Calibri" w:cs="Calibri"/>
        </w:rPr>
        <w:t>;</w:t>
      </w:r>
    </w:p>
    <w:p w:rsidR="00971B7C" w:rsidRPr="002A0859" w:rsidRDefault="00971B7C" w:rsidP="00C055FD">
      <w:pPr>
        <w:pStyle w:val="ad"/>
        <w:ind w:left="426"/>
        <w:rPr>
          <w:rFonts w:ascii="Calibri" w:hAnsi="Calibri" w:cs="Calibri"/>
        </w:rPr>
      </w:pPr>
    </w:p>
    <w:p w:rsidR="00971B7C" w:rsidRPr="00C055FD" w:rsidRDefault="00971B7C" w:rsidP="00C055FD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C055FD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  <w:t>Списки рекомендуемой нотной и методической литературы</w:t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71B7C" w:rsidRDefault="00971B7C" w:rsidP="00C055FD">
      <w:pPr>
        <w:pStyle w:val="ad"/>
        <w:rPr>
          <w:rFonts w:ascii="Times New Roman" w:hAnsi="Times New Roman" w:cs="Times New Roman"/>
          <w:i/>
          <w:iCs/>
        </w:rPr>
      </w:pPr>
      <w:r w:rsidRPr="00DE4166">
        <w:rPr>
          <w:rFonts w:ascii="Times New Roman" w:hAnsi="Times New Roman" w:cs="Times New Roman"/>
          <w:i/>
          <w:iCs/>
        </w:rPr>
        <w:t xml:space="preserve">- </w:t>
      </w:r>
      <w:r>
        <w:rPr>
          <w:rFonts w:ascii="Times New Roman" w:hAnsi="Times New Roman" w:cs="Times New Roman"/>
          <w:i/>
          <w:iCs/>
        </w:rPr>
        <w:t>Примерный с</w:t>
      </w:r>
      <w:r w:rsidRPr="00DE4166">
        <w:rPr>
          <w:rFonts w:ascii="Times New Roman" w:hAnsi="Times New Roman" w:cs="Times New Roman"/>
          <w:i/>
          <w:iCs/>
        </w:rPr>
        <w:t>писок нотной литературы;</w:t>
      </w:r>
    </w:p>
    <w:p w:rsidR="00971B7C" w:rsidRPr="00DE4166" w:rsidRDefault="00971B7C" w:rsidP="00C055FD">
      <w:pPr>
        <w:pStyle w:val="ad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-Р</w:t>
      </w:r>
      <w:r w:rsidR="00386085">
        <w:rPr>
          <w:rFonts w:ascii="Times New Roman" w:hAnsi="Times New Roman" w:cs="Times New Roman"/>
          <w:i/>
          <w:iCs/>
        </w:rPr>
        <w:t>е</w:t>
      </w:r>
      <w:r>
        <w:rPr>
          <w:rFonts w:ascii="Times New Roman" w:hAnsi="Times New Roman" w:cs="Times New Roman"/>
          <w:i/>
          <w:iCs/>
        </w:rPr>
        <w:t>комендуемые репертуарные сборники;</w:t>
      </w:r>
    </w:p>
    <w:p w:rsidR="00971B7C" w:rsidRDefault="00971B7C" w:rsidP="00C055FD">
      <w:pPr>
        <w:pStyle w:val="ad"/>
        <w:rPr>
          <w:rFonts w:ascii="Times New Roman" w:hAnsi="Times New Roman" w:cs="Times New Roman"/>
          <w:i/>
          <w:iCs/>
        </w:rPr>
      </w:pPr>
      <w:r w:rsidRPr="00DE4166">
        <w:rPr>
          <w:rFonts w:ascii="Times New Roman" w:hAnsi="Times New Roman" w:cs="Times New Roman"/>
          <w:i/>
          <w:iCs/>
        </w:rPr>
        <w:t>- Список рекоме</w:t>
      </w:r>
      <w:r>
        <w:rPr>
          <w:rFonts w:ascii="Times New Roman" w:hAnsi="Times New Roman" w:cs="Times New Roman"/>
          <w:i/>
          <w:iCs/>
        </w:rPr>
        <w:t>ндуемой методической литературы</w:t>
      </w:r>
    </w:p>
    <w:p w:rsidR="00971B7C" w:rsidRDefault="00971B7C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B7C" w:rsidRDefault="00971B7C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B7C" w:rsidRDefault="00971B7C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B7C" w:rsidRDefault="00971B7C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B7C" w:rsidRDefault="00971B7C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B7C" w:rsidRDefault="00971B7C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B7C" w:rsidRDefault="00971B7C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B7C" w:rsidRDefault="00971B7C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B7C" w:rsidRDefault="00971B7C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B7C" w:rsidRDefault="00971B7C" w:rsidP="0012429C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1B7C" w:rsidRDefault="00971B7C" w:rsidP="00346BEF">
      <w:pPr>
        <w:pStyle w:val="ad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81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Пояснительная записка </w:t>
      </w:r>
    </w:p>
    <w:p w:rsidR="00971B7C" w:rsidRDefault="00971B7C" w:rsidP="00346BE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1B7C" w:rsidRPr="008A2D05" w:rsidRDefault="00971B7C" w:rsidP="00346BE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722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Характеристика учебного предмета, его место 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роль в образовательном процессе</w:t>
      </w:r>
      <w:r w:rsidRPr="00722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151D7">
        <w:rPr>
          <w:rFonts w:ascii="Times New Roman" w:hAnsi="Times New Roman" w:cs="Times New Roman"/>
          <w:sz w:val="28"/>
          <w:szCs w:val="28"/>
        </w:rPr>
        <w:t xml:space="preserve">     </w:t>
      </w:r>
      <w:r w:rsidRPr="00C151D7">
        <w:rPr>
          <w:rFonts w:ascii="Times New Roman" w:hAnsi="Times New Roman" w:cs="Times New Roman"/>
          <w:sz w:val="28"/>
          <w:szCs w:val="28"/>
        </w:rPr>
        <w:tab/>
      </w:r>
      <w:r w:rsidRPr="00C151D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</w:p>
    <w:p w:rsidR="00971B7C" w:rsidRDefault="00971B7C" w:rsidP="00346BE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учебного предмета «Ансамбль» разработана  на  основе  и  с  учетом  ф</w:t>
      </w:r>
      <w:r w:rsidRPr="00C151D7">
        <w:rPr>
          <w:rFonts w:ascii="Times New Roman" w:hAnsi="Times New Roman" w:cs="Times New Roman"/>
          <w:sz w:val="28"/>
          <w:szCs w:val="28"/>
        </w:rPr>
        <w:t xml:space="preserve">едеральных  государственных  требований  к 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 предпрофессиональной </w:t>
      </w:r>
      <w:r w:rsidRPr="00C151D7">
        <w:rPr>
          <w:rFonts w:ascii="Times New Roman" w:hAnsi="Times New Roman" w:cs="Times New Roman"/>
          <w:sz w:val="28"/>
          <w:szCs w:val="28"/>
        </w:rPr>
        <w:t>программе  в  области  музыкального  искусства  «Струнные  инструменты».</w:t>
      </w:r>
    </w:p>
    <w:p w:rsidR="00971B7C" w:rsidRDefault="00971B7C" w:rsidP="00346BE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Воспитание навыков игры в ансамбле является одной из задач пр</w:t>
      </w:r>
      <w:r>
        <w:rPr>
          <w:rFonts w:ascii="Times New Roman" w:hAnsi="Times New Roman" w:cs="Times New Roman"/>
          <w:sz w:val="28"/>
          <w:szCs w:val="28"/>
        </w:rPr>
        <w:t>едпрофессиональной подготовки уча</w:t>
      </w:r>
      <w:r w:rsidRPr="00C151D7">
        <w:rPr>
          <w:rFonts w:ascii="Times New Roman" w:hAnsi="Times New Roman" w:cs="Times New Roman"/>
          <w:sz w:val="28"/>
          <w:szCs w:val="28"/>
        </w:rPr>
        <w:t>щихся в ДМШ и ДШИ.</w:t>
      </w:r>
    </w:p>
    <w:p w:rsidR="00971B7C" w:rsidRDefault="00971B7C" w:rsidP="00346BE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Игра в ансамбле объединяет детей разной степени способностей,</w:t>
      </w:r>
      <w:r>
        <w:rPr>
          <w:rFonts w:ascii="Times New Roman" w:hAnsi="Times New Roman" w:cs="Times New Roman"/>
          <w:sz w:val="28"/>
          <w:szCs w:val="28"/>
        </w:rPr>
        <w:t xml:space="preserve"> интеллекта, возрастных и психо</w:t>
      </w:r>
      <w:r w:rsidRPr="00C151D7">
        <w:rPr>
          <w:rFonts w:ascii="Times New Roman" w:hAnsi="Times New Roman" w:cs="Times New Roman"/>
          <w:sz w:val="28"/>
          <w:szCs w:val="28"/>
        </w:rPr>
        <w:t>физических особенностей, музыкально</w:t>
      </w:r>
      <w:r w:rsidRPr="00C151D7">
        <w:rPr>
          <w:rFonts w:ascii="Times New Roman" w:hAnsi="Times New Roman" w:cs="Times New Roman"/>
          <w:sz w:val="28"/>
          <w:szCs w:val="28"/>
        </w:rPr>
        <w:softHyphen/>
        <w:t xml:space="preserve">технической подготовки, расширяет </w:t>
      </w:r>
      <w:r>
        <w:rPr>
          <w:rFonts w:ascii="Times New Roman" w:hAnsi="Times New Roman" w:cs="Times New Roman"/>
          <w:sz w:val="28"/>
          <w:szCs w:val="28"/>
        </w:rPr>
        <w:t>кругозор, воспитывает дисциплину,  помогает  принять  решение  в  выборе  профессии  музыканта.</w:t>
      </w:r>
    </w:p>
    <w:p w:rsidR="00971B7C" w:rsidRDefault="00971B7C" w:rsidP="00346BEF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Ансамбль струнных инструментов использует и развивает базовые навыки, полученные на занятиях в классе по специальности. </w:t>
      </w:r>
    </w:p>
    <w:p w:rsidR="00971B7C" w:rsidRPr="00895ECE" w:rsidRDefault="00971B7C" w:rsidP="00346BEF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время обучения ансамблю должен сформироваться комплекс умений и навыков, необходимых для совместного музицирования.</w:t>
      </w:r>
    </w:p>
    <w:p w:rsidR="00971B7C" w:rsidRDefault="00971B7C" w:rsidP="00346BE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Коллективный  характер  работы  при  разучивании  и  исполнении  произведений,  чувство  ответственности  делают  класс  «Ансамбля»  наиболее</w:t>
      </w:r>
      <w:r>
        <w:rPr>
          <w:rFonts w:ascii="Times New Roman" w:hAnsi="Times New Roman" w:cs="Times New Roman"/>
          <w:sz w:val="28"/>
          <w:szCs w:val="28"/>
        </w:rPr>
        <w:t xml:space="preserve">  эффективной  формой  учебно-</w:t>
      </w:r>
      <w:r w:rsidRPr="00C151D7">
        <w:rPr>
          <w:rFonts w:ascii="Times New Roman" w:hAnsi="Times New Roman" w:cs="Times New Roman"/>
          <w:sz w:val="28"/>
          <w:szCs w:val="28"/>
        </w:rPr>
        <w:t>воспитательного  процесса.</w:t>
      </w:r>
    </w:p>
    <w:p w:rsidR="00971B7C" w:rsidRPr="00C151D7" w:rsidRDefault="00971B7C" w:rsidP="00346BEF">
      <w:pPr>
        <w:widowControl/>
        <w:spacing w:before="24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Срок реализации учебного предмета «Ансамбль»</w:t>
      </w:r>
    </w:p>
    <w:p w:rsidR="00971B7C" w:rsidRDefault="00971B7C" w:rsidP="00346BEF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При  реализации  программы  со  сроком  обучения  8 лет  пр</w:t>
      </w:r>
      <w:r>
        <w:rPr>
          <w:rFonts w:ascii="Times New Roman" w:hAnsi="Times New Roman" w:cs="Times New Roman"/>
          <w:sz w:val="28"/>
          <w:szCs w:val="28"/>
        </w:rPr>
        <w:t>едмет  «Ансамбль»  составляет  8  лет</w:t>
      </w:r>
      <w:r w:rsidRPr="00C151D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71B7C" w:rsidRDefault="00971B7C" w:rsidP="00346BEF">
      <w:pPr>
        <w:spacing w:before="24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08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Объем учебного времени</w:t>
      </w:r>
      <w:r w:rsidRPr="00C20876">
        <w:rPr>
          <w:rFonts w:ascii="Times New Roman" w:hAnsi="Times New Roman" w:cs="Times New Roman"/>
          <w:sz w:val="28"/>
          <w:szCs w:val="28"/>
        </w:rPr>
        <w:t>, предусмотренный</w:t>
      </w:r>
      <w:r>
        <w:rPr>
          <w:rFonts w:ascii="Times New Roman" w:hAnsi="Times New Roman" w:cs="Times New Roman"/>
          <w:sz w:val="28"/>
          <w:szCs w:val="28"/>
        </w:rPr>
        <w:t xml:space="preserve"> учебным планом образовательной</w:t>
      </w:r>
      <w:r w:rsidRPr="00C20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C20876">
        <w:rPr>
          <w:rFonts w:ascii="Times New Roman" w:hAnsi="Times New Roman" w:cs="Times New Roman"/>
          <w:sz w:val="28"/>
          <w:szCs w:val="28"/>
        </w:rPr>
        <w:t xml:space="preserve"> на реализацию учебного предмета «</w:t>
      </w:r>
      <w:r>
        <w:rPr>
          <w:rFonts w:ascii="Times New Roman" w:hAnsi="Times New Roman" w:cs="Times New Roman"/>
          <w:sz w:val="28"/>
          <w:szCs w:val="28"/>
        </w:rPr>
        <w:t>Ансамбль</w:t>
      </w:r>
      <w:r w:rsidRPr="00C20876">
        <w:rPr>
          <w:rFonts w:ascii="Times New Roman" w:hAnsi="Times New Roman" w:cs="Times New Roman"/>
          <w:sz w:val="28"/>
          <w:szCs w:val="28"/>
        </w:rPr>
        <w:t>»:</w:t>
      </w:r>
    </w:p>
    <w:p w:rsidR="00386085" w:rsidRPr="00DF6EFD" w:rsidRDefault="00386085" w:rsidP="00346BEF">
      <w:pPr>
        <w:spacing w:before="24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71B7C" w:rsidRDefault="00971B7C" w:rsidP="00346BEF">
      <w:pPr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Таблица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9"/>
        <w:gridCol w:w="1721"/>
        <w:gridCol w:w="1566"/>
      </w:tblGrid>
      <w:tr w:rsidR="00971B7C" w:rsidRPr="00D80BE3">
        <w:tc>
          <w:tcPr>
            <w:tcW w:w="5609" w:type="dxa"/>
          </w:tcPr>
          <w:p w:rsidR="00971B7C" w:rsidRPr="00661388" w:rsidRDefault="00971B7C" w:rsidP="002738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/класс</w:t>
            </w:r>
          </w:p>
        </w:tc>
        <w:tc>
          <w:tcPr>
            <w:tcW w:w="1721" w:type="dxa"/>
          </w:tcPr>
          <w:p w:rsidR="00971B7C" w:rsidRPr="00661388" w:rsidRDefault="00971B7C" w:rsidP="002738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 классы</w:t>
            </w:r>
          </w:p>
        </w:tc>
        <w:tc>
          <w:tcPr>
            <w:tcW w:w="1566" w:type="dxa"/>
          </w:tcPr>
          <w:p w:rsidR="00971B7C" w:rsidRPr="00661388" w:rsidRDefault="00971B7C" w:rsidP="002738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971B7C" w:rsidRPr="00D80BE3">
        <w:trPr>
          <w:trHeight w:val="449"/>
        </w:trPr>
        <w:tc>
          <w:tcPr>
            <w:tcW w:w="5609" w:type="dxa"/>
          </w:tcPr>
          <w:p w:rsidR="00971B7C" w:rsidRPr="00661388" w:rsidRDefault="00971B7C" w:rsidP="002738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часах)</w:t>
            </w:r>
          </w:p>
        </w:tc>
        <w:tc>
          <w:tcPr>
            <w:tcW w:w="1721" w:type="dxa"/>
          </w:tcPr>
          <w:p w:rsidR="00971B7C" w:rsidRPr="009F5E6C" w:rsidRDefault="00971B7C" w:rsidP="002738B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412,5 </w:t>
            </w:r>
          </w:p>
        </w:tc>
        <w:tc>
          <w:tcPr>
            <w:tcW w:w="1566" w:type="dxa"/>
          </w:tcPr>
          <w:p w:rsidR="00971B7C" w:rsidRPr="00661388" w:rsidRDefault="00971B7C" w:rsidP="002738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132 </w:t>
            </w:r>
          </w:p>
        </w:tc>
      </w:tr>
      <w:tr w:rsidR="00971B7C" w:rsidRPr="00D80BE3">
        <w:tc>
          <w:tcPr>
            <w:tcW w:w="5609" w:type="dxa"/>
          </w:tcPr>
          <w:p w:rsidR="00971B7C" w:rsidRPr="00661388" w:rsidRDefault="00971B7C" w:rsidP="002738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721" w:type="dxa"/>
          </w:tcPr>
          <w:p w:rsidR="00971B7C" w:rsidRPr="00661388" w:rsidRDefault="00971B7C" w:rsidP="002738B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165</w:t>
            </w:r>
            <w:r w:rsidRPr="006613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66" w:type="dxa"/>
          </w:tcPr>
          <w:p w:rsidR="00971B7C" w:rsidRPr="00661388" w:rsidRDefault="00971B7C" w:rsidP="002738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</w:p>
        </w:tc>
      </w:tr>
      <w:tr w:rsidR="00971B7C" w:rsidRPr="00D80BE3">
        <w:tc>
          <w:tcPr>
            <w:tcW w:w="5609" w:type="dxa"/>
          </w:tcPr>
          <w:p w:rsidR="00971B7C" w:rsidRPr="00661388" w:rsidRDefault="00971B7C" w:rsidP="002738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721" w:type="dxa"/>
          </w:tcPr>
          <w:p w:rsidR="00971B7C" w:rsidRPr="00661388" w:rsidRDefault="00971B7C" w:rsidP="002738B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247,5 </w:t>
            </w:r>
          </w:p>
        </w:tc>
        <w:tc>
          <w:tcPr>
            <w:tcW w:w="1566" w:type="dxa"/>
          </w:tcPr>
          <w:p w:rsidR="00971B7C" w:rsidRPr="00661388" w:rsidRDefault="00971B7C" w:rsidP="002738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</w:p>
        </w:tc>
      </w:tr>
    </w:tbl>
    <w:p w:rsidR="00386085" w:rsidRDefault="00386085" w:rsidP="001073B5">
      <w:pPr>
        <w:widowControl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1B7C" w:rsidRPr="001073B5" w:rsidRDefault="00971B7C" w:rsidP="001073B5">
      <w:pPr>
        <w:widowControl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Таблица 2 Вариативная часть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9"/>
        <w:gridCol w:w="1721"/>
      </w:tblGrid>
      <w:tr w:rsidR="00971B7C" w:rsidRPr="00D80BE3">
        <w:tc>
          <w:tcPr>
            <w:tcW w:w="5609" w:type="dxa"/>
          </w:tcPr>
          <w:p w:rsidR="00971B7C" w:rsidRPr="00661388" w:rsidRDefault="00971B7C" w:rsidP="00041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/класс</w:t>
            </w:r>
          </w:p>
        </w:tc>
        <w:tc>
          <w:tcPr>
            <w:tcW w:w="1721" w:type="dxa"/>
          </w:tcPr>
          <w:p w:rsidR="00971B7C" w:rsidRPr="00661388" w:rsidRDefault="00971B7C" w:rsidP="00041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классы</w:t>
            </w:r>
          </w:p>
        </w:tc>
      </w:tr>
      <w:tr w:rsidR="00971B7C" w:rsidRPr="00D80BE3">
        <w:trPr>
          <w:trHeight w:val="449"/>
        </w:trPr>
        <w:tc>
          <w:tcPr>
            <w:tcW w:w="5609" w:type="dxa"/>
          </w:tcPr>
          <w:p w:rsidR="00971B7C" w:rsidRPr="00661388" w:rsidRDefault="00971B7C" w:rsidP="00041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часах)</w:t>
            </w:r>
          </w:p>
        </w:tc>
        <w:tc>
          <w:tcPr>
            <w:tcW w:w="1721" w:type="dxa"/>
          </w:tcPr>
          <w:p w:rsidR="00971B7C" w:rsidRPr="009F5E6C" w:rsidRDefault="00971B7C" w:rsidP="000417E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196</w:t>
            </w:r>
            <w:r w:rsidRPr="006613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971B7C" w:rsidRPr="00D80BE3">
        <w:tc>
          <w:tcPr>
            <w:tcW w:w="5609" w:type="dxa"/>
          </w:tcPr>
          <w:p w:rsidR="00971B7C" w:rsidRPr="00661388" w:rsidRDefault="00971B7C" w:rsidP="00041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721" w:type="dxa"/>
          </w:tcPr>
          <w:p w:rsidR="00971B7C" w:rsidRPr="00661388" w:rsidRDefault="00971B7C" w:rsidP="000417EB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98</w:t>
            </w:r>
          </w:p>
        </w:tc>
      </w:tr>
      <w:tr w:rsidR="00971B7C" w:rsidRPr="00D80BE3">
        <w:tc>
          <w:tcPr>
            <w:tcW w:w="5609" w:type="dxa"/>
          </w:tcPr>
          <w:p w:rsidR="00971B7C" w:rsidRPr="00661388" w:rsidRDefault="00971B7C" w:rsidP="00041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721" w:type="dxa"/>
          </w:tcPr>
          <w:p w:rsidR="00971B7C" w:rsidRPr="00661388" w:rsidRDefault="00971B7C" w:rsidP="000417EB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98 </w:t>
            </w:r>
          </w:p>
        </w:tc>
      </w:tr>
    </w:tbl>
    <w:p w:rsidR="00971B7C" w:rsidRDefault="00971B7C" w:rsidP="00346BEF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1B7C" w:rsidRDefault="00971B7C" w:rsidP="00346BEF">
      <w:pPr>
        <w:spacing w:before="24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Форма проведения учебных аудиторных занятий</w:t>
      </w:r>
    </w:p>
    <w:p w:rsidR="00971B7C" w:rsidRPr="001073B5" w:rsidRDefault="00971B7C" w:rsidP="001073B5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Занятия по предмету «Ансамбль» проводя</w:t>
      </w:r>
      <w:r w:rsidRPr="00562AC7">
        <w:rPr>
          <w:rFonts w:ascii="Times New Roman" w:hAnsi="Times New Roman" w:cs="Times New Roman"/>
          <w:color w:val="auto"/>
          <w:sz w:val="28"/>
          <w:szCs w:val="28"/>
        </w:rPr>
        <w:t>тся в форме  мелкогрупповых занятий (от 2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62AC7">
        <w:rPr>
          <w:rFonts w:ascii="Times New Roman" w:hAnsi="Times New Roman" w:cs="Times New Roman"/>
          <w:color w:val="auto"/>
          <w:sz w:val="28"/>
          <w:szCs w:val="28"/>
        </w:rPr>
        <w:t xml:space="preserve">х человек) по 1 часу в неделю. </w:t>
      </w:r>
      <w:r>
        <w:rPr>
          <w:rFonts w:ascii="Times New Roman" w:hAnsi="Times New Roman" w:cs="Times New Roman"/>
          <w:color w:val="auto"/>
          <w:sz w:val="28"/>
          <w:szCs w:val="28"/>
        </w:rPr>
        <w:t>В 9 классе на предмет «А</w:t>
      </w:r>
      <w:r w:rsidRPr="00562AC7">
        <w:rPr>
          <w:rFonts w:ascii="Times New Roman" w:hAnsi="Times New Roman" w:cs="Times New Roman"/>
          <w:color w:val="auto"/>
          <w:sz w:val="28"/>
          <w:szCs w:val="28"/>
        </w:rPr>
        <w:t xml:space="preserve">нсамбль» предусмотрено 2 часа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аудиторных занятий </w:t>
      </w:r>
      <w:r w:rsidRPr="00562AC7">
        <w:rPr>
          <w:rFonts w:ascii="Times New Roman" w:hAnsi="Times New Roman" w:cs="Times New Roman"/>
          <w:color w:val="auto"/>
          <w:sz w:val="28"/>
          <w:szCs w:val="28"/>
        </w:rPr>
        <w:t>в неделю.</w:t>
      </w:r>
    </w:p>
    <w:bookmarkEnd w:id="0"/>
    <w:p w:rsidR="00971B7C" w:rsidRDefault="00971B7C" w:rsidP="009F5E6C">
      <w:pPr>
        <w:widowControl/>
        <w:spacing w:before="24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2AC7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Цели и задачи учебного предмета «Ансамбль»</w:t>
      </w:r>
    </w:p>
    <w:p w:rsidR="00971B7C" w:rsidRDefault="00971B7C" w:rsidP="00A773B0">
      <w:pPr>
        <w:pStyle w:val="ad"/>
        <w:spacing w:line="36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</w:p>
    <w:p w:rsidR="00971B7C" w:rsidRPr="00153B0D" w:rsidRDefault="00971B7C" w:rsidP="002506B5">
      <w:pPr>
        <w:pStyle w:val="ae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0D">
        <w:rPr>
          <w:rFonts w:ascii="Times New Roman" w:hAnsi="Times New Roman" w:cs="Times New Roman"/>
          <w:sz w:val="28"/>
          <w:szCs w:val="28"/>
        </w:rPr>
        <w:t>развитие музыкально-творческих способностей учащегося на основе приобретенных им знаний, умений и навыков;</w:t>
      </w:r>
    </w:p>
    <w:p w:rsidR="00971B7C" w:rsidRPr="00153B0D" w:rsidRDefault="00971B7C" w:rsidP="002506B5">
      <w:pPr>
        <w:pStyle w:val="ae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0D">
        <w:rPr>
          <w:rFonts w:ascii="Times New Roman" w:hAnsi="Times New Roman" w:cs="Times New Roman"/>
          <w:sz w:val="28"/>
          <w:szCs w:val="28"/>
        </w:rPr>
        <w:t xml:space="preserve">выявление наиболее одаренных учащихся и их дальнейшая подготовка к продолжению музыкального образования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153B0D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, реализующих основные профессиональные программы в области музыкального искусства</w:t>
      </w:r>
      <w:r w:rsidRPr="00153B0D">
        <w:rPr>
          <w:rFonts w:ascii="Times New Roman" w:hAnsi="Times New Roman" w:cs="Times New Roman"/>
          <w:sz w:val="28"/>
          <w:szCs w:val="28"/>
        </w:rPr>
        <w:t>.</w:t>
      </w:r>
    </w:p>
    <w:p w:rsidR="00971B7C" w:rsidRDefault="00971B7C" w:rsidP="00A773B0">
      <w:pPr>
        <w:pStyle w:val="ad"/>
        <w:spacing w:line="36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71B7C" w:rsidRDefault="00971B7C" w:rsidP="002506B5">
      <w:pPr>
        <w:pStyle w:val="ae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0D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художественного образования, эстетического воспитания и духовно-нравственного развития детей;</w:t>
      </w:r>
    </w:p>
    <w:p w:rsidR="00971B7C" w:rsidRPr="002506B5" w:rsidRDefault="00971B7C" w:rsidP="002506B5">
      <w:pPr>
        <w:pStyle w:val="ae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0D">
        <w:rPr>
          <w:rFonts w:ascii="Times New Roman" w:hAnsi="Times New Roman" w:cs="Times New Roman"/>
          <w:sz w:val="28"/>
          <w:szCs w:val="28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971B7C" w:rsidRPr="00153B0D" w:rsidRDefault="00971B7C" w:rsidP="002506B5">
      <w:pPr>
        <w:pStyle w:val="ae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0D">
        <w:rPr>
          <w:rFonts w:ascii="Times New Roman" w:hAnsi="Times New Roman" w:cs="Times New Roman"/>
          <w:sz w:val="28"/>
          <w:szCs w:val="28"/>
        </w:rPr>
        <w:t>развитие мотивации к игре в ансамбле родственных инструментов;</w:t>
      </w:r>
    </w:p>
    <w:p w:rsidR="00971B7C" w:rsidRPr="00153B0D" w:rsidRDefault="00971B7C" w:rsidP="002506B5">
      <w:pPr>
        <w:pStyle w:val="ae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специальным</w:t>
      </w:r>
      <w:r w:rsidRPr="00153B0D">
        <w:rPr>
          <w:rFonts w:ascii="Times New Roman" w:hAnsi="Times New Roman" w:cs="Times New Roman"/>
          <w:sz w:val="28"/>
          <w:szCs w:val="28"/>
        </w:rPr>
        <w:t xml:space="preserve"> умениям и навыкам, необходимым для творческой деятельности внутри ансамбля, а также навыкам импровизации;</w:t>
      </w:r>
    </w:p>
    <w:p w:rsidR="00971B7C" w:rsidRPr="00153B0D" w:rsidRDefault="00971B7C" w:rsidP="002506B5">
      <w:pPr>
        <w:pStyle w:val="ae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0D">
        <w:rPr>
          <w:rFonts w:ascii="Times New Roman" w:hAnsi="Times New Roman" w:cs="Times New Roman"/>
          <w:sz w:val="28"/>
          <w:szCs w:val="28"/>
        </w:rPr>
        <w:t>создание условий для передачи знаний и представлений о разных стилях и  жанрах ансамблевого творчества;</w:t>
      </w:r>
    </w:p>
    <w:p w:rsidR="00971B7C" w:rsidRPr="00153B0D" w:rsidRDefault="00971B7C" w:rsidP="002506B5">
      <w:pPr>
        <w:pStyle w:val="ae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уча</w:t>
      </w:r>
      <w:r w:rsidRPr="00153B0D">
        <w:rPr>
          <w:rFonts w:ascii="Times New Roman" w:hAnsi="Times New Roman" w:cs="Times New Roman"/>
          <w:sz w:val="28"/>
          <w:szCs w:val="28"/>
        </w:rPr>
        <w:t>щихся музыкальных способностей (слуха, чувства ритма, музыкальной памяти);</w:t>
      </w:r>
    </w:p>
    <w:p w:rsidR="00971B7C" w:rsidRPr="006D13C6" w:rsidRDefault="00971B7C" w:rsidP="006D13C6">
      <w:pPr>
        <w:pStyle w:val="ae"/>
        <w:tabs>
          <w:tab w:val="left" w:pos="993"/>
        </w:tabs>
        <w:spacing w:before="240" w:line="360" w:lineRule="auto"/>
        <w:ind w:left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13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Обоснование структуры учебного предмета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6D13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нсамбль»</w:t>
      </w:r>
    </w:p>
    <w:p w:rsidR="00971B7C" w:rsidRDefault="00971B7C" w:rsidP="0049674C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71B7C" w:rsidRDefault="00971B7C" w:rsidP="0049674C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содержит  следующие разделы:</w:t>
      </w:r>
    </w:p>
    <w:p w:rsidR="00971B7C" w:rsidRPr="00C151D7" w:rsidRDefault="00971B7C" w:rsidP="0049674C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сведения  о  затратах  учебного  времени,  предусмотренного  на  освоение  учебного  предмета;</w:t>
      </w:r>
    </w:p>
    <w:p w:rsidR="00971B7C" w:rsidRPr="00C151D7" w:rsidRDefault="00971B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распределение  учебного  материала  по  годам  обучения;</w:t>
      </w:r>
    </w:p>
    <w:p w:rsidR="00971B7C" w:rsidRPr="00C151D7" w:rsidRDefault="00971B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описание  дидактических  единиц  учебного  предмета;</w:t>
      </w:r>
    </w:p>
    <w:p w:rsidR="00971B7C" w:rsidRPr="00C151D7" w:rsidRDefault="00971B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требования  к  уровню  подготовки  обучающихся;</w:t>
      </w:r>
    </w:p>
    <w:p w:rsidR="00971B7C" w:rsidRPr="00C151D7" w:rsidRDefault="00971B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формы  и  методы  контроля,  система  оценок;</w:t>
      </w:r>
    </w:p>
    <w:p w:rsidR="00971B7C" w:rsidRDefault="00971B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 xml:space="preserve">методическое  </w:t>
      </w:r>
      <w:r>
        <w:rPr>
          <w:rFonts w:ascii="Times New Roman" w:hAnsi="Times New Roman" w:cs="Times New Roman"/>
          <w:sz w:val="28"/>
          <w:szCs w:val="28"/>
        </w:rPr>
        <w:t>обеспечение  учебного  процесса.</w:t>
      </w:r>
    </w:p>
    <w:p w:rsidR="00971B7C" w:rsidRDefault="00971B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971B7C" w:rsidRPr="009F5E6C" w:rsidRDefault="00971B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 Методы обучения</w:t>
      </w:r>
    </w:p>
    <w:p w:rsidR="00971B7C" w:rsidRPr="00D80BE3" w:rsidRDefault="00971B7C" w:rsidP="0020432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E3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971B7C" w:rsidRPr="00C151D7" w:rsidRDefault="00971B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словесный  (рассказ,  беседа,  объяснение)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B7C" w:rsidRPr="00C151D7" w:rsidRDefault="00971B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51D7">
        <w:rPr>
          <w:rFonts w:ascii="Times New Roman" w:hAnsi="Times New Roman" w:cs="Times New Roman"/>
          <w:sz w:val="28"/>
          <w:szCs w:val="28"/>
        </w:rPr>
        <w:t xml:space="preserve"> наглядный  (наблюдение,  показ,  демонстрация)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B7C" w:rsidRDefault="00971B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151D7">
        <w:rPr>
          <w:rFonts w:ascii="Times New Roman" w:hAnsi="Times New Roman" w:cs="Times New Roman"/>
          <w:sz w:val="28"/>
          <w:szCs w:val="28"/>
        </w:rPr>
        <w:t xml:space="preserve"> практический  (воспроизведение)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B7C" w:rsidRDefault="00971B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Предложенные методы работы со струнным ансамблем в рамках предпрофессиональной образовательной программы являются наиболее продуктивными и основаны на проверенных методиках и сложившихся традициях ансамблевого исполнительства на струнных инструментах. </w:t>
      </w:r>
    </w:p>
    <w:p w:rsidR="00971B7C" w:rsidRDefault="00971B7C" w:rsidP="00204329">
      <w:pPr>
        <w:pStyle w:val="ae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8. Описание материально-технических условий для реализации учебного предмета</w:t>
      </w:r>
    </w:p>
    <w:p w:rsidR="00971B7C" w:rsidRPr="00C151D7" w:rsidRDefault="00971B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</w:t>
      </w:r>
      <w:r w:rsidRPr="00C151D7"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>ническая  база  образовательной</w:t>
      </w:r>
      <w:r w:rsidRPr="00C151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C151D7">
        <w:rPr>
          <w:rFonts w:ascii="Times New Roman" w:hAnsi="Times New Roman" w:cs="Times New Roman"/>
          <w:sz w:val="28"/>
          <w:szCs w:val="28"/>
        </w:rPr>
        <w:t xml:space="preserve"> должна  соответствовать  санитарным  и  противопожарным  нормам,  нормам </w:t>
      </w:r>
      <w:r>
        <w:rPr>
          <w:rFonts w:ascii="Times New Roman" w:hAnsi="Times New Roman" w:cs="Times New Roman"/>
          <w:sz w:val="28"/>
          <w:szCs w:val="28"/>
        </w:rPr>
        <w:t xml:space="preserve"> охраны  труда.  Образовательная</w:t>
      </w:r>
      <w:r w:rsidRPr="00C151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C151D7">
        <w:rPr>
          <w:rFonts w:ascii="Times New Roman" w:hAnsi="Times New Roman" w:cs="Times New Roman"/>
          <w:sz w:val="28"/>
          <w:szCs w:val="28"/>
        </w:rPr>
        <w:t xml:space="preserve">  должно  соблюдать  своевременные  сроки  текущего  и  капитального  ремонта  учебных  помещений.                           </w:t>
      </w:r>
    </w:p>
    <w:p w:rsidR="00971B7C" w:rsidRDefault="00971B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Учебные  аудитории  для  мелкогрупповых  занятий  по  учебному  предмету  «Ансамбль»  должны  имет</w:t>
      </w:r>
      <w:r>
        <w:rPr>
          <w:rFonts w:ascii="Times New Roman" w:hAnsi="Times New Roman" w:cs="Times New Roman"/>
          <w:sz w:val="28"/>
          <w:szCs w:val="28"/>
        </w:rPr>
        <w:t xml:space="preserve">ь  рояль  или  пианино, </w:t>
      </w:r>
      <w:r w:rsidRPr="00C151D7">
        <w:rPr>
          <w:rFonts w:ascii="Times New Roman" w:hAnsi="Times New Roman" w:cs="Times New Roman"/>
          <w:sz w:val="28"/>
          <w:szCs w:val="28"/>
        </w:rPr>
        <w:t xml:space="preserve"> в  достаточном  количестве  </w:t>
      </w:r>
      <w:r>
        <w:rPr>
          <w:rFonts w:ascii="Times New Roman" w:hAnsi="Times New Roman" w:cs="Times New Roman"/>
          <w:sz w:val="28"/>
          <w:szCs w:val="28"/>
        </w:rPr>
        <w:t xml:space="preserve">пульты  и  </w:t>
      </w:r>
      <w:r w:rsidRPr="00C151D7">
        <w:rPr>
          <w:rFonts w:ascii="Times New Roman" w:hAnsi="Times New Roman" w:cs="Times New Roman"/>
          <w:sz w:val="28"/>
          <w:szCs w:val="28"/>
        </w:rPr>
        <w:t xml:space="preserve">стулья  на  площади  не  менее  12  кв. м. </w:t>
      </w:r>
    </w:p>
    <w:p w:rsidR="00971B7C" w:rsidRDefault="00971B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  <w:r w:rsidRPr="00C151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организация должна</w:t>
      </w:r>
      <w:r w:rsidRPr="00C151D7">
        <w:rPr>
          <w:rFonts w:ascii="Times New Roman" w:hAnsi="Times New Roman" w:cs="Times New Roman"/>
          <w:sz w:val="28"/>
          <w:szCs w:val="28"/>
        </w:rPr>
        <w:t xml:space="preserve">  иметь  комплект  струнных  инструментов,  в  том 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51D7">
        <w:rPr>
          <w:rFonts w:ascii="Times New Roman" w:hAnsi="Times New Roman" w:cs="Times New Roman"/>
          <w:sz w:val="28"/>
          <w:szCs w:val="28"/>
        </w:rPr>
        <w:t xml:space="preserve">  для  детей  раз</w:t>
      </w:r>
      <w:r>
        <w:rPr>
          <w:rFonts w:ascii="Times New Roman" w:hAnsi="Times New Roman" w:cs="Times New Roman"/>
          <w:sz w:val="28"/>
          <w:szCs w:val="28"/>
        </w:rPr>
        <w:t>лич</w:t>
      </w:r>
      <w:r w:rsidRPr="00C151D7">
        <w:rPr>
          <w:rFonts w:ascii="Times New Roman" w:hAnsi="Times New Roman" w:cs="Times New Roman"/>
          <w:sz w:val="28"/>
          <w:szCs w:val="28"/>
        </w:rPr>
        <w:t>ного  возраста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51D7">
        <w:rPr>
          <w:rFonts w:ascii="Times New Roman" w:hAnsi="Times New Roman" w:cs="Times New Roman"/>
          <w:sz w:val="28"/>
          <w:szCs w:val="28"/>
        </w:rPr>
        <w:t xml:space="preserve">  и  создать  условия  для  содержания,  своевременного  обслуживания  и  ремонта  музыкальных  инструментов. </w:t>
      </w:r>
    </w:p>
    <w:p w:rsidR="00971B7C" w:rsidRDefault="00971B7C" w:rsidP="006D13C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B7C" w:rsidRPr="002331B4" w:rsidRDefault="00971B7C" w:rsidP="00213FD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1B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331B4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p w:rsidR="00971B7C" w:rsidRDefault="00971B7C" w:rsidP="00213FD9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9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Сведения о затратах учебного времени</w:t>
      </w:r>
      <w:r w:rsidRPr="006B697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6B69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6973"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 «</w:t>
      </w:r>
      <w:r>
        <w:rPr>
          <w:rFonts w:ascii="Times New Roman" w:hAnsi="Times New Roman" w:cs="Times New Roman"/>
          <w:sz w:val="28"/>
          <w:szCs w:val="28"/>
        </w:rPr>
        <w:t>Ансамбль</w:t>
      </w:r>
      <w:r w:rsidRPr="006B6973">
        <w:rPr>
          <w:rFonts w:ascii="Times New Roman" w:hAnsi="Times New Roman" w:cs="Times New Roman"/>
          <w:sz w:val="28"/>
          <w:szCs w:val="28"/>
        </w:rPr>
        <w:t>», на максималь</w:t>
      </w:r>
      <w:r>
        <w:rPr>
          <w:rFonts w:ascii="Times New Roman" w:hAnsi="Times New Roman" w:cs="Times New Roman"/>
          <w:sz w:val="28"/>
          <w:szCs w:val="28"/>
        </w:rPr>
        <w:t>ную, самостоятельную нагрузку уча</w:t>
      </w:r>
      <w:r w:rsidRPr="006B6973">
        <w:rPr>
          <w:rFonts w:ascii="Times New Roman" w:hAnsi="Times New Roman" w:cs="Times New Roman"/>
          <w:sz w:val="28"/>
          <w:szCs w:val="28"/>
        </w:rPr>
        <w:t>щихся и аудиторные занятия:</w:t>
      </w:r>
      <w:r w:rsidRPr="00C21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B7C" w:rsidRPr="0086129C" w:rsidRDefault="00971B7C" w:rsidP="00213FD9">
      <w:pPr>
        <w:pStyle w:val="ad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 3</w:t>
      </w:r>
    </w:p>
    <w:p w:rsidR="00971B7C" w:rsidRPr="00AF5C54" w:rsidRDefault="00971B7C" w:rsidP="00213FD9">
      <w:pPr>
        <w:spacing w:line="360" w:lineRule="auto"/>
        <w:ind w:firstLine="5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– 9 лет</w:t>
      </w: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53"/>
        <w:gridCol w:w="708"/>
        <w:gridCol w:w="709"/>
        <w:gridCol w:w="709"/>
        <w:gridCol w:w="709"/>
        <w:gridCol w:w="708"/>
        <w:gridCol w:w="709"/>
        <w:gridCol w:w="709"/>
        <w:gridCol w:w="735"/>
        <w:gridCol w:w="682"/>
      </w:tblGrid>
      <w:tr w:rsidR="00971B7C">
        <w:tc>
          <w:tcPr>
            <w:tcW w:w="3153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9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Распределение  по годам обучения</w:t>
            </w:r>
          </w:p>
        </w:tc>
      </w:tr>
      <w:tr w:rsidR="00971B7C">
        <w:tc>
          <w:tcPr>
            <w:tcW w:w="3153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8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1                                          </w:t>
            </w:r>
          </w:p>
        </w:tc>
        <w:tc>
          <w:tcPr>
            <w:tcW w:w="709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 2                                       </w:t>
            </w:r>
          </w:p>
        </w:tc>
        <w:tc>
          <w:tcPr>
            <w:tcW w:w="709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3                                   </w:t>
            </w:r>
          </w:p>
        </w:tc>
        <w:tc>
          <w:tcPr>
            <w:tcW w:w="709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708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709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709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</w:p>
        </w:tc>
        <w:tc>
          <w:tcPr>
            <w:tcW w:w="735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682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</w:tc>
      </w:tr>
      <w:tr w:rsidR="00971B7C">
        <w:tc>
          <w:tcPr>
            <w:tcW w:w="3153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учебных занятий  </w:t>
            </w: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 неделях)</w:t>
            </w:r>
          </w:p>
        </w:tc>
        <w:tc>
          <w:tcPr>
            <w:tcW w:w="708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5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2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71B7C">
        <w:trPr>
          <w:trHeight w:hRule="exact" w:val="1403"/>
        </w:trPr>
        <w:tc>
          <w:tcPr>
            <w:tcW w:w="3153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на </w:t>
            </w:r>
            <w:r w:rsidRPr="006613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аудиторные</w:t>
            </w: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занятия </w:t>
            </w: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(в неделю) </w:t>
            </w:r>
          </w:p>
        </w:tc>
        <w:tc>
          <w:tcPr>
            <w:tcW w:w="708" w:type="dxa"/>
            <w:vAlign w:val="center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71B7C" w:rsidRPr="00661388" w:rsidRDefault="00971B7C" w:rsidP="002738B8">
            <w:pPr>
              <w:pStyle w:val="ae"/>
              <w:pBdr>
                <w:bottom w:val="single" w:sz="4" w:space="1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B7C">
        <w:trPr>
          <w:trHeight w:hRule="exact" w:val="1409"/>
        </w:trPr>
        <w:tc>
          <w:tcPr>
            <w:tcW w:w="3153" w:type="dxa"/>
          </w:tcPr>
          <w:p w:rsidR="00971B7C" w:rsidRPr="00661388" w:rsidRDefault="00971B7C" w:rsidP="002738B8">
            <w:pPr>
              <w:pStyle w:val="ae"/>
              <w:pBdr>
                <w:bottom w:val="single" w:sz="6" w:space="1" w:color="auto"/>
              </w:pBd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часов  на  </w:t>
            </w:r>
          </w:p>
          <w:p w:rsidR="00971B7C" w:rsidRPr="00661388" w:rsidRDefault="00971B7C" w:rsidP="002738B8">
            <w:pPr>
              <w:pStyle w:val="ae"/>
              <w:pBdr>
                <w:bottom w:val="single" w:sz="6" w:space="1" w:color="auto"/>
              </w:pBd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внеаудиторные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</w:t>
            </w: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тия  (в  неделю)</w:t>
            </w:r>
          </w:p>
        </w:tc>
        <w:tc>
          <w:tcPr>
            <w:tcW w:w="708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F84692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F84692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B7C">
        <w:trPr>
          <w:trHeight w:hRule="exact" w:val="834"/>
        </w:trPr>
        <w:tc>
          <w:tcPr>
            <w:tcW w:w="3153" w:type="dxa"/>
          </w:tcPr>
          <w:p w:rsidR="00971B7C" w:rsidRDefault="00971B7C" w:rsidP="002738B8">
            <w:pPr>
              <w:pStyle w:val="ae"/>
              <w:pBdr>
                <w:bottom w:val="single" w:sz="6" w:space="1" w:color="auto"/>
              </w:pBd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pBdr>
                <w:bottom w:val="single" w:sz="6" w:space="1" w:color="auto"/>
              </w:pBd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971B7C" w:rsidRPr="00661388" w:rsidRDefault="00971B7C" w:rsidP="002738B8">
            <w:pPr>
              <w:pStyle w:val="ae"/>
              <w:pBdr>
                <w:bottom w:val="single" w:sz="6" w:space="1" w:color="auto"/>
              </w:pBd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" w:type="dxa"/>
          </w:tcPr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71B7C" w:rsidRDefault="00971B7C" w:rsidP="00153B0D">
      <w:pPr>
        <w:widowControl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971B7C" w:rsidRPr="00D37249" w:rsidRDefault="00971B7C" w:rsidP="005E2F53">
      <w:pPr>
        <w:widowControl/>
        <w:spacing w:line="36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D37249">
        <w:rPr>
          <w:rFonts w:ascii="Times New Roman" w:hAnsi="Times New Roman" w:cs="Times New Roman"/>
          <w:i/>
          <w:iCs/>
          <w:sz w:val="28"/>
          <w:szCs w:val="28"/>
        </w:rPr>
        <w:t>Виды  внеаудиторной  работы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71B7C" w:rsidRPr="00C151D7" w:rsidRDefault="00971B7C" w:rsidP="005E2F53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151D7">
        <w:rPr>
          <w:rFonts w:ascii="Times New Roman" w:hAnsi="Times New Roman" w:cs="Times New Roman"/>
          <w:sz w:val="28"/>
          <w:szCs w:val="28"/>
        </w:rPr>
        <w:t>выполнение  домашнего 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B7C" w:rsidRPr="00C151D7" w:rsidRDefault="00971B7C" w:rsidP="005E2F53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151D7">
        <w:rPr>
          <w:rFonts w:ascii="Times New Roman" w:hAnsi="Times New Roman" w:cs="Times New Roman"/>
          <w:sz w:val="28"/>
          <w:szCs w:val="28"/>
        </w:rPr>
        <w:t>подготовка  к  концертным  выступлениям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B7C" w:rsidRPr="00C151D7" w:rsidRDefault="00971B7C" w:rsidP="005E2F53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посещение учреждений  культуры  (филармоний,  театров,  концертных  залов  и 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B7C" w:rsidRPr="0086129C" w:rsidRDefault="00971B7C" w:rsidP="005E2F53">
      <w:pPr>
        <w:widowControl/>
        <w:spacing w:line="360" w:lineRule="auto"/>
        <w:ind w:firstLine="55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 уча</w:t>
      </w:r>
      <w:r w:rsidRPr="00C151D7">
        <w:rPr>
          <w:rFonts w:ascii="Times New Roman" w:hAnsi="Times New Roman" w:cs="Times New Roman"/>
          <w:sz w:val="28"/>
          <w:szCs w:val="28"/>
        </w:rPr>
        <w:t>щихся  в  концертах,  творческих  мероприятиях  и   культурно-просветительской</w:t>
      </w:r>
      <w:r>
        <w:rPr>
          <w:rFonts w:ascii="Times New Roman" w:hAnsi="Times New Roman" w:cs="Times New Roman"/>
          <w:sz w:val="28"/>
          <w:szCs w:val="28"/>
        </w:rPr>
        <w:t xml:space="preserve">  деятельности  образовательной</w:t>
      </w:r>
      <w:r w:rsidRPr="00C151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C151D7">
        <w:rPr>
          <w:rFonts w:ascii="Times New Roman" w:hAnsi="Times New Roman" w:cs="Times New Roman"/>
          <w:sz w:val="28"/>
          <w:szCs w:val="28"/>
        </w:rPr>
        <w:t xml:space="preserve">  и  др.</w:t>
      </w:r>
    </w:p>
    <w:p w:rsidR="00971B7C" w:rsidRPr="00562AC7" w:rsidRDefault="00971B7C" w:rsidP="005E2F53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2AC7">
        <w:rPr>
          <w:rFonts w:ascii="Times New Roman" w:hAnsi="Times New Roman" w:cs="Times New Roman"/>
          <w:color w:val="auto"/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971B7C" w:rsidRDefault="00971B7C" w:rsidP="00A773B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Требования по годам обучения</w:t>
      </w:r>
    </w:p>
    <w:p w:rsidR="00971B7C" w:rsidRPr="00661388" w:rsidRDefault="00971B7C" w:rsidP="00A773B0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388">
        <w:rPr>
          <w:rFonts w:ascii="Times New Roman" w:hAnsi="Times New Roman" w:cs="Times New Roman"/>
          <w:sz w:val="28"/>
          <w:szCs w:val="28"/>
        </w:rPr>
        <w:t>В  ансамблевой  игре  так  же,  как   и  в  сольном  исполнительстве,  требуются  опре</w:t>
      </w:r>
      <w:r>
        <w:rPr>
          <w:rFonts w:ascii="Times New Roman" w:hAnsi="Times New Roman" w:cs="Times New Roman"/>
          <w:sz w:val="28"/>
          <w:szCs w:val="28"/>
        </w:rPr>
        <w:t>деле</w:t>
      </w:r>
      <w:r w:rsidRPr="00661388">
        <w:rPr>
          <w:rFonts w:ascii="Times New Roman" w:hAnsi="Times New Roman" w:cs="Times New Roman"/>
          <w:sz w:val="28"/>
          <w:szCs w:val="28"/>
        </w:rPr>
        <w:t>нные  музыкально-технические  навыки  владения  инструментом,  навыки  совместной  игры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1388">
        <w:rPr>
          <w:rFonts w:ascii="Times New Roman" w:hAnsi="Times New Roman" w:cs="Times New Roman"/>
          <w:sz w:val="28"/>
          <w:szCs w:val="28"/>
        </w:rPr>
        <w:t xml:space="preserve">  такие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1388">
        <w:rPr>
          <w:rFonts w:ascii="Times New Roman" w:hAnsi="Times New Roman" w:cs="Times New Roman"/>
          <w:sz w:val="28"/>
          <w:szCs w:val="28"/>
        </w:rPr>
        <w:t xml:space="preserve">  как:</w:t>
      </w:r>
    </w:p>
    <w:p w:rsidR="00971B7C" w:rsidRPr="00661388" w:rsidRDefault="00971B7C" w:rsidP="00160FAB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388">
        <w:rPr>
          <w:rFonts w:ascii="Times New Roman" w:hAnsi="Times New Roman" w:cs="Times New Roman"/>
          <w:sz w:val="28"/>
          <w:szCs w:val="28"/>
        </w:rPr>
        <w:t>умение слушать друг друга, слышать основной голос, подголосок, ак</w:t>
      </w:r>
      <w:r w:rsidRPr="00661388">
        <w:rPr>
          <w:rFonts w:ascii="Times New Roman" w:hAnsi="Times New Roman" w:cs="Times New Roman"/>
          <w:sz w:val="28"/>
          <w:szCs w:val="28"/>
        </w:rPr>
        <w:softHyphen/>
        <w:t>компанемент, понимать роль своей партии в исполнении музыкаль</w:t>
      </w:r>
      <w:r w:rsidRPr="00661388">
        <w:rPr>
          <w:rFonts w:ascii="Times New Roman" w:hAnsi="Times New Roman" w:cs="Times New Roman"/>
          <w:sz w:val="28"/>
          <w:szCs w:val="28"/>
        </w:rPr>
        <w:softHyphen/>
        <w:t>ного                                                       произведения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B7C" w:rsidRPr="00661388" w:rsidRDefault="00971B7C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388">
        <w:rPr>
          <w:rFonts w:ascii="Times New Roman" w:hAnsi="Times New Roman" w:cs="Times New Roman"/>
          <w:sz w:val="28"/>
          <w:szCs w:val="28"/>
        </w:rPr>
        <w:t>умение грамотно исполнять авторский текст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B7C" w:rsidRPr="00661388" w:rsidRDefault="00971B7C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388">
        <w:rPr>
          <w:rFonts w:ascii="Times New Roman" w:hAnsi="Times New Roman" w:cs="Times New Roman"/>
          <w:sz w:val="28"/>
          <w:szCs w:val="28"/>
        </w:rPr>
        <w:t>умение играть вместе, чисто и ритмично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B7C" w:rsidRPr="00661388" w:rsidRDefault="00971B7C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61388">
        <w:rPr>
          <w:rFonts w:ascii="Times New Roman" w:hAnsi="Times New Roman" w:cs="Times New Roman"/>
          <w:sz w:val="28"/>
          <w:szCs w:val="28"/>
        </w:rPr>
        <w:t>владение едиными штрихами, аппликатурой и динамикой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B7C" w:rsidRPr="00661388" w:rsidRDefault="00971B7C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388">
        <w:rPr>
          <w:rFonts w:ascii="Times New Roman" w:hAnsi="Times New Roman" w:cs="Times New Roman"/>
          <w:sz w:val="28"/>
          <w:szCs w:val="28"/>
        </w:rPr>
        <w:t xml:space="preserve">знание </w:t>
      </w:r>
      <w:r w:rsidRPr="00661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1388">
        <w:rPr>
          <w:rFonts w:ascii="Times New Roman" w:hAnsi="Times New Roman" w:cs="Times New Roman"/>
          <w:sz w:val="28"/>
          <w:szCs w:val="28"/>
        </w:rPr>
        <w:t>музыкальной  терминологии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B7C" w:rsidRPr="00661388" w:rsidRDefault="00971B7C" w:rsidP="00153B0D">
      <w:pPr>
        <w:widowControl/>
        <w:numPr>
          <w:ilvl w:val="0"/>
          <w:numId w:val="2"/>
        </w:numPr>
        <w:spacing w:line="360" w:lineRule="auto"/>
        <w:ind w:left="0" w:right="-31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388">
        <w:rPr>
          <w:rFonts w:ascii="Times New Roman" w:hAnsi="Times New Roman" w:cs="Times New Roman"/>
          <w:sz w:val="28"/>
          <w:szCs w:val="28"/>
        </w:rPr>
        <w:t>навыки чтения нот с листа и транспонирования несложного музыкального текста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B7C" w:rsidRPr="00661388" w:rsidRDefault="00971B7C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388">
        <w:rPr>
          <w:rFonts w:ascii="Times New Roman" w:hAnsi="Times New Roman" w:cs="Times New Roman"/>
          <w:sz w:val="28"/>
          <w:szCs w:val="28"/>
        </w:rPr>
        <w:t>навыки подбора по слуху</w:t>
      </w:r>
      <w:r w:rsidRPr="005E2F53">
        <w:rPr>
          <w:rFonts w:ascii="Times New Roman" w:hAnsi="Times New Roman" w:cs="Times New Roman"/>
          <w:sz w:val="28"/>
          <w:szCs w:val="28"/>
        </w:rPr>
        <w:t>;</w:t>
      </w:r>
    </w:p>
    <w:p w:rsidR="00971B7C" w:rsidRPr="00661388" w:rsidRDefault="00971B7C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388">
        <w:rPr>
          <w:rFonts w:ascii="Times New Roman" w:hAnsi="Times New Roman" w:cs="Times New Roman"/>
          <w:sz w:val="28"/>
          <w:szCs w:val="28"/>
        </w:rPr>
        <w:t>умение самостоятельно выбрат</w:t>
      </w:r>
      <w:r>
        <w:rPr>
          <w:rFonts w:ascii="Times New Roman" w:hAnsi="Times New Roman" w:cs="Times New Roman"/>
          <w:sz w:val="28"/>
          <w:szCs w:val="28"/>
        </w:rPr>
        <w:t>ь и выучить музыкальное произве</w:t>
      </w:r>
      <w:r w:rsidRPr="00661388">
        <w:rPr>
          <w:rFonts w:ascii="Times New Roman" w:hAnsi="Times New Roman" w:cs="Times New Roman"/>
          <w:sz w:val="28"/>
          <w:szCs w:val="28"/>
        </w:rPr>
        <w:t>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B7C" w:rsidRPr="00661388" w:rsidRDefault="00971B7C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388">
        <w:rPr>
          <w:rFonts w:ascii="Times New Roman" w:hAnsi="Times New Roman" w:cs="Times New Roman"/>
          <w:sz w:val="28"/>
          <w:szCs w:val="28"/>
        </w:rPr>
        <w:t>навыки публичных выступлений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B7C" w:rsidRPr="00661388" w:rsidRDefault="00971B7C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388">
        <w:rPr>
          <w:rFonts w:ascii="Times New Roman" w:hAnsi="Times New Roman" w:cs="Times New Roman"/>
          <w:sz w:val="28"/>
          <w:szCs w:val="28"/>
        </w:rPr>
        <w:t>умение выразительно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1388">
        <w:rPr>
          <w:rFonts w:ascii="Times New Roman" w:hAnsi="Times New Roman" w:cs="Times New Roman"/>
          <w:sz w:val="28"/>
          <w:szCs w:val="28"/>
        </w:rPr>
        <w:t xml:space="preserve"> в соответствии со стилевыми особенностями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1388">
        <w:rPr>
          <w:rFonts w:ascii="Times New Roman" w:hAnsi="Times New Roman" w:cs="Times New Roman"/>
          <w:sz w:val="28"/>
          <w:szCs w:val="28"/>
        </w:rPr>
        <w:t xml:space="preserve"> исполнять музыкальное произведение.</w:t>
      </w:r>
    </w:p>
    <w:p w:rsidR="00971B7C" w:rsidRDefault="00971B7C" w:rsidP="00F00756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В течение учебного года с каждым составом рекомендуется подготовить   4-6 разнохарактерных произведения.</w:t>
      </w:r>
    </w:p>
    <w:p w:rsidR="00971B7C" w:rsidRDefault="00971B7C" w:rsidP="00D124A3">
      <w:pPr>
        <w:pStyle w:val="Style9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1B7C" w:rsidRPr="00D124A3" w:rsidRDefault="00971B7C" w:rsidP="009C48DA">
      <w:pPr>
        <w:pStyle w:val="Style9"/>
        <w:widowControl/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124A3">
        <w:rPr>
          <w:rFonts w:ascii="Times New Roman" w:hAnsi="Times New Roman" w:cs="Times New Roman"/>
          <w:b/>
          <w:bCs/>
          <w:sz w:val="28"/>
          <w:szCs w:val="28"/>
        </w:rPr>
        <w:t>Первый 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 час в неделю)</w:t>
      </w:r>
    </w:p>
    <w:p w:rsidR="00971B7C" w:rsidRPr="00D124A3" w:rsidRDefault="00971B7C" w:rsidP="009C48DA">
      <w:pPr>
        <w:pStyle w:val="Style9"/>
        <w:widowControl/>
        <w:spacing w:line="360" w:lineRule="auto"/>
        <w:ind w:firstLine="709"/>
        <w:jc w:val="left"/>
        <w:rPr>
          <w:rStyle w:val="FontStyle51"/>
          <w:sz w:val="28"/>
          <w:szCs w:val="28"/>
        </w:rPr>
      </w:pPr>
      <w:r w:rsidRPr="00D124A3">
        <w:rPr>
          <w:rStyle w:val="FontStyle51"/>
          <w:sz w:val="28"/>
          <w:szCs w:val="28"/>
        </w:rPr>
        <w:t xml:space="preserve">На  первом   этапе   формируется   навык  слушания  партнёра,  а  так  же восприятия   всей   музыкальной   ткани  в   целом.   В   основе      репертуара – несложные   произведения,  доступные  для  успешной  реализации начального этапа  обучения.  Партнёры подбираются по близкому уровню подготовки. </w:t>
      </w:r>
      <w:r w:rsidRPr="00D124A3">
        <w:rPr>
          <w:rStyle w:val="FontStyle51"/>
          <w:sz w:val="28"/>
          <w:szCs w:val="28"/>
        </w:rPr>
        <w:br/>
        <w:t xml:space="preserve">          За год ученики должны пройти 2- 4  ансамбля.  В  конце  учебного  года обучающиеся сдают 1–2 произведения. </w:t>
      </w:r>
    </w:p>
    <w:p w:rsidR="00971B7C" w:rsidRPr="00D124A3" w:rsidRDefault="00971B7C" w:rsidP="00D124A3">
      <w:pPr>
        <w:pStyle w:val="Style9"/>
        <w:widowControl/>
        <w:spacing w:line="360" w:lineRule="auto"/>
        <w:ind w:firstLine="0"/>
        <w:jc w:val="left"/>
        <w:rPr>
          <w:rStyle w:val="FontStyle51"/>
          <w:b/>
          <w:bCs/>
          <w:sz w:val="28"/>
          <w:szCs w:val="28"/>
        </w:rPr>
      </w:pPr>
      <w:r w:rsidRPr="00D124A3">
        <w:rPr>
          <w:rStyle w:val="FontStyle51"/>
          <w:b/>
          <w:bCs/>
          <w:sz w:val="28"/>
          <w:szCs w:val="28"/>
        </w:rPr>
        <w:t>Примерный рекомендуемый репертуарный список:</w:t>
      </w:r>
    </w:p>
    <w:p w:rsidR="00971B7C" w:rsidRPr="0027327A" w:rsidRDefault="00971B7C" w:rsidP="009C48DA">
      <w:pPr>
        <w:pStyle w:val="Style9"/>
        <w:widowControl/>
        <w:numPr>
          <w:ilvl w:val="0"/>
          <w:numId w:val="44"/>
        </w:numPr>
        <w:spacing w:line="360" w:lineRule="auto"/>
        <w:jc w:val="left"/>
        <w:rPr>
          <w:rStyle w:val="FontStyle51"/>
          <w:sz w:val="28"/>
          <w:szCs w:val="28"/>
        </w:rPr>
      </w:pPr>
      <w:r w:rsidRPr="00D124A3">
        <w:rPr>
          <w:rStyle w:val="FontStyle51"/>
          <w:sz w:val="28"/>
          <w:szCs w:val="28"/>
        </w:rPr>
        <w:t>Белорусская народная песня</w:t>
      </w:r>
      <w:r>
        <w:rPr>
          <w:rStyle w:val="FontStyle51"/>
          <w:sz w:val="28"/>
          <w:szCs w:val="28"/>
        </w:rPr>
        <w:t xml:space="preserve"> «</w:t>
      </w:r>
      <w:r w:rsidRPr="00D124A3">
        <w:rPr>
          <w:rStyle w:val="FontStyle51"/>
          <w:sz w:val="28"/>
          <w:szCs w:val="28"/>
        </w:rPr>
        <w:t>Перепёлочка</w:t>
      </w:r>
      <w:r>
        <w:rPr>
          <w:rStyle w:val="FontStyle51"/>
          <w:sz w:val="28"/>
          <w:szCs w:val="28"/>
        </w:rPr>
        <w:t>»</w:t>
      </w:r>
    </w:p>
    <w:p w:rsidR="00971B7C" w:rsidRPr="0027327A" w:rsidRDefault="00971B7C" w:rsidP="009C48DA">
      <w:pPr>
        <w:pStyle w:val="Style9"/>
        <w:widowControl/>
        <w:numPr>
          <w:ilvl w:val="0"/>
          <w:numId w:val="44"/>
        </w:numPr>
        <w:spacing w:line="360" w:lineRule="auto"/>
        <w:jc w:val="left"/>
        <w:rPr>
          <w:rStyle w:val="FontStyle51"/>
          <w:sz w:val="28"/>
          <w:szCs w:val="28"/>
        </w:rPr>
      </w:pPr>
      <w:r w:rsidRPr="00D124A3">
        <w:rPr>
          <w:rStyle w:val="FontStyle51"/>
          <w:sz w:val="28"/>
          <w:szCs w:val="28"/>
        </w:rPr>
        <w:t>Русская народная песня</w:t>
      </w:r>
      <w:r>
        <w:rPr>
          <w:rStyle w:val="FontStyle51"/>
          <w:sz w:val="28"/>
          <w:szCs w:val="28"/>
        </w:rPr>
        <w:t xml:space="preserve"> «</w:t>
      </w:r>
      <w:r w:rsidRPr="00D124A3">
        <w:rPr>
          <w:rStyle w:val="FontStyle51"/>
          <w:sz w:val="28"/>
          <w:szCs w:val="28"/>
        </w:rPr>
        <w:t>Я на горку шла</w:t>
      </w:r>
      <w:r>
        <w:rPr>
          <w:rStyle w:val="FontStyle51"/>
          <w:sz w:val="28"/>
          <w:szCs w:val="28"/>
        </w:rPr>
        <w:t>»</w:t>
      </w:r>
    </w:p>
    <w:p w:rsidR="00971B7C" w:rsidRPr="0027327A" w:rsidRDefault="00971B7C" w:rsidP="009C48DA">
      <w:pPr>
        <w:pStyle w:val="Style9"/>
        <w:widowControl/>
        <w:numPr>
          <w:ilvl w:val="0"/>
          <w:numId w:val="44"/>
        </w:numPr>
        <w:spacing w:line="360" w:lineRule="auto"/>
        <w:jc w:val="left"/>
        <w:rPr>
          <w:rStyle w:val="FontStyle51"/>
          <w:sz w:val="28"/>
          <w:szCs w:val="28"/>
        </w:rPr>
      </w:pPr>
      <w:r w:rsidRPr="00D124A3">
        <w:rPr>
          <w:rStyle w:val="FontStyle51"/>
          <w:sz w:val="28"/>
          <w:szCs w:val="28"/>
        </w:rPr>
        <w:t>Русская народная песня</w:t>
      </w:r>
      <w:r>
        <w:rPr>
          <w:rStyle w:val="FontStyle51"/>
          <w:sz w:val="28"/>
          <w:szCs w:val="28"/>
        </w:rPr>
        <w:t xml:space="preserve"> «</w:t>
      </w:r>
      <w:r w:rsidRPr="00D124A3">
        <w:rPr>
          <w:rStyle w:val="FontStyle51"/>
          <w:sz w:val="28"/>
          <w:szCs w:val="28"/>
        </w:rPr>
        <w:t>Неделька</w:t>
      </w:r>
      <w:r>
        <w:rPr>
          <w:rStyle w:val="FontStyle51"/>
          <w:sz w:val="28"/>
          <w:szCs w:val="28"/>
        </w:rPr>
        <w:t>»</w:t>
      </w:r>
    </w:p>
    <w:p w:rsidR="00971B7C" w:rsidRPr="0027327A" w:rsidRDefault="00971B7C" w:rsidP="009C48DA">
      <w:pPr>
        <w:pStyle w:val="Style9"/>
        <w:widowControl/>
        <w:numPr>
          <w:ilvl w:val="0"/>
          <w:numId w:val="44"/>
        </w:numPr>
        <w:spacing w:line="360" w:lineRule="auto"/>
        <w:jc w:val="left"/>
        <w:rPr>
          <w:rStyle w:val="FontStyle51"/>
          <w:sz w:val="28"/>
          <w:szCs w:val="28"/>
        </w:rPr>
      </w:pPr>
      <w:r w:rsidRPr="00D124A3">
        <w:rPr>
          <w:rStyle w:val="FontStyle51"/>
          <w:sz w:val="28"/>
          <w:szCs w:val="28"/>
        </w:rPr>
        <w:t>Шотландская песня</w:t>
      </w:r>
      <w:r>
        <w:rPr>
          <w:rStyle w:val="FontStyle51"/>
          <w:sz w:val="28"/>
          <w:szCs w:val="28"/>
        </w:rPr>
        <w:t xml:space="preserve"> «</w:t>
      </w:r>
      <w:r w:rsidRPr="00D124A3">
        <w:rPr>
          <w:rStyle w:val="FontStyle51"/>
          <w:sz w:val="28"/>
          <w:szCs w:val="28"/>
        </w:rPr>
        <w:t>Песня о дружбе</w:t>
      </w:r>
      <w:r>
        <w:rPr>
          <w:rStyle w:val="FontStyle51"/>
          <w:sz w:val="28"/>
          <w:szCs w:val="28"/>
        </w:rPr>
        <w:t>»</w:t>
      </w:r>
    </w:p>
    <w:p w:rsidR="00971B7C" w:rsidRPr="0027327A" w:rsidRDefault="00971B7C" w:rsidP="009C48DA">
      <w:pPr>
        <w:pStyle w:val="Style9"/>
        <w:widowControl/>
        <w:numPr>
          <w:ilvl w:val="0"/>
          <w:numId w:val="44"/>
        </w:numPr>
        <w:spacing w:line="360" w:lineRule="auto"/>
        <w:jc w:val="left"/>
        <w:rPr>
          <w:rStyle w:val="FontStyle51"/>
          <w:sz w:val="28"/>
          <w:szCs w:val="28"/>
        </w:rPr>
      </w:pPr>
      <w:r w:rsidRPr="00D124A3">
        <w:rPr>
          <w:rStyle w:val="FontStyle51"/>
          <w:sz w:val="28"/>
          <w:szCs w:val="28"/>
        </w:rPr>
        <w:t>Кригер И.</w:t>
      </w:r>
      <w:r>
        <w:rPr>
          <w:rStyle w:val="FontStyle51"/>
          <w:sz w:val="28"/>
          <w:szCs w:val="28"/>
        </w:rPr>
        <w:t xml:space="preserve"> «</w:t>
      </w:r>
      <w:r w:rsidRPr="00D124A3">
        <w:rPr>
          <w:rStyle w:val="FontStyle51"/>
          <w:sz w:val="28"/>
          <w:szCs w:val="28"/>
        </w:rPr>
        <w:t>Менуэт</w:t>
      </w:r>
      <w:r>
        <w:rPr>
          <w:rStyle w:val="FontStyle51"/>
          <w:sz w:val="28"/>
          <w:szCs w:val="28"/>
        </w:rPr>
        <w:t>»</w:t>
      </w:r>
    </w:p>
    <w:p w:rsidR="00971B7C" w:rsidRPr="0027327A" w:rsidRDefault="00971B7C" w:rsidP="009C48DA">
      <w:pPr>
        <w:pStyle w:val="Style9"/>
        <w:widowControl/>
        <w:numPr>
          <w:ilvl w:val="0"/>
          <w:numId w:val="44"/>
        </w:numPr>
        <w:spacing w:line="360" w:lineRule="auto"/>
        <w:jc w:val="left"/>
        <w:rPr>
          <w:rStyle w:val="FontStyle51"/>
          <w:sz w:val="28"/>
          <w:szCs w:val="28"/>
        </w:rPr>
      </w:pPr>
      <w:r w:rsidRPr="00D124A3">
        <w:rPr>
          <w:rStyle w:val="FontStyle51"/>
          <w:sz w:val="28"/>
          <w:szCs w:val="28"/>
        </w:rPr>
        <w:t>Моцарт Л.</w:t>
      </w:r>
      <w:r>
        <w:rPr>
          <w:rStyle w:val="FontStyle51"/>
          <w:sz w:val="28"/>
          <w:szCs w:val="28"/>
        </w:rPr>
        <w:t xml:space="preserve"> «</w:t>
      </w:r>
      <w:r w:rsidRPr="00D124A3">
        <w:rPr>
          <w:rStyle w:val="FontStyle51"/>
          <w:sz w:val="28"/>
          <w:szCs w:val="28"/>
        </w:rPr>
        <w:t>Менуэт</w:t>
      </w:r>
      <w:r>
        <w:rPr>
          <w:rStyle w:val="FontStyle51"/>
          <w:sz w:val="28"/>
          <w:szCs w:val="28"/>
        </w:rPr>
        <w:t>»</w:t>
      </w:r>
    </w:p>
    <w:p w:rsidR="00971B7C" w:rsidRPr="0027327A" w:rsidRDefault="00971B7C" w:rsidP="009C48DA">
      <w:pPr>
        <w:pStyle w:val="Style9"/>
        <w:widowControl/>
        <w:numPr>
          <w:ilvl w:val="0"/>
          <w:numId w:val="44"/>
        </w:numPr>
        <w:spacing w:line="360" w:lineRule="auto"/>
        <w:jc w:val="left"/>
        <w:rPr>
          <w:rStyle w:val="FontStyle51"/>
          <w:sz w:val="28"/>
          <w:szCs w:val="28"/>
        </w:rPr>
      </w:pPr>
      <w:r w:rsidRPr="00D124A3">
        <w:rPr>
          <w:rStyle w:val="FontStyle51"/>
          <w:sz w:val="28"/>
          <w:szCs w:val="28"/>
        </w:rPr>
        <w:t>Моцарт Л.</w:t>
      </w:r>
      <w:r>
        <w:rPr>
          <w:rStyle w:val="FontStyle51"/>
          <w:sz w:val="28"/>
          <w:szCs w:val="28"/>
        </w:rPr>
        <w:t xml:space="preserve"> «</w:t>
      </w:r>
      <w:r w:rsidRPr="00D124A3">
        <w:rPr>
          <w:rStyle w:val="FontStyle51"/>
          <w:sz w:val="28"/>
          <w:szCs w:val="28"/>
        </w:rPr>
        <w:t>Юмореска</w:t>
      </w:r>
      <w:r>
        <w:rPr>
          <w:rStyle w:val="FontStyle51"/>
          <w:sz w:val="28"/>
          <w:szCs w:val="28"/>
        </w:rPr>
        <w:t>»</w:t>
      </w:r>
    </w:p>
    <w:p w:rsidR="00971B7C" w:rsidRPr="0027327A" w:rsidRDefault="00971B7C" w:rsidP="009C48DA">
      <w:pPr>
        <w:pStyle w:val="Style9"/>
        <w:widowControl/>
        <w:numPr>
          <w:ilvl w:val="0"/>
          <w:numId w:val="44"/>
        </w:numPr>
        <w:spacing w:line="360" w:lineRule="auto"/>
        <w:jc w:val="left"/>
        <w:rPr>
          <w:rStyle w:val="FontStyle51"/>
          <w:sz w:val="28"/>
          <w:szCs w:val="28"/>
        </w:rPr>
      </w:pPr>
      <w:r w:rsidRPr="00D124A3">
        <w:rPr>
          <w:rStyle w:val="FontStyle51"/>
          <w:sz w:val="28"/>
          <w:szCs w:val="28"/>
        </w:rPr>
        <w:lastRenderedPageBreak/>
        <w:t>Австрийская народная песня</w:t>
      </w:r>
      <w:r>
        <w:rPr>
          <w:rStyle w:val="FontStyle51"/>
          <w:sz w:val="28"/>
          <w:szCs w:val="28"/>
        </w:rPr>
        <w:t xml:space="preserve"> «</w:t>
      </w:r>
      <w:r w:rsidRPr="00D124A3">
        <w:rPr>
          <w:rStyle w:val="FontStyle51"/>
          <w:sz w:val="28"/>
          <w:szCs w:val="28"/>
        </w:rPr>
        <w:t>Кукушка</w:t>
      </w:r>
      <w:r>
        <w:rPr>
          <w:rStyle w:val="FontStyle51"/>
          <w:sz w:val="28"/>
          <w:szCs w:val="28"/>
        </w:rPr>
        <w:t>»</w:t>
      </w:r>
    </w:p>
    <w:p w:rsidR="00971B7C" w:rsidRPr="009C48DA" w:rsidRDefault="00971B7C" w:rsidP="009C48DA">
      <w:pPr>
        <w:pStyle w:val="Style9"/>
        <w:widowControl/>
        <w:spacing w:before="120" w:line="360" w:lineRule="auto"/>
        <w:ind w:firstLine="0"/>
        <w:jc w:val="left"/>
        <w:rPr>
          <w:rStyle w:val="FontStyle51"/>
          <w:sz w:val="28"/>
          <w:szCs w:val="28"/>
        </w:rPr>
      </w:pPr>
      <w:r w:rsidRPr="0027327A">
        <w:rPr>
          <w:rStyle w:val="FontStyle51"/>
          <w:b/>
          <w:bCs/>
          <w:sz w:val="28"/>
          <w:szCs w:val="28"/>
        </w:rPr>
        <w:t>Второй  класс</w:t>
      </w:r>
      <w:r>
        <w:rPr>
          <w:rStyle w:val="FontStyle51"/>
          <w:b/>
          <w:bCs/>
          <w:sz w:val="28"/>
          <w:szCs w:val="28"/>
        </w:rPr>
        <w:t xml:space="preserve"> </w:t>
      </w:r>
      <w:r w:rsidRPr="00160FAB">
        <w:rPr>
          <w:rFonts w:ascii="Times New Roman" w:hAnsi="Times New Roman" w:cs="Times New Roman"/>
          <w:b/>
          <w:bCs/>
          <w:sz w:val="28"/>
          <w:szCs w:val="28"/>
        </w:rPr>
        <w:t>(1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0FAB">
        <w:rPr>
          <w:rFonts w:ascii="Times New Roman" w:hAnsi="Times New Roman" w:cs="Times New Roman"/>
          <w:b/>
          <w:bCs/>
          <w:sz w:val="28"/>
          <w:szCs w:val="28"/>
        </w:rPr>
        <w:t>час  в  неделю)</w:t>
      </w:r>
      <w:r w:rsidRPr="0027327A">
        <w:rPr>
          <w:rStyle w:val="FontStyle51"/>
          <w:sz w:val="20"/>
          <w:szCs w:val="20"/>
        </w:rPr>
        <w:br/>
      </w:r>
      <w:r w:rsidRPr="0027327A">
        <w:rPr>
          <w:rStyle w:val="FontStyle51"/>
          <w:sz w:val="28"/>
          <w:szCs w:val="28"/>
        </w:rPr>
        <w:t xml:space="preserve">      Продолжение работы над навыками ансамблевого музицирования:</w:t>
      </w:r>
      <w:r w:rsidRPr="0027327A">
        <w:rPr>
          <w:rStyle w:val="FontStyle51"/>
          <w:sz w:val="28"/>
          <w:szCs w:val="28"/>
        </w:rPr>
        <w:br/>
        <w:t>-     умением слушать мелодическую линию, выразительно её фразировать;</w:t>
      </w:r>
      <w:r w:rsidRPr="0027327A">
        <w:rPr>
          <w:rStyle w:val="FontStyle51"/>
          <w:sz w:val="28"/>
          <w:szCs w:val="28"/>
        </w:rPr>
        <w:br/>
        <w:t>-    совместно работать над динамикой произведения;</w:t>
      </w:r>
      <w:r w:rsidRPr="0027327A">
        <w:rPr>
          <w:rStyle w:val="FontStyle51"/>
          <w:sz w:val="28"/>
          <w:szCs w:val="28"/>
        </w:rPr>
        <w:br/>
        <w:t>-    анализировать содержание и стиль музыкального произведения.</w:t>
      </w:r>
      <w:r w:rsidRPr="0027327A">
        <w:rPr>
          <w:rStyle w:val="FontStyle51"/>
          <w:sz w:val="28"/>
          <w:szCs w:val="28"/>
        </w:rPr>
        <w:br/>
        <w:t xml:space="preserve">      В  течение учебного года следует  пройти  2-4 ансамбля  (с разной степенью готовности).  Во  втором полугодии – зачёт из  1-2  произведений.   Публичное выступление учащихся может приравниваться к зачёту.</w:t>
      </w:r>
    </w:p>
    <w:p w:rsidR="00971B7C" w:rsidRDefault="00971B7C" w:rsidP="00DB150B">
      <w:pPr>
        <w:pStyle w:val="Style9"/>
        <w:widowControl/>
        <w:spacing w:line="360" w:lineRule="auto"/>
        <w:ind w:left="720" w:firstLine="0"/>
        <w:jc w:val="left"/>
        <w:rPr>
          <w:rStyle w:val="FontStyle51"/>
          <w:b/>
          <w:bCs/>
          <w:sz w:val="28"/>
          <w:szCs w:val="28"/>
        </w:rPr>
      </w:pPr>
      <w:r w:rsidRPr="0027327A">
        <w:rPr>
          <w:rStyle w:val="FontStyle51"/>
          <w:b/>
          <w:bCs/>
          <w:sz w:val="28"/>
          <w:szCs w:val="28"/>
        </w:rPr>
        <w:t>Примерный рекомендуемый репертуарный список:</w:t>
      </w:r>
    </w:p>
    <w:p w:rsidR="00971B7C" w:rsidRPr="00ED73A3" w:rsidRDefault="00971B7C" w:rsidP="00ED73A3">
      <w:pPr>
        <w:pStyle w:val="Style9"/>
        <w:widowControl/>
        <w:numPr>
          <w:ilvl w:val="0"/>
          <w:numId w:val="45"/>
        </w:numPr>
        <w:spacing w:line="360" w:lineRule="auto"/>
        <w:jc w:val="left"/>
        <w:rPr>
          <w:rStyle w:val="FontStyle51"/>
          <w:sz w:val="28"/>
          <w:szCs w:val="28"/>
        </w:rPr>
      </w:pPr>
      <w:r w:rsidRPr="0027327A">
        <w:rPr>
          <w:rStyle w:val="FontStyle51"/>
          <w:sz w:val="28"/>
          <w:szCs w:val="28"/>
        </w:rPr>
        <w:t>Моцарт В.А.</w:t>
      </w:r>
      <w:r>
        <w:rPr>
          <w:rStyle w:val="FontStyle51"/>
          <w:sz w:val="28"/>
          <w:szCs w:val="28"/>
        </w:rPr>
        <w:t xml:space="preserve">  </w:t>
      </w:r>
      <w:r w:rsidRPr="0027327A">
        <w:rPr>
          <w:rStyle w:val="FontStyle51"/>
          <w:sz w:val="28"/>
          <w:szCs w:val="28"/>
        </w:rPr>
        <w:t>Менуэт из оперы «Дон Жуан»</w:t>
      </w:r>
    </w:p>
    <w:p w:rsidR="00971B7C" w:rsidRPr="006F26E2" w:rsidRDefault="00971B7C" w:rsidP="002F36BF">
      <w:pPr>
        <w:pStyle w:val="Style9"/>
        <w:widowControl/>
        <w:numPr>
          <w:ilvl w:val="0"/>
          <w:numId w:val="45"/>
        </w:numPr>
        <w:spacing w:line="360" w:lineRule="auto"/>
        <w:jc w:val="left"/>
        <w:rPr>
          <w:rStyle w:val="af0"/>
          <w:rFonts w:ascii="Times New Roman" w:hAnsi="Times New Roman" w:cs="Times New Roman"/>
          <w:sz w:val="28"/>
          <w:szCs w:val="28"/>
        </w:rPr>
      </w:pPr>
      <w:r w:rsidRPr="006F26E2">
        <w:rPr>
          <w:rStyle w:val="FontStyle51"/>
          <w:sz w:val="28"/>
          <w:szCs w:val="28"/>
        </w:rPr>
        <w:t>Итальянская народная песня</w:t>
      </w:r>
      <w:r>
        <w:rPr>
          <w:rStyle w:val="FontStyle51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Santa</w:t>
      </w:r>
      <w:r w:rsidRPr="00107D9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Lucia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971B7C" w:rsidRPr="006F26E2" w:rsidRDefault="00971B7C" w:rsidP="002F36BF">
      <w:pPr>
        <w:pStyle w:val="Style9"/>
        <w:widowControl/>
        <w:numPr>
          <w:ilvl w:val="0"/>
          <w:numId w:val="45"/>
        </w:numPr>
        <w:spacing w:line="360" w:lineRule="auto"/>
        <w:jc w:val="left"/>
        <w:rPr>
          <w:rStyle w:val="FontStyle51"/>
          <w:sz w:val="28"/>
          <w:szCs w:val="28"/>
        </w:rPr>
      </w:pPr>
      <w:r w:rsidRPr="006F26E2">
        <w:rPr>
          <w:rStyle w:val="FontStyle51"/>
          <w:sz w:val="28"/>
          <w:szCs w:val="28"/>
        </w:rPr>
        <w:t>Бах И.С. «Ария»</w:t>
      </w:r>
    </w:p>
    <w:p w:rsidR="00971B7C" w:rsidRPr="00ED73A3" w:rsidRDefault="00971B7C" w:rsidP="00ED73A3">
      <w:pPr>
        <w:pStyle w:val="Style9"/>
        <w:widowControl/>
        <w:numPr>
          <w:ilvl w:val="0"/>
          <w:numId w:val="45"/>
        </w:numPr>
        <w:spacing w:line="360" w:lineRule="auto"/>
        <w:jc w:val="left"/>
        <w:rPr>
          <w:rStyle w:val="FontStyle51"/>
          <w:sz w:val="28"/>
          <w:szCs w:val="28"/>
        </w:rPr>
      </w:pPr>
      <w:r w:rsidRPr="0027327A">
        <w:rPr>
          <w:rStyle w:val="FontStyle51"/>
          <w:sz w:val="28"/>
          <w:szCs w:val="28"/>
        </w:rPr>
        <w:t>Гендель Г.Ф.</w:t>
      </w:r>
      <w:r>
        <w:rPr>
          <w:rStyle w:val="FontStyle51"/>
          <w:sz w:val="28"/>
          <w:szCs w:val="28"/>
        </w:rPr>
        <w:t xml:space="preserve"> «</w:t>
      </w:r>
      <w:r w:rsidRPr="0027327A">
        <w:rPr>
          <w:rStyle w:val="FontStyle51"/>
          <w:sz w:val="28"/>
          <w:szCs w:val="28"/>
        </w:rPr>
        <w:t>Дерзость</w:t>
      </w:r>
      <w:r>
        <w:rPr>
          <w:rStyle w:val="FontStyle51"/>
          <w:sz w:val="28"/>
          <w:szCs w:val="28"/>
        </w:rPr>
        <w:t>»</w:t>
      </w:r>
    </w:p>
    <w:p w:rsidR="00971B7C" w:rsidRPr="00ED73A3" w:rsidRDefault="00971B7C" w:rsidP="00ED73A3">
      <w:pPr>
        <w:pStyle w:val="Style9"/>
        <w:widowControl/>
        <w:numPr>
          <w:ilvl w:val="0"/>
          <w:numId w:val="45"/>
        </w:numPr>
        <w:spacing w:line="360" w:lineRule="auto"/>
        <w:jc w:val="left"/>
        <w:rPr>
          <w:rStyle w:val="FontStyle51"/>
          <w:sz w:val="28"/>
          <w:szCs w:val="28"/>
        </w:rPr>
      </w:pPr>
      <w:r w:rsidRPr="0027327A">
        <w:rPr>
          <w:rStyle w:val="FontStyle51"/>
          <w:sz w:val="28"/>
          <w:szCs w:val="28"/>
        </w:rPr>
        <w:t>Бербингер А.Т.</w:t>
      </w:r>
      <w:r>
        <w:rPr>
          <w:rStyle w:val="FontStyle51"/>
          <w:sz w:val="28"/>
          <w:szCs w:val="28"/>
        </w:rPr>
        <w:t xml:space="preserve"> «</w:t>
      </w:r>
      <w:r w:rsidRPr="0027327A">
        <w:rPr>
          <w:rStyle w:val="FontStyle51"/>
          <w:sz w:val="28"/>
          <w:szCs w:val="28"/>
        </w:rPr>
        <w:t>Дуэт</w:t>
      </w:r>
      <w:r>
        <w:rPr>
          <w:rStyle w:val="FontStyle51"/>
          <w:sz w:val="28"/>
          <w:szCs w:val="28"/>
        </w:rPr>
        <w:t>»</w:t>
      </w:r>
    </w:p>
    <w:p w:rsidR="00971B7C" w:rsidRPr="00ED73A3" w:rsidRDefault="00971B7C" w:rsidP="00ED73A3">
      <w:pPr>
        <w:pStyle w:val="Style9"/>
        <w:widowControl/>
        <w:numPr>
          <w:ilvl w:val="0"/>
          <w:numId w:val="45"/>
        </w:numPr>
        <w:spacing w:line="360" w:lineRule="auto"/>
        <w:jc w:val="left"/>
        <w:rPr>
          <w:rStyle w:val="FontStyle51"/>
          <w:sz w:val="28"/>
          <w:szCs w:val="28"/>
        </w:rPr>
      </w:pPr>
      <w:r w:rsidRPr="0027327A">
        <w:rPr>
          <w:rStyle w:val="FontStyle51"/>
          <w:sz w:val="28"/>
          <w:szCs w:val="28"/>
        </w:rPr>
        <w:t>Русская народная песня</w:t>
      </w:r>
      <w:r>
        <w:rPr>
          <w:rStyle w:val="FontStyle51"/>
          <w:sz w:val="28"/>
          <w:szCs w:val="28"/>
        </w:rPr>
        <w:t xml:space="preserve"> «</w:t>
      </w:r>
      <w:r w:rsidRPr="0027327A">
        <w:rPr>
          <w:rStyle w:val="FontStyle51"/>
          <w:sz w:val="28"/>
          <w:szCs w:val="28"/>
        </w:rPr>
        <w:t>Ой, да ты, калинушка</w:t>
      </w:r>
      <w:r>
        <w:rPr>
          <w:rStyle w:val="FontStyle51"/>
          <w:sz w:val="28"/>
          <w:szCs w:val="28"/>
        </w:rPr>
        <w:t>»</w:t>
      </w:r>
    </w:p>
    <w:p w:rsidR="00971B7C" w:rsidRPr="00ED73A3" w:rsidRDefault="00971B7C" w:rsidP="00ED73A3">
      <w:pPr>
        <w:pStyle w:val="Style9"/>
        <w:widowControl/>
        <w:numPr>
          <w:ilvl w:val="0"/>
          <w:numId w:val="45"/>
        </w:numPr>
        <w:spacing w:line="360" w:lineRule="auto"/>
        <w:jc w:val="left"/>
        <w:rPr>
          <w:rStyle w:val="FontStyle51"/>
          <w:sz w:val="28"/>
          <w:szCs w:val="28"/>
        </w:rPr>
      </w:pPr>
      <w:r w:rsidRPr="0027327A">
        <w:rPr>
          <w:rStyle w:val="FontStyle51"/>
          <w:sz w:val="28"/>
          <w:szCs w:val="28"/>
        </w:rPr>
        <w:t>Русская народная песня</w:t>
      </w:r>
      <w:r>
        <w:rPr>
          <w:rStyle w:val="FontStyle51"/>
          <w:sz w:val="28"/>
          <w:szCs w:val="28"/>
        </w:rPr>
        <w:t xml:space="preserve"> «</w:t>
      </w:r>
      <w:r w:rsidRPr="0027327A">
        <w:rPr>
          <w:rStyle w:val="FontStyle51"/>
          <w:sz w:val="28"/>
          <w:szCs w:val="28"/>
        </w:rPr>
        <w:t>Калинка</w:t>
      </w:r>
      <w:r>
        <w:rPr>
          <w:rStyle w:val="FontStyle51"/>
          <w:sz w:val="28"/>
          <w:szCs w:val="28"/>
        </w:rPr>
        <w:t>»</w:t>
      </w:r>
    </w:p>
    <w:p w:rsidR="00971B7C" w:rsidRPr="00ED73A3" w:rsidRDefault="00971B7C" w:rsidP="00ED73A3">
      <w:pPr>
        <w:pStyle w:val="Style9"/>
        <w:widowControl/>
        <w:numPr>
          <w:ilvl w:val="0"/>
          <w:numId w:val="45"/>
        </w:numPr>
        <w:spacing w:line="360" w:lineRule="auto"/>
        <w:jc w:val="left"/>
        <w:rPr>
          <w:rStyle w:val="FontStyle51"/>
          <w:sz w:val="28"/>
          <w:szCs w:val="28"/>
        </w:rPr>
      </w:pPr>
      <w:r w:rsidRPr="0027327A">
        <w:rPr>
          <w:rStyle w:val="FontStyle51"/>
          <w:sz w:val="28"/>
          <w:szCs w:val="28"/>
        </w:rPr>
        <w:t>Девьен Ф.</w:t>
      </w:r>
      <w:r>
        <w:rPr>
          <w:rStyle w:val="FontStyle51"/>
          <w:sz w:val="28"/>
          <w:szCs w:val="28"/>
        </w:rPr>
        <w:t xml:space="preserve"> «</w:t>
      </w:r>
      <w:r w:rsidRPr="0027327A">
        <w:rPr>
          <w:rStyle w:val="FontStyle51"/>
          <w:sz w:val="28"/>
          <w:szCs w:val="28"/>
        </w:rPr>
        <w:t>Дуэт</w:t>
      </w:r>
      <w:r>
        <w:rPr>
          <w:rStyle w:val="FontStyle51"/>
          <w:sz w:val="28"/>
          <w:szCs w:val="28"/>
        </w:rPr>
        <w:t>»</w:t>
      </w:r>
    </w:p>
    <w:p w:rsidR="00971B7C" w:rsidRPr="00ED73A3" w:rsidRDefault="00971B7C" w:rsidP="00ED73A3">
      <w:pPr>
        <w:pStyle w:val="Style9"/>
        <w:widowControl/>
        <w:numPr>
          <w:ilvl w:val="0"/>
          <w:numId w:val="45"/>
        </w:numPr>
        <w:spacing w:line="360" w:lineRule="auto"/>
        <w:jc w:val="left"/>
        <w:rPr>
          <w:rStyle w:val="FontStyle51"/>
          <w:sz w:val="28"/>
          <w:szCs w:val="28"/>
        </w:rPr>
      </w:pPr>
      <w:r w:rsidRPr="0027327A">
        <w:rPr>
          <w:rStyle w:val="FontStyle51"/>
          <w:sz w:val="28"/>
          <w:szCs w:val="28"/>
        </w:rPr>
        <w:t>Швейцарская народная песня</w:t>
      </w:r>
      <w:r>
        <w:rPr>
          <w:rStyle w:val="FontStyle51"/>
          <w:sz w:val="28"/>
          <w:szCs w:val="28"/>
        </w:rPr>
        <w:t xml:space="preserve"> «</w:t>
      </w:r>
      <w:r w:rsidRPr="0027327A">
        <w:rPr>
          <w:rStyle w:val="FontStyle51"/>
          <w:sz w:val="28"/>
          <w:szCs w:val="28"/>
        </w:rPr>
        <w:t>Кукушка</w:t>
      </w:r>
      <w:r>
        <w:rPr>
          <w:rStyle w:val="FontStyle51"/>
          <w:sz w:val="28"/>
          <w:szCs w:val="28"/>
        </w:rPr>
        <w:t>»</w:t>
      </w:r>
    </w:p>
    <w:p w:rsidR="00971B7C" w:rsidRDefault="00971B7C" w:rsidP="009C48DA">
      <w:pPr>
        <w:pStyle w:val="Style9"/>
        <w:widowControl/>
        <w:numPr>
          <w:ilvl w:val="0"/>
          <w:numId w:val="45"/>
        </w:numPr>
        <w:spacing w:line="360" w:lineRule="auto"/>
        <w:jc w:val="left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 xml:space="preserve"> </w:t>
      </w:r>
      <w:r w:rsidRPr="0027327A">
        <w:rPr>
          <w:rStyle w:val="FontStyle51"/>
          <w:sz w:val="28"/>
          <w:szCs w:val="28"/>
        </w:rPr>
        <w:t>Копеланд П.</w:t>
      </w:r>
      <w:r>
        <w:rPr>
          <w:rStyle w:val="FontStyle51"/>
          <w:sz w:val="28"/>
          <w:szCs w:val="28"/>
        </w:rPr>
        <w:t xml:space="preserve"> «</w:t>
      </w:r>
      <w:r w:rsidRPr="0027327A">
        <w:rPr>
          <w:rStyle w:val="FontStyle51"/>
          <w:sz w:val="28"/>
          <w:szCs w:val="28"/>
        </w:rPr>
        <w:t>Ку-ку</w:t>
      </w:r>
      <w:r>
        <w:rPr>
          <w:rStyle w:val="FontStyle51"/>
          <w:sz w:val="28"/>
          <w:szCs w:val="28"/>
        </w:rPr>
        <w:t>»</w:t>
      </w:r>
    </w:p>
    <w:p w:rsidR="00971B7C" w:rsidRPr="009C48DA" w:rsidRDefault="00971B7C" w:rsidP="009C48DA">
      <w:pPr>
        <w:pStyle w:val="Style9"/>
        <w:widowControl/>
        <w:spacing w:line="360" w:lineRule="auto"/>
        <w:ind w:firstLine="0"/>
        <w:jc w:val="left"/>
        <w:rPr>
          <w:rStyle w:val="FontStyle51"/>
          <w:sz w:val="28"/>
          <w:szCs w:val="28"/>
        </w:rPr>
      </w:pPr>
      <w:r w:rsidRPr="00DB36C6">
        <w:rPr>
          <w:rStyle w:val="FontStyle51"/>
          <w:b/>
          <w:bCs/>
          <w:sz w:val="28"/>
          <w:szCs w:val="28"/>
        </w:rPr>
        <w:t>Третий  класс</w:t>
      </w:r>
      <w:r>
        <w:rPr>
          <w:rStyle w:val="FontStyle51"/>
          <w:b/>
          <w:bCs/>
          <w:sz w:val="28"/>
          <w:szCs w:val="28"/>
        </w:rPr>
        <w:t xml:space="preserve"> </w:t>
      </w:r>
      <w:r w:rsidRPr="00160FAB">
        <w:rPr>
          <w:rFonts w:ascii="Times New Roman" w:hAnsi="Times New Roman" w:cs="Times New Roman"/>
          <w:b/>
          <w:bCs/>
          <w:sz w:val="28"/>
          <w:szCs w:val="28"/>
        </w:rPr>
        <w:t>(1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0FAB">
        <w:rPr>
          <w:rFonts w:ascii="Times New Roman" w:hAnsi="Times New Roman" w:cs="Times New Roman"/>
          <w:b/>
          <w:bCs/>
          <w:sz w:val="28"/>
          <w:szCs w:val="28"/>
        </w:rPr>
        <w:t>час  в  неделю)</w:t>
      </w:r>
    </w:p>
    <w:p w:rsidR="00971B7C" w:rsidRPr="00DB36C6" w:rsidRDefault="00971B7C" w:rsidP="009C48DA">
      <w:pPr>
        <w:pStyle w:val="Style9"/>
        <w:widowControl/>
        <w:tabs>
          <w:tab w:val="left" w:pos="0"/>
        </w:tabs>
        <w:spacing w:line="360" w:lineRule="auto"/>
        <w:ind w:firstLine="0"/>
        <w:rPr>
          <w:rStyle w:val="FontStyle51"/>
          <w:b/>
          <w:bCs/>
          <w:sz w:val="28"/>
          <w:szCs w:val="28"/>
        </w:rPr>
      </w:pPr>
      <w:r w:rsidRPr="00DB36C6">
        <w:rPr>
          <w:rStyle w:val="FontStyle51"/>
          <w:sz w:val="28"/>
          <w:szCs w:val="28"/>
        </w:rPr>
        <w:t>Продолжение работы над навыками ансамблевого музицирования:</w:t>
      </w:r>
      <w:r w:rsidRPr="00DB36C6">
        <w:rPr>
          <w:rStyle w:val="FontStyle51"/>
          <w:sz w:val="28"/>
          <w:szCs w:val="28"/>
        </w:rPr>
        <w:br/>
        <w:t xml:space="preserve">-    умением слушать мелодическую линию, выразительно её фразировать;                                                                                                                                   </w:t>
      </w:r>
    </w:p>
    <w:p w:rsidR="00971B7C" w:rsidRPr="00DB36C6" w:rsidRDefault="00971B7C" w:rsidP="009C48DA">
      <w:pPr>
        <w:pStyle w:val="Style9"/>
        <w:widowControl/>
        <w:tabs>
          <w:tab w:val="left" w:pos="0"/>
        </w:tabs>
        <w:spacing w:line="360" w:lineRule="auto"/>
        <w:ind w:firstLine="0"/>
        <w:rPr>
          <w:rStyle w:val="FontStyle51"/>
          <w:sz w:val="28"/>
          <w:szCs w:val="28"/>
        </w:rPr>
      </w:pPr>
      <w:r w:rsidRPr="00DB36C6">
        <w:rPr>
          <w:rStyle w:val="FontStyle51"/>
          <w:sz w:val="28"/>
          <w:szCs w:val="28"/>
        </w:rPr>
        <w:t>-    умением грамотно и чутко аккомпанировать партнёру;</w:t>
      </w:r>
    </w:p>
    <w:p w:rsidR="00971B7C" w:rsidRPr="00DB36C6" w:rsidRDefault="00971B7C" w:rsidP="009C48DA">
      <w:pPr>
        <w:pStyle w:val="Style9"/>
        <w:widowControl/>
        <w:tabs>
          <w:tab w:val="left" w:pos="0"/>
        </w:tabs>
        <w:spacing w:line="360" w:lineRule="auto"/>
        <w:ind w:firstLine="0"/>
        <w:rPr>
          <w:rStyle w:val="FontStyle51"/>
          <w:sz w:val="28"/>
          <w:szCs w:val="28"/>
        </w:rPr>
      </w:pPr>
      <w:r w:rsidRPr="00DB36C6">
        <w:rPr>
          <w:rStyle w:val="FontStyle51"/>
          <w:sz w:val="28"/>
          <w:szCs w:val="28"/>
        </w:rPr>
        <w:t>-    совместно работать над динамикой произведения;</w:t>
      </w:r>
    </w:p>
    <w:p w:rsidR="00971B7C" w:rsidRPr="00DB36C6" w:rsidRDefault="00971B7C" w:rsidP="009C48DA">
      <w:pPr>
        <w:pStyle w:val="Style9"/>
        <w:widowControl/>
        <w:tabs>
          <w:tab w:val="left" w:pos="0"/>
        </w:tabs>
        <w:spacing w:line="360" w:lineRule="auto"/>
        <w:ind w:firstLine="0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 xml:space="preserve">- </w:t>
      </w:r>
      <w:r w:rsidRPr="00DB36C6">
        <w:rPr>
          <w:rStyle w:val="FontStyle51"/>
          <w:sz w:val="28"/>
          <w:szCs w:val="28"/>
        </w:rPr>
        <w:t>анализировать содержание и стиль музыкального произведения.</w:t>
      </w:r>
      <w:r w:rsidRPr="00DB36C6">
        <w:rPr>
          <w:rStyle w:val="FontStyle51"/>
          <w:sz w:val="28"/>
          <w:szCs w:val="28"/>
        </w:rPr>
        <w:br/>
        <w:t xml:space="preserve">          В  течение  учебного  года  следует  пройти   2 - 4  ансамбля     (с разной степенью готовности).   Во  втором   полугодии – зачёт   из  1-2 </w:t>
      </w:r>
      <w:r w:rsidRPr="00DB36C6">
        <w:rPr>
          <w:rStyle w:val="FontStyle51"/>
          <w:sz w:val="28"/>
          <w:szCs w:val="28"/>
        </w:rPr>
        <w:lastRenderedPageBreak/>
        <w:t xml:space="preserve">произведений.  Публичное выступление учащихся может приравниваться к зачёту. </w:t>
      </w:r>
    </w:p>
    <w:p w:rsidR="00971B7C" w:rsidRDefault="00971B7C" w:rsidP="00DB36C6">
      <w:pPr>
        <w:pStyle w:val="Style9"/>
        <w:widowControl/>
        <w:tabs>
          <w:tab w:val="left" w:pos="0"/>
        </w:tabs>
        <w:spacing w:line="360" w:lineRule="auto"/>
        <w:ind w:left="360" w:firstLine="0"/>
        <w:jc w:val="left"/>
        <w:rPr>
          <w:rStyle w:val="FontStyle51"/>
          <w:b/>
          <w:bCs/>
          <w:sz w:val="28"/>
          <w:szCs w:val="28"/>
        </w:rPr>
      </w:pPr>
    </w:p>
    <w:p w:rsidR="00971B7C" w:rsidRDefault="00971B7C" w:rsidP="00DB36C6">
      <w:pPr>
        <w:pStyle w:val="Style9"/>
        <w:widowControl/>
        <w:tabs>
          <w:tab w:val="left" w:pos="0"/>
        </w:tabs>
        <w:spacing w:line="360" w:lineRule="auto"/>
        <w:ind w:left="360" w:firstLine="0"/>
        <w:jc w:val="left"/>
        <w:rPr>
          <w:rStyle w:val="FontStyle51"/>
          <w:b/>
          <w:bCs/>
          <w:sz w:val="28"/>
          <w:szCs w:val="28"/>
        </w:rPr>
      </w:pPr>
      <w:r w:rsidRPr="00DB36C6">
        <w:rPr>
          <w:rStyle w:val="FontStyle51"/>
          <w:b/>
          <w:bCs/>
          <w:sz w:val="28"/>
          <w:szCs w:val="28"/>
        </w:rPr>
        <w:t>Примерный рекомендуемый репертуарный список:</w:t>
      </w:r>
    </w:p>
    <w:p w:rsidR="00971B7C" w:rsidRPr="00DB36C6" w:rsidRDefault="00971B7C" w:rsidP="00DB36C6">
      <w:pPr>
        <w:pStyle w:val="Style9"/>
        <w:widowControl/>
        <w:numPr>
          <w:ilvl w:val="0"/>
          <w:numId w:val="47"/>
        </w:numPr>
        <w:tabs>
          <w:tab w:val="left" w:pos="0"/>
        </w:tabs>
        <w:spacing w:line="360" w:lineRule="auto"/>
        <w:jc w:val="left"/>
        <w:rPr>
          <w:rStyle w:val="FontStyle51"/>
          <w:sz w:val="28"/>
          <w:szCs w:val="28"/>
        </w:rPr>
      </w:pPr>
      <w:r w:rsidRPr="00DB36C6">
        <w:rPr>
          <w:rStyle w:val="FontStyle51"/>
          <w:sz w:val="28"/>
          <w:szCs w:val="28"/>
        </w:rPr>
        <w:t>Гайдн Й.</w:t>
      </w:r>
      <w:r>
        <w:rPr>
          <w:rStyle w:val="FontStyle51"/>
          <w:sz w:val="28"/>
          <w:szCs w:val="28"/>
        </w:rPr>
        <w:t xml:space="preserve"> «</w:t>
      </w:r>
      <w:r w:rsidRPr="00DB36C6">
        <w:rPr>
          <w:rStyle w:val="FontStyle51"/>
          <w:sz w:val="28"/>
          <w:szCs w:val="28"/>
        </w:rPr>
        <w:t>Менуэт</w:t>
      </w:r>
      <w:r>
        <w:rPr>
          <w:rStyle w:val="FontStyle51"/>
          <w:sz w:val="28"/>
          <w:szCs w:val="28"/>
        </w:rPr>
        <w:t>»</w:t>
      </w:r>
    </w:p>
    <w:p w:rsidR="00971B7C" w:rsidRPr="00DB36C6" w:rsidRDefault="00971B7C" w:rsidP="00DB36C6">
      <w:pPr>
        <w:pStyle w:val="Style9"/>
        <w:widowControl/>
        <w:numPr>
          <w:ilvl w:val="0"/>
          <w:numId w:val="47"/>
        </w:numPr>
        <w:tabs>
          <w:tab w:val="left" w:pos="0"/>
        </w:tabs>
        <w:spacing w:line="360" w:lineRule="auto"/>
        <w:jc w:val="left"/>
        <w:rPr>
          <w:rStyle w:val="FontStyle51"/>
          <w:sz w:val="28"/>
          <w:szCs w:val="28"/>
        </w:rPr>
      </w:pPr>
      <w:r w:rsidRPr="00DB36C6">
        <w:rPr>
          <w:rStyle w:val="FontStyle51"/>
          <w:sz w:val="28"/>
          <w:szCs w:val="28"/>
        </w:rPr>
        <w:t>Чайковский П.И.</w:t>
      </w:r>
      <w:r>
        <w:rPr>
          <w:rStyle w:val="FontStyle51"/>
          <w:sz w:val="28"/>
          <w:szCs w:val="28"/>
        </w:rPr>
        <w:t xml:space="preserve"> «</w:t>
      </w:r>
      <w:r w:rsidRPr="00DB36C6">
        <w:rPr>
          <w:rStyle w:val="FontStyle51"/>
          <w:sz w:val="28"/>
          <w:szCs w:val="28"/>
        </w:rPr>
        <w:t>Сладкая грёза</w:t>
      </w:r>
      <w:r>
        <w:rPr>
          <w:rStyle w:val="FontStyle51"/>
          <w:sz w:val="28"/>
          <w:szCs w:val="28"/>
        </w:rPr>
        <w:t>»</w:t>
      </w:r>
    </w:p>
    <w:p w:rsidR="00971B7C" w:rsidRPr="00DB36C6" w:rsidRDefault="00971B7C" w:rsidP="00DB36C6">
      <w:pPr>
        <w:pStyle w:val="Style9"/>
        <w:widowControl/>
        <w:numPr>
          <w:ilvl w:val="0"/>
          <w:numId w:val="47"/>
        </w:numPr>
        <w:tabs>
          <w:tab w:val="left" w:pos="0"/>
        </w:tabs>
        <w:spacing w:line="360" w:lineRule="auto"/>
        <w:jc w:val="left"/>
        <w:rPr>
          <w:rStyle w:val="FontStyle51"/>
          <w:sz w:val="28"/>
          <w:szCs w:val="28"/>
        </w:rPr>
      </w:pPr>
      <w:r w:rsidRPr="00DB36C6">
        <w:rPr>
          <w:rStyle w:val="FontStyle51"/>
          <w:sz w:val="28"/>
          <w:szCs w:val="28"/>
        </w:rPr>
        <w:t>Чайковский П.И.</w:t>
      </w:r>
      <w:r>
        <w:rPr>
          <w:rStyle w:val="FontStyle51"/>
          <w:sz w:val="28"/>
          <w:szCs w:val="28"/>
        </w:rPr>
        <w:t xml:space="preserve"> </w:t>
      </w:r>
      <w:r w:rsidRPr="00DB36C6">
        <w:rPr>
          <w:rStyle w:val="FontStyle51"/>
          <w:sz w:val="28"/>
          <w:szCs w:val="28"/>
        </w:rPr>
        <w:t>Танец маленьких лебедей из балета «Лебединое озеро»</w:t>
      </w:r>
    </w:p>
    <w:p w:rsidR="00971B7C" w:rsidRPr="00DB36C6" w:rsidRDefault="00971B7C" w:rsidP="00DB36C6">
      <w:pPr>
        <w:pStyle w:val="Style9"/>
        <w:widowControl/>
        <w:numPr>
          <w:ilvl w:val="0"/>
          <w:numId w:val="47"/>
        </w:numPr>
        <w:tabs>
          <w:tab w:val="left" w:pos="0"/>
        </w:tabs>
        <w:spacing w:line="360" w:lineRule="auto"/>
        <w:jc w:val="left"/>
        <w:rPr>
          <w:rStyle w:val="FontStyle51"/>
          <w:sz w:val="28"/>
          <w:szCs w:val="28"/>
        </w:rPr>
      </w:pPr>
      <w:r w:rsidRPr="00DB36C6">
        <w:rPr>
          <w:rStyle w:val="FontStyle51"/>
          <w:sz w:val="28"/>
          <w:szCs w:val="28"/>
        </w:rPr>
        <w:t>Девьен Ф.</w:t>
      </w:r>
      <w:r>
        <w:rPr>
          <w:rStyle w:val="FontStyle51"/>
          <w:sz w:val="28"/>
          <w:szCs w:val="28"/>
        </w:rPr>
        <w:t xml:space="preserve"> «</w:t>
      </w:r>
      <w:r w:rsidRPr="00DB36C6">
        <w:rPr>
          <w:rStyle w:val="FontStyle51"/>
          <w:sz w:val="28"/>
          <w:szCs w:val="28"/>
        </w:rPr>
        <w:t>Дуэт</w:t>
      </w:r>
      <w:r>
        <w:rPr>
          <w:rStyle w:val="FontStyle51"/>
          <w:sz w:val="28"/>
          <w:szCs w:val="28"/>
        </w:rPr>
        <w:t>»</w:t>
      </w:r>
    </w:p>
    <w:p w:rsidR="00971B7C" w:rsidRPr="00DB36C6" w:rsidRDefault="00971B7C" w:rsidP="00DB36C6">
      <w:pPr>
        <w:pStyle w:val="Style9"/>
        <w:widowControl/>
        <w:numPr>
          <w:ilvl w:val="0"/>
          <w:numId w:val="47"/>
        </w:numPr>
        <w:tabs>
          <w:tab w:val="left" w:pos="0"/>
        </w:tabs>
        <w:spacing w:line="360" w:lineRule="auto"/>
        <w:jc w:val="left"/>
        <w:rPr>
          <w:rStyle w:val="FontStyle51"/>
          <w:sz w:val="28"/>
          <w:szCs w:val="28"/>
        </w:rPr>
      </w:pPr>
      <w:r w:rsidRPr="00DB36C6">
        <w:rPr>
          <w:rStyle w:val="FontStyle51"/>
          <w:sz w:val="28"/>
          <w:szCs w:val="28"/>
        </w:rPr>
        <w:t>Глинка М.</w:t>
      </w:r>
      <w:r>
        <w:rPr>
          <w:rStyle w:val="FontStyle51"/>
          <w:sz w:val="28"/>
          <w:szCs w:val="28"/>
        </w:rPr>
        <w:t xml:space="preserve"> «</w:t>
      </w:r>
      <w:r w:rsidRPr="00DB36C6">
        <w:rPr>
          <w:rStyle w:val="FontStyle51"/>
          <w:sz w:val="28"/>
          <w:szCs w:val="28"/>
        </w:rPr>
        <w:t>Венецианская ночь</w:t>
      </w:r>
      <w:r>
        <w:rPr>
          <w:rStyle w:val="FontStyle51"/>
          <w:sz w:val="28"/>
          <w:szCs w:val="28"/>
        </w:rPr>
        <w:t>»</w:t>
      </w:r>
    </w:p>
    <w:p w:rsidR="00971B7C" w:rsidRPr="00DB36C6" w:rsidRDefault="00971B7C" w:rsidP="00DB36C6">
      <w:pPr>
        <w:pStyle w:val="Style9"/>
        <w:widowControl/>
        <w:numPr>
          <w:ilvl w:val="0"/>
          <w:numId w:val="47"/>
        </w:numPr>
        <w:tabs>
          <w:tab w:val="left" w:pos="0"/>
        </w:tabs>
        <w:spacing w:line="360" w:lineRule="auto"/>
        <w:jc w:val="left"/>
        <w:rPr>
          <w:rStyle w:val="FontStyle51"/>
          <w:sz w:val="28"/>
          <w:szCs w:val="28"/>
        </w:rPr>
      </w:pPr>
      <w:r w:rsidRPr="00DB36C6">
        <w:rPr>
          <w:rStyle w:val="FontStyle51"/>
          <w:sz w:val="28"/>
          <w:szCs w:val="28"/>
        </w:rPr>
        <w:t>Бах И.С.</w:t>
      </w:r>
      <w:r>
        <w:rPr>
          <w:rStyle w:val="FontStyle51"/>
          <w:sz w:val="28"/>
          <w:szCs w:val="28"/>
        </w:rPr>
        <w:t xml:space="preserve"> «</w:t>
      </w:r>
      <w:r w:rsidRPr="00DB36C6">
        <w:rPr>
          <w:rStyle w:val="FontStyle51"/>
          <w:sz w:val="28"/>
          <w:szCs w:val="28"/>
        </w:rPr>
        <w:t>Ария</w:t>
      </w:r>
      <w:r>
        <w:rPr>
          <w:rStyle w:val="FontStyle51"/>
          <w:sz w:val="28"/>
          <w:szCs w:val="28"/>
        </w:rPr>
        <w:t>»</w:t>
      </w:r>
    </w:p>
    <w:p w:rsidR="00971B7C" w:rsidRPr="00DB36C6" w:rsidRDefault="00971B7C" w:rsidP="00DB36C6">
      <w:pPr>
        <w:pStyle w:val="Style9"/>
        <w:widowControl/>
        <w:numPr>
          <w:ilvl w:val="0"/>
          <w:numId w:val="47"/>
        </w:numPr>
        <w:tabs>
          <w:tab w:val="left" w:pos="0"/>
        </w:tabs>
        <w:spacing w:line="360" w:lineRule="auto"/>
        <w:jc w:val="left"/>
        <w:rPr>
          <w:rStyle w:val="FontStyle51"/>
          <w:sz w:val="28"/>
          <w:szCs w:val="28"/>
        </w:rPr>
      </w:pPr>
      <w:r w:rsidRPr="00DB36C6">
        <w:rPr>
          <w:rStyle w:val="FontStyle51"/>
          <w:sz w:val="28"/>
          <w:szCs w:val="28"/>
        </w:rPr>
        <w:t>Муре Ж.</w:t>
      </w:r>
      <w:r>
        <w:rPr>
          <w:rStyle w:val="FontStyle51"/>
          <w:sz w:val="28"/>
          <w:szCs w:val="28"/>
        </w:rPr>
        <w:t xml:space="preserve"> «</w:t>
      </w:r>
      <w:r w:rsidRPr="00DB36C6">
        <w:rPr>
          <w:rStyle w:val="FontStyle51"/>
          <w:sz w:val="28"/>
          <w:szCs w:val="28"/>
        </w:rPr>
        <w:t>Бурре</w:t>
      </w:r>
      <w:r>
        <w:rPr>
          <w:rStyle w:val="FontStyle51"/>
          <w:sz w:val="28"/>
          <w:szCs w:val="28"/>
        </w:rPr>
        <w:t>»</w:t>
      </w:r>
    </w:p>
    <w:p w:rsidR="00971B7C" w:rsidRPr="0027327A" w:rsidRDefault="00971B7C" w:rsidP="009C48DA">
      <w:pPr>
        <w:pStyle w:val="Style9"/>
        <w:widowControl/>
        <w:numPr>
          <w:ilvl w:val="0"/>
          <w:numId w:val="47"/>
        </w:numPr>
        <w:tabs>
          <w:tab w:val="left" w:pos="0"/>
        </w:tabs>
        <w:spacing w:line="360" w:lineRule="auto"/>
        <w:jc w:val="left"/>
        <w:rPr>
          <w:rStyle w:val="FontStyle51"/>
          <w:sz w:val="28"/>
          <w:szCs w:val="28"/>
        </w:rPr>
      </w:pPr>
      <w:r w:rsidRPr="00DB36C6">
        <w:rPr>
          <w:rStyle w:val="FontStyle51"/>
          <w:sz w:val="28"/>
          <w:szCs w:val="28"/>
        </w:rPr>
        <w:t>Крылатов Е.</w:t>
      </w:r>
      <w:r>
        <w:rPr>
          <w:rStyle w:val="FontStyle51"/>
          <w:sz w:val="28"/>
          <w:szCs w:val="28"/>
        </w:rPr>
        <w:t xml:space="preserve"> «</w:t>
      </w:r>
      <w:r w:rsidRPr="00DB36C6">
        <w:rPr>
          <w:rStyle w:val="FontStyle51"/>
          <w:sz w:val="28"/>
          <w:szCs w:val="28"/>
        </w:rPr>
        <w:t>Лесной олень</w:t>
      </w:r>
      <w:r>
        <w:rPr>
          <w:rStyle w:val="FontStyle51"/>
          <w:sz w:val="28"/>
          <w:szCs w:val="28"/>
        </w:rPr>
        <w:t>»</w:t>
      </w:r>
    </w:p>
    <w:p w:rsidR="00971B7C" w:rsidRPr="00DB36C6" w:rsidRDefault="00971B7C" w:rsidP="00DB36C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Четвёртый </w:t>
      </w:r>
      <w:r w:rsidRPr="00160FAB">
        <w:rPr>
          <w:rFonts w:ascii="Times New Roman" w:hAnsi="Times New Roman" w:cs="Times New Roman"/>
          <w:b/>
          <w:bCs/>
          <w:sz w:val="28"/>
          <w:szCs w:val="28"/>
        </w:rPr>
        <w:t xml:space="preserve"> класс  (1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0FAB">
        <w:rPr>
          <w:rFonts w:ascii="Times New Roman" w:hAnsi="Times New Roman" w:cs="Times New Roman"/>
          <w:b/>
          <w:bCs/>
          <w:sz w:val="28"/>
          <w:szCs w:val="28"/>
        </w:rPr>
        <w:t>час  в  неделю)</w:t>
      </w:r>
    </w:p>
    <w:p w:rsidR="00971B7C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развитие навыков  самостоятельной  настройки  своего  инструмента, умения  красиво,  свободно стоять  на  сцене, вместе  начинать  и  заканчивать  исполнение  музыкального  произведения, слушать  друг  друга.  </w:t>
      </w:r>
    </w:p>
    <w:p w:rsidR="00971B7C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 упражнений  и  гамм  различными  штрихами  в  унисон.  Для  чтения  с  листа используются  легкие  двухголосные  пьесы,  в которых исполняются  по  очереди  то  один,  то  другой  голос.  </w:t>
      </w:r>
    </w:p>
    <w:p w:rsidR="00971B7C" w:rsidRDefault="00971B7C" w:rsidP="00F00756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год учащийся должен пройти 4-6 несложных произведений, 1-2  раза  сыграть  на  зачете  (в том числе, в форме выступления  на  концерте,  участия  в  творческом  мероприятии).    </w:t>
      </w:r>
    </w:p>
    <w:p w:rsidR="00971B7C" w:rsidRPr="00160FAB" w:rsidRDefault="00971B7C" w:rsidP="00F00756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0FAB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 репертуарный  список </w:t>
      </w:r>
    </w:p>
    <w:p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Бакланова Н.  Вариации.  Сост. Фортунатов К.  (сб.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40)</w:t>
      </w:r>
    </w:p>
    <w:p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И.С.  Менуэт. Перел. Захарьиной Т. (сб.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4)</w:t>
      </w:r>
    </w:p>
    <w:p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И.С.  Хорал  №63  для  4-х  скр. Сост. Пудовочкин Э. (сб.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26)</w:t>
      </w:r>
    </w:p>
    <w:p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Бах И.С.  Хорал  №48  для  4-х  скр. </w:t>
      </w:r>
      <w:r>
        <w:rPr>
          <w:rFonts w:ascii="Times New Roman" w:hAnsi="Times New Roman" w:cs="Times New Roman"/>
          <w:sz w:val="28"/>
          <w:szCs w:val="28"/>
        </w:rPr>
        <w:t>Сост. Пудовочкин Э. (сб.</w:t>
      </w:r>
      <w:r w:rsidRPr="00107D9A">
        <w:rPr>
          <w:rFonts w:ascii="Times New Roman" w:hAnsi="Times New Roman" w:cs="Times New Roman"/>
          <w:sz w:val="28"/>
          <w:szCs w:val="28"/>
        </w:rPr>
        <w:t>26)</w:t>
      </w:r>
    </w:p>
    <w:p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Бетховен </w:t>
      </w:r>
      <w:r>
        <w:rPr>
          <w:rFonts w:ascii="Times New Roman" w:hAnsi="Times New Roman" w:cs="Times New Roman"/>
          <w:sz w:val="28"/>
          <w:szCs w:val="28"/>
        </w:rPr>
        <w:t>Л.  Менуэт  для  скрипки</w:t>
      </w:r>
      <w:r w:rsidRPr="00107D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виолончели  и  ф-но. Сост. Уткин </w:t>
      </w:r>
      <w:r w:rsidRPr="00107D9A">
        <w:rPr>
          <w:rFonts w:ascii="Times New Roman" w:hAnsi="Times New Roman" w:cs="Times New Roman"/>
          <w:sz w:val="28"/>
          <w:szCs w:val="28"/>
        </w:rPr>
        <w:lastRenderedPageBreak/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(сб.32)</w:t>
      </w:r>
    </w:p>
    <w:p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Бетховен Л.  </w:t>
      </w:r>
      <w:r>
        <w:rPr>
          <w:rFonts w:ascii="Times New Roman" w:hAnsi="Times New Roman" w:cs="Times New Roman"/>
          <w:sz w:val="28"/>
          <w:szCs w:val="28"/>
        </w:rPr>
        <w:t>Песня. Обр. Барабаша С. (сб.</w:t>
      </w:r>
      <w:r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Боккерини Л.  Менуэт  для  скрипки</w:t>
      </w:r>
      <w:r w:rsidRPr="00107D9A">
        <w:rPr>
          <w:rFonts w:ascii="Times New Roman" w:hAnsi="Times New Roman" w:cs="Times New Roman"/>
          <w:sz w:val="28"/>
          <w:szCs w:val="28"/>
        </w:rPr>
        <w:t>, виолончели  и  ф-но.  Сост. Уткин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сб. </w:t>
      </w:r>
      <w:r w:rsidRPr="00107D9A">
        <w:rPr>
          <w:rFonts w:ascii="Times New Roman" w:hAnsi="Times New Roman" w:cs="Times New Roman"/>
          <w:sz w:val="28"/>
          <w:szCs w:val="28"/>
        </w:rPr>
        <w:t>31)</w:t>
      </w:r>
    </w:p>
    <w:p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Бом К.  Вечное  движение.  Сост. </w:t>
      </w:r>
      <w:r>
        <w:rPr>
          <w:rFonts w:ascii="Times New Roman" w:hAnsi="Times New Roman" w:cs="Times New Roman"/>
          <w:sz w:val="28"/>
          <w:szCs w:val="28"/>
        </w:rPr>
        <w:t>Пудовочкин Э. (сб.</w:t>
      </w:r>
      <w:r w:rsidRPr="00107D9A">
        <w:rPr>
          <w:rFonts w:ascii="Times New Roman" w:hAnsi="Times New Roman" w:cs="Times New Roman"/>
          <w:sz w:val="28"/>
          <w:szCs w:val="28"/>
        </w:rPr>
        <w:t>22)</w:t>
      </w:r>
    </w:p>
    <w:p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Бом К.  Непрерывное  движ</w:t>
      </w:r>
      <w:r>
        <w:rPr>
          <w:rFonts w:ascii="Times New Roman" w:hAnsi="Times New Roman" w:cs="Times New Roman"/>
          <w:sz w:val="28"/>
          <w:szCs w:val="28"/>
        </w:rPr>
        <w:t>ение. Перел. Гарлицкого М. (сб.</w:t>
      </w:r>
      <w:r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Брамс Й.  Вальс  Ор.39,№15  для  4-х скрипок. Сост. Лобуренко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(сб.34) </w:t>
      </w:r>
    </w:p>
    <w:p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Брамс Й.  Вальс.  Ор.39, №15.  Сост. Ратнер И. (сб.15) </w:t>
      </w:r>
    </w:p>
    <w:p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Брамс Й.  Колыбельная  песня. Перел. Атовмя</w:t>
      </w:r>
      <w:r>
        <w:rPr>
          <w:rFonts w:ascii="Times New Roman" w:hAnsi="Times New Roman" w:cs="Times New Roman"/>
          <w:sz w:val="28"/>
          <w:szCs w:val="28"/>
        </w:rPr>
        <w:t>на А. (сб.</w:t>
      </w:r>
      <w:r w:rsidRPr="00107D9A">
        <w:rPr>
          <w:rFonts w:ascii="Times New Roman" w:hAnsi="Times New Roman" w:cs="Times New Roman"/>
          <w:sz w:val="28"/>
          <w:szCs w:val="28"/>
        </w:rPr>
        <w:t>8)</w:t>
      </w:r>
    </w:p>
    <w:p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Брамс Й.  Колыбельная </w:t>
      </w:r>
      <w:r>
        <w:rPr>
          <w:rFonts w:ascii="Times New Roman" w:hAnsi="Times New Roman" w:cs="Times New Roman"/>
          <w:sz w:val="28"/>
          <w:szCs w:val="28"/>
        </w:rPr>
        <w:t xml:space="preserve"> песня.Сост. Пудовочкин Э. (сб.</w:t>
      </w:r>
      <w:r w:rsidRPr="00107D9A">
        <w:rPr>
          <w:rFonts w:ascii="Times New Roman" w:hAnsi="Times New Roman" w:cs="Times New Roman"/>
          <w:sz w:val="28"/>
          <w:szCs w:val="28"/>
        </w:rPr>
        <w:t>22)</w:t>
      </w:r>
    </w:p>
    <w:p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Валентини Дж.  Менуэт  для  скрипки</w:t>
      </w:r>
      <w:r w:rsidRPr="00107D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виолончели  и  ф-но.  Сост. Уткин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сб.</w:t>
      </w:r>
      <w:r w:rsidRPr="00107D9A">
        <w:rPr>
          <w:rFonts w:ascii="Times New Roman" w:hAnsi="Times New Roman" w:cs="Times New Roman"/>
          <w:sz w:val="28"/>
          <w:szCs w:val="28"/>
        </w:rPr>
        <w:t>31)</w:t>
      </w:r>
    </w:p>
    <w:p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Вебер К.М.  Хор  охот</w:t>
      </w:r>
      <w:r>
        <w:rPr>
          <w:rFonts w:ascii="Times New Roman" w:hAnsi="Times New Roman" w:cs="Times New Roman"/>
          <w:sz w:val="28"/>
          <w:szCs w:val="28"/>
        </w:rPr>
        <w:t>ников.  Сост. Ямпольский Т. (сб.4)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Вебер К.М.  Хор  охотников.  Сост.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 Пудовочкин Э. (сб</w:t>
      </w:r>
      <w:r>
        <w:rPr>
          <w:rFonts w:ascii="Times New Roman" w:hAnsi="Times New Roman" w:cs="Times New Roman"/>
          <w:sz w:val="28"/>
          <w:szCs w:val="28"/>
        </w:rPr>
        <w:t>.22)</w:t>
      </w:r>
    </w:p>
    <w:p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Вебер К.М.  Хор  охотников.  С</w:t>
      </w:r>
      <w:r>
        <w:rPr>
          <w:rFonts w:ascii="Times New Roman" w:hAnsi="Times New Roman" w:cs="Times New Roman"/>
          <w:sz w:val="28"/>
          <w:szCs w:val="28"/>
        </w:rPr>
        <w:t>ост. Фортунатов К.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39) </w:t>
      </w:r>
    </w:p>
    <w:p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Вольфарт Ф.  Этюд-ш</w:t>
      </w:r>
      <w:r>
        <w:rPr>
          <w:rFonts w:ascii="Times New Roman" w:hAnsi="Times New Roman" w:cs="Times New Roman"/>
          <w:sz w:val="28"/>
          <w:szCs w:val="28"/>
        </w:rPr>
        <w:t>утка.  Сост. Пудовочкин Э. (сб.</w:t>
      </w:r>
      <w:r w:rsidRPr="00107D9A">
        <w:rPr>
          <w:rFonts w:ascii="Times New Roman" w:hAnsi="Times New Roman" w:cs="Times New Roman"/>
          <w:sz w:val="28"/>
          <w:szCs w:val="28"/>
        </w:rPr>
        <w:t>22)</w:t>
      </w:r>
    </w:p>
    <w:p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Гайдн Й.  Менуэт  из  «Детской  симфонии». Сост.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Святловская И., </w:t>
      </w:r>
      <w:r>
        <w:rPr>
          <w:rFonts w:ascii="Times New Roman" w:hAnsi="Times New Roman" w:cs="Times New Roman"/>
          <w:sz w:val="28"/>
          <w:szCs w:val="28"/>
        </w:rPr>
        <w:t>Шишова Л., Виноградская О.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16) </w:t>
      </w:r>
    </w:p>
    <w:p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Делиб Л.  Индусский  танец  из  </w:t>
      </w:r>
      <w:r>
        <w:rPr>
          <w:rFonts w:ascii="Times New Roman" w:hAnsi="Times New Roman" w:cs="Times New Roman"/>
          <w:sz w:val="28"/>
          <w:szCs w:val="28"/>
        </w:rPr>
        <w:t>оперы  «Лакме»  для  2-х  скрипок,  сост. Лобуренко Е.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34) </w:t>
      </w:r>
    </w:p>
    <w:p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Кабалевский Д.  </w:t>
      </w:r>
      <w:r>
        <w:rPr>
          <w:rFonts w:ascii="Times New Roman" w:hAnsi="Times New Roman" w:cs="Times New Roman"/>
          <w:sz w:val="28"/>
          <w:szCs w:val="28"/>
        </w:rPr>
        <w:t>Клоуны.  Сост.Лобуренко Е. (сб.</w:t>
      </w:r>
      <w:r w:rsidRPr="00107D9A">
        <w:rPr>
          <w:rFonts w:ascii="Times New Roman" w:hAnsi="Times New Roman" w:cs="Times New Roman"/>
          <w:sz w:val="28"/>
          <w:szCs w:val="28"/>
        </w:rPr>
        <w:t>34)</w:t>
      </w:r>
    </w:p>
    <w:p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Кабалевский Д.  П</w:t>
      </w:r>
      <w:r>
        <w:rPr>
          <w:rFonts w:ascii="Times New Roman" w:hAnsi="Times New Roman" w:cs="Times New Roman"/>
          <w:sz w:val="28"/>
          <w:szCs w:val="28"/>
        </w:rPr>
        <w:t>олька.  Обр.  Барабаша С.  (сб.</w:t>
      </w:r>
      <w:r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Караев К.  Задум</w:t>
      </w:r>
      <w:r>
        <w:rPr>
          <w:rFonts w:ascii="Times New Roman" w:hAnsi="Times New Roman" w:cs="Times New Roman"/>
          <w:sz w:val="28"/>
          <w:szCs w:val="28"/>
        </w:rPr>
        <w:t>чивость.  Обр. Барабаша С. (сб.</w:t>
      </w:r>
      <w:r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Куперен Ф.  Пастораль  для  скр</w:t>
      </w:r>
      <w:r>
        <w:rPr>
          <w:rFonts w:ascii="Times New Roman" w:hAnsi="Times New Roman" w:cs="Times New Roman"/>
          <w:sz w:val="28"/>
          <w:szCs w:val="28"/>
        </w:rPr>
        <w:t>ипки</w:t>
      </w:r>
      <w:r w:rsidRPr="00107D9A">
        <w:rPr>
          <w:rFonts w:ascii="Times New Roman" w:hAnsi="Times New Roman" w:cs="Times New Roman"/>
          <w:sz w:val="28"/>
          <w:szCs w:val="28"/>
        </w:rPr>
        <w:t>, виолончели  и  ф-но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7D9A">
        <w:rPr>
          <w:rFonts w:ascii="Times New Roman" w:hAnsi="Times New Roman" w:cs="Times New Roman"/>
          <w:sz w:val="28"/>
          <w:szCs w:val="28"/>
        </w:rPr>
        <w:t xml:space="preserve">  Сост. Уткин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сб.</w:t>
      </w:r>
      <w:r w:rsidRPr="00107D9A">
        <w:rPr>
          <w:rFonts w:ascii="Times New Roman" w:hAnsi="Times New Roman" w:cs="Times New Roman"/>
          <w:sz w:val="28"/>
          <w:szCs w:val="28"/>
        </w:rPr>
        <w:t>31)</w:t>
      </w:r>
    </w:p>
    <w:p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Моцарт В.  Пант</w:t>
      </w:r>
      <w:r>
        <w:rPr>
          <w:rFonts w:ascii="Times New Roman" w:hAnsi="Times New Roman" w:cs="Times New Roman"/>
          <w:sz w:val="28"/>
          <w:szCs w:val="28"/>
        </w:rPr>
        <w:t>омима. Сост. Фортунатов К. (сб.</w:t>
      </w:r>
      <w:r w:rsidRPr="00107D9A">
        <w:rPr>
          <w:rFonts w:ascii="Times New Roman" w:hAnsi="Times New Roman" w:cs="Times New Roman"/>
          <w:sz w:val="28"/>
          <w:szCs w:val="28"/>
        </w:rPr>
        <w:t>40)</w:t>
      </w:r>
    </w:p>
    <w:p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Прокофьев С.  Марш.  Сост.  Фо</w:t>
      </w:r>
      <w:r>
        <w:rPr>
          <w:rFonts w:ascii="Times New Roman" w:hAnsi="Times New Roman" w:cs="Times New Roman"/>
          <w:sz w:val="28"/>
          <w:szCs w:val="28"/>
        </w:rPr>
        <w:t>ртунатов К.  (сб.</w:t>
      </w:r>
      <w:r w:rsidRPr="00107D9A">
        <w:rPr>
          <w:rFonts w:ascii="Times New Roman" w:hAnsi="Times New Roman" w:cs="Times New Roman"/>
          <w:sz w:val="28"/>
          <w:szCs w:val="28"/>
        </w:rPr>
        <w:t>40)</w:t>
      </w:r>
    </w:p>
    <w:p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Хаджиев П. Мале</w:t>
      </w:r>
      <w:r>
        <w:rPr>
          <w:rFonts w:ascii="Times New Roman" w:hAnsi="Times New Roman" w:cs="Times New Roman"/>
          <w:sz w:val="28"/>
          <w:szCs w:val="28"/>
        </w:rPr>
        <w:t>нький  прелюд  для  4-х  скрипок.</w:t>
      </w:r>
      <w:r w:rsidRPr="00107D9A">
        <w:rPr>
          <w:rFonts w:ascii="Times New Roman" w:hAnsi="Times New Roman" w:cs="Times New Roman"/>
          <w:sz w:val="28"/>
          <w:szCs w:val="28"/>
        </w:rPr>
        <w:t xml:space="preserve"> Сост. Лобуренко Е.</w:t>
      </w:r>
      <w:r>
        <w:rPr>
          <w:rFonts w:ascii="Times New Roman" w:hAnsi="Times New Roman" w:cs="Times New Roman"/>
          <w:sz w:val="28"/>
          <w:szCs w:val="28"/>
        </w:rPr>
        <w:t xml:space="preserve">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34)          </w:t>
      </w:r>
    </w:p>
    <w:p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>Чайковский П.  Неаполитанский  танец. Сост. Пудовочкин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сб.</w:t>
      </w:r>
      <w:r w:rsidRPr="00107D9A">
        <w:rPr>
          <w:rFonts w:ascii="Times New Roman" w:hAnsi="Times New Roman" w:cs="Times New Roman"/>
          <w:sz w:val="28"/>
          <w:szCs w:val="28"/>
        </w:rPr>
        <w:t>22)</w:t>
      </w:r>
    </w:p>
    <w:p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Шостакович Д.  </w:t>
      </w:r>
      <w:r>
        <w:rPr>
          <w:rFonts w:ascii="Times New Roman" w:hAnsi="Times New Roman" w:cs="Times New Roman"/>
          <w:sz w:val="28"/>
          <w:szCs w:val="28"/>
        </w:rPr>
        <w:t>Гавот. Перел. Атовмяна А.  (сб.</w:t>
      </w:r>
      <w:r w:rsidRPr="00107D9A">
        <w:rPr>
          <w:rFonts w:ascii="Times New Roman" w:hAnsi="Times New Roman" w:cs="Times New Roman"/>
          <w:sz w:val="28"/>
          <w:szCs w:val="28"/>
        </w:rPr>
        <w:t>37)</w:t>
      </w:r>
    </w:p>
    <w:p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Шуберт Ф.  Вальс.  Соч.9,  №1.  С</w:t>
      </w:r>
      <w:r>
        <w:rPr>
          <w:rFonts w:ascii="Times New Roman" w:hAnsi="Times New Roman" w:cs="Times New Roman"/>
          <w:sz w:val="28"/>
          <w:szCs w:val="28"/>
        </w:rPr>
        <w:t>ост. Ратнер И. (сб.</w:t>
      </w:r>
      <w:r w:rsidRPr="00107D9A">
        <w:rPr>
          <w:rFonts w:ascii="Times New Roman" w:hAnsi="Times New Roman" w:cs="Times New Roman"/>
          <w:sz w:val="28"/>
          <w:szCs w:val="28"/>
        </w:rPr>
        <w:t>13)</w:t>
      </w:r>
    </w:p>
    <w:p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Шуберт Ф.  Вальс.  Соч.50,  №12.  С</w:t>
      </w:r>
      <w:r>
        <w:rPr>
          <w:rFonts w:ascii="Times New Roman" w:hAnsi="Times New Roman" w:cs="Times New Roman"/>
          <w:sz w:val="28"/>
          <w:szCs w:val="28"/>
        </w:rPr>
        <w:t>ост. Ратнер И.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13) </w:t>
      </w:r>
    </w:p>
    <w:p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Шуберт Ф.  Музыкальный  момент. Соч.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94, №3. Сост. Ра</w:t>
      </w:r>
      <w:r>
        <w:rPr>
          <w:rFonts w:ascii="Times New Roman" w:hAnsi="Times New Roman" w:cs="Times New Roman"/>
          <w:sz w:val="28"/>
          <w:szCs w:val="28"/>
        </w:rPr>
        <w:t>тнер И.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13)         </w:t>
      </w:r>
    </w:p>
    <w:p w:rsidR="00971B7C" w:rsidRPr="00F00756" w:rsidRDefault="00971B7C" w:rsidP="00F00756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Шуберт Ф.  Музыкальный  момент.   П</w:t>
      </w:r>
      <w:r>
        <w:rPr>
          <w:rFonts w:ascii="Times New Roman" w:hAnsi="Times New Roman" w:cs="Times New Roman"/>
          <w:sz w:val="28"/>
          <w:szCs w:val="28"/>
        </w:rPr>
        <w:t>ерел. Погожевой Г. (сб.</w:t>
      </w:r>
      <w:r w:rsidRPr="00107D9A">
        <w:rPr>
          <w:rFonts w:ascii="Times New Roman" w:hAnsi="Times New Roman" w:cs="Times New Roman"/>
          <w:sz w:val="28"/>
          <w:szCs w:val="28"/>
        </w:rPr>
        <w:t>8)</w:t>
      </w:r>
    </w:p>
    <w:p w:rsidR="00971B7C" w:rsidRDefault="00971B7C" w:rsidP="006D4B82">
      <w:pPr>
        <w:widowControl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Пятый</w:t>
      </w:r>
      <w:r w:rsidRPr="00BB7150">
        <w:rPr>
          <w:rFonts w:ascii="Times New Roman" w:hAnsi="Times New Roman" w:cs="Times New Roman"/>
          <w:b/>
          <w:bCs/>
          <w:sz w:val="28"/>
          <w:szCs w:val="28"/>
        </w:rPr>
        <w:t xml:space="preserve"> 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(1 час  в  неделю)</w:t>
      </w:r>
    </w:p>
    <w:p w:rsidR="00971B7C" w:rsidRDefault="00971B7C" w:rsidP="00A773B0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634D">
        <w:rPr>
          <w:rFonts w:ascii="Times New Roman" w:hAnsi="Times New Roman" w:cs="Times New Roman"/>
          <w:sz w:val="28"/>
          <w:szCs w:val="28"/>
        </w:rPr>
        <w:t>Усложнение  репертуара.  Дальнейшая  работа  над  навыками 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34D">
        <w:rPr>
          <w:rFonts w:ascii="Times New Roman" w:hAnsi="Times New Roman" w:cs="Times New Roman"/>
          <w:sz w:val="28"/>
          <w:szCs w:val="28"/>
        </w:rPr>
        <w:t xml:space="preserve">в  ансамбле.  Умение  слушать  друг  друга,  играть  вместе,  чисто  и  ритмично,  точно  и  выразительно  исполнять  авторский  текст.  Каждому  участнику  ансамбля 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A9634D">
        <w:rPr>
          <w:rFonts w:ascii="Times New Roman" w:hAnsi="Times New Roman" w:cs="Times New Roman"/>
          <w:sz w:val="28"/>
          <w:szCs w:val="28"/>
        </w:rPr>
        <w:t>дать  возможность  стать  концертмейстером</w:t>
      </w:r>
      <w:r>
        <w:rPr>
          <w:rFonts w:ascii="Times New Roman" w:hAnsi="Times New Roman" w:cs="Times New Roman"/>
          <w:sz w:val="28"/>
          <w:szCs w:val="28"/>
        </w:rPr>
        <w:t xml:space="preserve">  и  повести  партне</w:t>
      </w:r>
      <w:r w:rsidRPr="00A9634D">
        <w:rPr>
          <w:rFonts w:ascii="Times New Roman" w:hAnsi="Times New Roman" w:cs="Times New Roman"/>
          <w:sz w:val="28"/>
          <w:szCs w:val="28"/>
        </w:rPr>
        <w:t xml:space="preserve">ров  за  собой.  </w:t>
      </w:r>
    </w:p>
    <w:p w:rsidR="00971B7C" w:rsidRDefault="00971B7C" w:rsidP="00927E6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р</w:t>
      </w:r>
      <w:r w:rsidRPr="00A9634D">
        <w:rPr>
          <w:rFonts w:ascii="Times New Roman" w:hAnsi="Times New Roman" w:cs="Times New Roman"/>
          <w:sz w:val="28"/>
          <w:szCs w:val="28"/>
        </w:rPr>
        <w:t xml:space="preserve">егулярно  читать  с  листа  несложный  музыкальный  текст.  </w:t>
      </w:r>
      <w:r>
        <w:rPr>
          <w:rFonts w:ascii="Times New Roman" w:hAnsi="Times New Roman" w:cs="Times New Roman"/>
          <w:sz w:val="28"/>
          <w:szCs w:val="28"/>
        </w:rPr>
        <w:t xml:space="preserve">За год учащийся должен пройти 4-6 несложных произведений, 1-2  раза  сыграть  на  зачете  (в том числе, в форме выступления  на  концерте,  участия  в  творческом  мероприятии).    </w:t>
      </w:r>
    </w:p>
    <w:p w:rsidR="00971B7C" w:rsidRDefault="00971B7C" w:rsidP="006D4B8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0FAB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</w:p>
    <w:p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Бах И.С.  </w:t>
      </w:r>
      <w:r>
        <w:rPr>
          <w:rFonts w:ascii="Times New Roman" w:hAnsi="Times New Roman" w:cs="Times New Roman"/>
          <w:sz w:val="28"/>
          <w:szCs w:val="28"/>
        </w:rPr>
        <w:t xml:space="preserve">Гавот.  Сост.  Ратнер И.  </w:t>
      </w:r>
    </w:p>
    <w:p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Бах И.С.-Гуно Ш.  «Ave  Maria»  </w:t>
      </w:r>
      <w:r>
        <w:rPr>
          <w:rFonts w:ascii="Times New Roman" w:hAnsi="Times New Roman" w:cs="Times New Roman"/>
          <w:sz w:val="28"/>
          <w:szCs w:val="28"/>
        </w:rPr>
        <w:t>для  скрипок</w:t>
      </w:r>
      <w:r w:rsidRPr="00107D9A">
        <w:rPr>
          <w:rFonts w:ascii="Times New Roman" w:hAnsi="Times New Roman" w:cs="Times New Roman"/>
          <w:sz w:val="28"/>
          <w:szCs w:val="28"/>
        </w:rPr>
        <w:t>, виолончел</w:t>
      </w:r>
      <w:r>
        <w:rPr>
          <w:rFonts w:ascii="Times New Roman" w:hAnsi="Times New Roman" w:cs="Times New Roman"/>
          <w:sz w:val="28"/>
          <w:szCs w:val="28"/>
        </w:rPr>
        <w:t xml:space="preserve">и  и  ф-но.  Сост.Уткин М. </w:t>
      </w:r>
    </w:p>
    <w:p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Ф.Э.  Жало</w:t>
      </w:r>
      <w:r>
        <w:rPr>
          <w:rFonts w:ascii="Times New Roman" w:hAnsi="Times New Roman" w:cs="Times New Roman"/>
          <w:sz w:val="28"/>
          <w:szCs w:val="28"/>
        </w:rPr>
        <w:t xml:space="preserve">ба.  Сост.  Фортунатов К.  </w:t>
      </w:r>
    </w:p>
    <w:p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Бетховен Л.  «Турецкий  марш».  Перел.  Нежинской Н. </w:t>
      </w:r>
    </w:p>
    <w:p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Бетховен Л.  </w:t>
      </w:r>
      <w:r>
        <w:rPr>
          <w:rFonts w:ascii="Times New Roman" w:hAnsi="Times New Roman" w:cs="Times New Roman"/>
          <w:sz w:val="28"/>
          <w:szCs w:val="28"/>
        </w:rPr>
        <w:t xml:space="preserve">Менуэт.  Сост.  Уткин М. </w:t>
      </w:r>
    </w:p>
    <w:p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Бом К.  Вечное  движение. Сост. Пудовочки</w:t>
      </w:r>
      <w:r>
        <w:rPr>
          <w:rFonts w:ascii="Times New Roman" w:hAnsi="Times New Roman" w:cs="Times New Roman"/>
          <w:sz w:val="28"/>
          <w:szCs w:val="28"/>
        </w:rPr>
        <w:t xml:space="preserve">н Э. </w:t>
      </w:r>
    </w:p>
    <w:p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Верачини Ф.  Ларго  для  скрипки</w:t>
      </w:r>
      <w:r w:rsidRPr="00107D9A">
        <w:rPr>
          <w:rFonts w:ascii="Times New Roman" w:hAnsi="Times New Roman" w:cs="Times New Roman"/>
          <w:sz w:val="28"/>
          <w:szCs w:val="28"/>
        </w:rPr>
        <w:t>, виолончели</w:t>
      </w:r>
      <w:r>
        <w:rPr>
          <w:rFonts w:ascii="Times New Roman" w:hAnsi="Times New Roman" w:cs="Times New Roman"/>
          <w:sz w:val="28"/>
          <w:szCs w:val="28"/>
        </w:rPr>
        <w:t xml:space="preserve">  и  ф-но.  Сост.  Уткин М. </w:t>
      </w:r>
    </w:p>
    <w:p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Глазунов А.  Гав</w:t>
      </w:r>
      <w:r>
        <w:rPr>
          <w:rFonts w:ascii="Times New Roman" w:hAnsi="Times New Roman" w:cs="Times New Roman"/>
          <w:sz w:val="28"/>
          <w:szCs w:val="28"/>
        </w:rPr>
        <w:t xml:space="preserve">от.  Сост.  Фортунатов К.  </w:t>
      </w:r>
    </w:p>
    <w:p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Градески Э.  Регтайм  «Мороженое». Сост. Святловская И., Шишова Л.,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Виноградская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Григ Э.  Норвежс</w:t>
      </w:r>
      <w:r>
        <w:rPr>
          <w:rFonts w:ascii="Times New Roman" w:hAnsi="Times New Roman" w:cs="Times New Roman"/>
          <w:sz w:val="28"/>
          <w:szCs w:val="28"/>
        </w:rPr>
        <w:t>кий  танец. Перел. Нежинской Н.</w:t>
      </w:r>
    </w:p>
    <w:p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Григ Э.  Танец  Анитры  и</w:t>
      </w:r>
      <w:r>
        <w:rPr>
          <w:rFonts w:ascii="Times New Roman" w:hAnsi="Times New Roman" w:cs="Times New Roman"/>
          <w:sz w:val="28"/>
          <w:szCs w:val="28"/>
        </w:rPr>
        <w:t>з  сюиты  «Пер  Гюнт»  для  скрипки</w:t>
      </w:r>
      <w:r w:rsidRPr="00107D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виолончели  и  </w:t>
      </w:r>
      <w:r>
        <w:rPr>
          <w:rFonts w:ascii="Times New Roman" w:hAnsi="Times New Roman" w:cs="Times New Roman"/>
          <w:sz w:val="28"/>
          <w:szCs w:val="28"/>
        </w:rPr>
        <w:t xml:space="preserve">ф-но.  Перел. Кузнецова Б. </w:t>
      </w:r>
    </w:p>
    <w:p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Григ Э.  Танец  Анитры  из  сюиты  «Пер  Гюнт»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D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обр. Уткина М.  </w:t>
      </w:r>
    </w:p>
    <w:p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Капп Э.  Эстонский  танец. Обр.</w:t>
      </w:r>
      <w:r>
        <w:rPr>
          <w:rFonts w:ascii="Times New Roman" w:hAnsi="Times New Roman" w:cs="Times New Roman"/>
          <w:sz w:val="28"/>
          <w:szCs w:val="28"/>
        </w:rPr>
        <w:t xml:space="preserve">  Вульфсон А.  </w:t>
      </w:r>
    </w:p>
    <w:p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Лист Ф.  Ноктюрн  №3 «Грёзы  </w:t>
      </w:r>
      <w:r>
        <w:rPr>
          <w:rFonts w:ascii="Times New Roman" w:hAnsi="Times New Roman" w:cs="Times New Roman"/>
          <w:sz w:val="28"/>
          <w:szCs w:val="28"/>
        </w:rPr>
        <w:t xml:space="preserve">любви». Перел. Черненко А. </w:t>
      </w:r>
    </w:p>
    <w:p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Моцарт В.  Менуэт  из  Трио  №7  для  скрипки,  виолончели  </w:t>
      </w:r>
      <w:r>
        <w:rPr>
          <w:rFonts w:ascii="Times New Roman" w:hAnsi="Times New Roman" w:cs="Times New Roman"/>
          <w:sz w:val="28"/>
          <w:szCs w:val="28"/>
        </w:rPr>
        <w:t xml:space="preserve">и  ф-но,  сост.  Иванов С.  </w:t>
      </w:r>
    </w:p>
    <w:p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Мусоргский М.  Гопак  из  оперы  «Сорочинская  ярмарка»  для  4-х  скрип</w:t>
      </w:r>
      <w:r>
        <w:rPr>
          <w:rFonts w:ascii="Times New Roman" w:hAnsi="Times New Roman" w:cs="Times New Roman"/>
          <w:sz w:val="28"/>
          <w:szCs w:val="28"/>
        </w:rPr>
        <w:t xml:space="preserve">ок.  Ред. Лобуренко Е. </w:t>
      </w:r>
    </w:p>
    <w:p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Паганини Н.  Менуэт  для  скрипки</w:t>
      </w:r>
      <w:r w:rsidRPr="00107D9A">
        <w:rPr>
          <w:rFonts w:ascii="Times New Roman" w:hAnsi="Times New Roman" w:cs="Times New Roman"/>
          <w:sz w:val="28"/>
          <w:szCs w:val="28"/>
        </w:rPr>
        <w:t>, виолонче</w:t>
      </w:r>
      <w:r>
        <w:rPr>
          <w:rFonts w:ascii="Times New Roman" w:hAnsi="Times New Roman" w:cs="Times New Roman"/>
          <w:sz w:val="28"/>
          <w:szCs w:val="28"/>
        </w:rPr>
        <w:t xml:space="preserve">ли  и  ф-но.  Сост.Уткин М. </w:t>
      </w:r>
    </w:p>
    <w:p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Прокофьев С.  Марш  из  сюиты</w:t>
      </w:r>
      <w:r>
        <w:rPr>
          <w:rFonts w:ascii="Times New Roman" w:hAnsi="Times New Roman" w:cs="Times New Roman"/>
          <w:sz w:val="28"/>
          <w:szCs w:val="28"/>
        </w:rPr>
        <w:t xml:space="preserve">  «Летний  день»  для  2-х  скрипок</w:t>
      </w:r>
      <w:r w:rsidRPr="00107D9A">
        <w:rPr>
          <w:rFonts w:ascii="Times New Roman" w:hAnsi="Times New Roman" w:cs="Times New Roman"/>
          <w:sz w:val="28"/>
          <w:szCs w:val="28"/>
        </w:rPr>
        <w:t xml:space="preserve">  и  </w:t>
      </w:r>
      <w:r>
        <w:rPr>
          <w:rFonts w:ascii="Times New Roman" w:hAnsi="Times New Roman" w:cs="Times New Roman"/>
          <w:sz w:val="28"/>
          <w:szCs w:val="28"/>
        </w:rPr>
        <w:t xml:space="preserve">ф-но,  сост. Лобуренко Е.  </w:t>
      </w:r>
    </w:p>
    <w:p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Прокофьев С.  Шествие.  Сост.  Фортунатов К. </w:t>
      </w:r>
    </w:p>
    <w:p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Раков Н.  М</w:t>
      </w:r>
      <w:r>
        <w:rPr>
          <w:rFonts w:ascii="Times New Roman" w:hAnsi="Times New Roman" w:cs="Times New Roman"/>
          <w:sz w:val="28"/>
          <w:szCs w:val="28"/>
        </w:rPr>
        <w:t xml:space="preserve">арш.  Сост.  Фортунатов К. </w:t>
      </w:r>
    </w:p>
    <w:p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аммартини Дж.  Ариозо  для  скрипки</w:t>
      </w:r>
      <w:r w:rsidRPr="00107D9A">
        <w:rPr>
          <w:rFonts w:ascii="Times New Roman" w:hAnsi="Times New Roman" w:cs="Times New Roman"/>
          <w:sz w:val="28"/>
          <w:szCs w:val="28"/>
        </w:rPr>
        <w:t>, виолончел</w:t>
      </w:r>
      <w:r>
        <w:rPr>
          <w:rFonts w:ascii="Times New Roman" w:hAnsi="Times New Roman" w:cs="Times New Roman"/>
          <w:sz w:val="28"/>
          <w:szCs w:val="28"/>
        </w:rPr>
        <w:t xml:space="preserve">и  и  ф-но. Сост. Уткин М. </w:t>
      </w:r>
    </w:p>
    <w:p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Сен-Санс К.  Лебедь.</w:t>
      </w:r>
      <w:r>
        <w:rPr>
          <w:rFonts w:ascii="Times New Roman" w:hAnsi="Times New Roman" w:cs="Times New Roman"/>
          <w:sz w:val="28"/>
          <w:szCs w:val="28"/>
        </w:rPr>
        <w:t xml:space="preserve">  Сост.  Пудовочкин Э. </w:t>
      </w:r>
    </w:p>
    <w:p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Сен-Санс К.  Лебедь.  С</w:t>
      </w:r>
      <w:r>
        <w:rPr>
          <w:rFonts w:ascii="Times New Roman" w:hAnsi="Times New Roman" w:cs="Times New Roman"/>
          <w:sz w:val="28"/>
          <w:szCs w:val="28"/>
        </w:rPr>
        <w:t xml:space="preserve">ост. Щукина О. </w:t>
      </w:r>
    </w:p>
    <w:p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Стурестеп В.  Латышская  поль</w:t>
      </w:r>
      <w:r>
        <w:rPr>
          <w:rFonts w:ascii="Times New Roman" w:hAnsi="Times New Roman" w:cs="Times New Roman"/>
          <w:sz w:val="28"/>
          <w:szCs w:val="28"/>
        </w:rPr>
        <w:t xml:space="preserve">ка. Обр. Талан Р. для  4-х  скрипок  </w:t>
      </w:r>
    </w:p>
    <w:p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Тобис Б.  Латышские  пастушечьи  песни  для  струнного  анса</w:t>
      </w:r>
      <w:r>
        <w:rPr>
          <w:rFonts w:ascii="Times New Roman" w:hAnsi="Times New Roman" w:cs="Times New Roman"/>
          <w:sz w:val="28"/>
          <w:szCs w:val="28"/>
        </w:rPr>
        <w:t xml:space="preserve">мбля, блокфлейты  и  ф-но  </w:t>
      </w:r>
    </w:p>
    <w:p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Фрейлекс.  Еврейс</w:t>
      </w:r>
      <w:r>
        <w:rPr>
          <w:rFonts w:ascii="Times New Roman" w:hAnsi="Times New Roman" w:cs="Times New Roman"/>
          <w:sz w:val="28"/>
          <w:szCs w:val="28"/>
        </w:rPr>
        <w:t>кая  народная  мелодия.  Сост.</w:t>
      </w:r>
      <w:r w:rsidRPr="00107D9A">
        <w:rPr>
          <w:rFonts w:ascii="Times New Roman" w:hAnsi="Times New Roman" w:cs="Times New Roman"/>
          <w:sz w:val="28"/>
          <w:szCs w:val="28"/>
        </w:rPr>
        <w:t xml:space="preserve"> Святловская И., </w:t>
      </w:r>
      <w:r>
        <w:rPr>
          <w:rFonts w:ascii="Times New Roman" w:hAnsi="Times New Roman" w:cs="Times New Roman"/>
          <w:sz w:val="28"/>
          <w:szCs w:val="28"/>
        </w:rPr>
        <w:t xml:space="preserve">Шишова Л., Виноградская О. </w:t>
      </w:r>
    </w:p>
    <w:p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Хачатурян А. Танец  девушек  из</w:t>
      </w:r>
      <w:r>
        <w:rPr>
          <w:rFonts w:ascii="Times New Roman" w:hAnsi="Times New Roman" w:cs="Times New Roman"/>
          <w:sz w:val="28"/>
          <w:szCs w:val="28"/>
        </w:rPr>
        <w:t xml:space="preserve">  балета  «Гаянэ» для  2-х  скрипок и ф-но </w:t>
      </w:r>
    </w:p>
    <w:p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Шостакович Д.  Гавот  для  2-х скр</w:t>
      </w:r>
      <w:r>
        <w:rPr>
          <w:rFonts w:ascii="Times New Roman" w:hAnsi="Times New Roman" w:cs="Times New Roman"/>
          <w:sz w:val="28"/>
          <w:szCs w:val="28"/>
        </w:rPr>
        <w:t xml:space="preserve">ипок  и  2-х  виолончелей </w:t>
      </w:r>
    </w:p>
    <w:p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Шостакович Д.  Прелюдия.  Соч.87,  №3. Сост.  Атовмян А. </w:t>
      </w:r>
    </w:p>
    <w:p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Шостакович Д.  Прелюдия .  Соч.87,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№3  для  3-х  </w:t>
      </w:r>
      <w:r>
        <w:rPr>
          <w:rFonts w:ascii="Times New Roman" w:hAnsi="Times New Roman" w:cs="Times New Roman"/>
          <w:sz w:val="28"/>
          <w:szCs w:val="28"/>
        </w:rPr>
        <w:t xml:space="preserve">скрипок </w:t>
      </w:r>
      <w:r w:rsidRPr="00107D9A">
        <w:rPr>
          <w:rFonts w:ascii="Times New Roman" w:hAnsi="Times New Roman" w:cs="Times New Roman"/>
          <w:sz w:val="28"/>
          <w:szCs w:val="28"/>
        </w:rPr>
        <w:t xml:space="preserve"> и  ф-но.  </w:t>
      </w:r>
      <w:r w:rsidRPr="00107D9A">
        <w:rPr>
          <w:rFonts w:ascii="Times New Roman" w:hAnsi="Times New Roman" w:cs="Times New Roman"/>
          <w:sz w:val="28"/>
          <w:szCs w:val="28"/>
        </w:rPr>
        <w:lastRenderedPageBreak/>
        <w:t xml:space="preserve">Сост. Фролович  Д., </w:t>
      </w:r>
      <w:r>
        <w:rPr>
          <w:rFonts w:ascii="Times New Roman" w:hAnsi="Times New Roman" w:cs="Times New Roman"/>
          <w:sz w:val="28"/>
          <w:szCs w:val="28"/>
        </w:rPr>
        <w:t xml:space="preserve">обр. Солина Л.  </w:t>
      </w:r>
    </w:p>
    <w:p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Шуберт Ф. Экспромт. Ор.39, </w:t>
      </w:r>
      <w:r>
        <w:rPr>
          <w:rFonts w:ascii="Times New Roman" w:hAnsi="Times New Roman" w:cs="Times New Roman"/>
          <w:sz w:val="28"/>
          <w:szCs w:val="28"/>
        </w:rPr>
        <w:t xml:space="preserve">№15  для  3-х  скрипок </w:t>
      </w:r>
      <w:r w:rsidRPr="00107D9A">
        <w:rPr>
          <w:rFonts w:ascii="Times New Roman" w:hAnsi="Times New Roman" w:cs="Times New Roman"/>
          <w:sz w:val="28"/>
          <w:szCs w:val="28"/>
        </w:rPr>
        <w:t xml:space="preserve"> и  ф-но. Сост. Ратнер И. </w:t>
      </w:r>
    </w:p>
    <w:p w:rsidR="00971B7C" w:rsidRDefault="00971B7C" w:rsidP="00A773B0">
      <w:pPr>
        <w:widowControl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1B7C" w:rsidRDefault="00971B7C" w:rsidP="006D4B82">
      <w:pPr>
        <w:widowControl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71B7C" w:rsidRDefault="00971B7C" w:rsidP="006D4B82">
      <w:pPr>
        <w:widowControl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B4198">
        <w:rPr>
          <w:rFonts w:ascii="Times New Roman" w:hAnsi="Times New Roman" w:cs="Times New Roman"/>
          <w:b/>
          <w:bCs/>
          <w:sz w:val="28"/>
          <w:szCs w:val="28"/>
        </w:rPr>
        <w:t>Старшие  классы</w:t>
      </w:r>
    </w:p>
    <w:p w:rsidR="00971B7C" w:rsidRDefault="00971B7C" w:rsidP="006D4B8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60FAB">
        <w:rPr>
          <w:rFonts w:ascii="Times New Roman" w:hAnsi="Times New Roman" w:cs="Times New Roman"/>
          <w:b/>
          <w:bCs/>
          <w:color w:val="auto"/>
          <w:sz w:val="28"/>
          <w:szCs w:val="28"/>
        </w:rPr>
        <w:t>6 – 8 классы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- 1 час  в  неделю;</w:t>
      </w:r>
    </w:p>
    <w:p w:rsidR="00971B7C" w:rsidRPr="00160FAB" w:rsidRDefault="00971B7C" w:rsidP="006D4B8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9 класс</w:t>
      </w:r>
      <w:r w:rsidRPr="00160FA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– 2 часа  в  неделю</w:t>
      </w:r>
    </w:p>
    <w:p w:rsidR="00971B7C" w:rsidRPr="00021A92" w:rsidRDefault="00971B7C" w:rsidP="001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1A92">
        <w:rPr>
          <w:rFonts w:ascii="Times New Roman" w:hAnsi="Times New Roman" w:cs="Times New Roman"/>
          <w:sz w:val="28"/>
          <w:szCs w:val="28"/>
        </w:rPr>
        <w:t xml:space="preserve">Дидактические  задачи  в  учебном  предмете  </w:t>
      </w:r>
      <w:r>
        <w:rPr>
          <w:rFonts w:ascii="Times New Roman" w:hAnsi="Times New Roman" w:cs="Times New Roman"/>
          <w:sz w:val="28"/>
          <w:szCs w:val="28"/>
        </w:rPr>
        <w:t>«А</w:t>
      </w:r>
      <w:r w:rsidRPr="00021A92">
        <w:rPr>
          <w:rFonts w:ascii="Times New Roman" w:hAnsi="Times New Roman" w:cs="Times New Roman"/>
          <w:sz w:val="28"/>
          <w:szCs w:val="28"/>
        </w:rPr>
        <w:t>нсамбль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1A92">
        <w:rPr>
          <w:rFonts w:ascii="Times New Roman" w:hAnsi="Times New Roman" w:cs="Times New Roman"/>
          <w:sz w:val="28"/>
          <w:szCs w:val="28"/>
        </w:rPr>
        <w:t xml:space="preserve">  для 6-х, 7-х,  8-х, 9-х классов совпадают.</w:t>
      </w:r>
    </w:p>
    <w:p w:rsidR="00971B7C" w:rsidRDefault="00971B7C" w:rsidP="001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1A92">
        <w:rPr>
          <w:rFonts w:ascii="Times New Roman" w:hAnsi="Times New Roman" w:cs="Times New Roman"/>
          <w:sz w:val="28"/>
          <w:szCs w:val="28"/>
        </w:rPr>
        <w:t>Усложнение и накопление репертуара. Дальнейшая работа над  навыками игры в ансамбле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1A92">
        <w:rPr>
          <w:rFonts w:ascii="Times New Roman" w:hAnsi="Times New Roman" w:cs="Times New Roman"/>
          <w:sz w:val="28"/>
          <w:szCs w:val="28"/>
        </w:rPr>
        <w:t xml:space="preserve"> такими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1A92">
        <w:rPr>
          <w:rFonts w:ascii="Times New Roman" w:hAnsi="Times New Roman" w:cs="Times New Roman"/>
          <w:sz w:val="28"/>
          <w:szCs w:val="28"/>
        </w:rPr>
        <w:t xml:space="preserve"> как: ритмич</w:t>
      </w:r>
      <w:r>
        <w:rPr>
          <w:rFonts w:ascii="Times New Roman" w:hAnsi="Times New Roman" w:cs="Times New Roman"/>
          <w:sz w:val="28"/>
          <w:szCs w:val="28"/>
        </w:rPr>
        <w:t>еская согла</w:t>
      </w:r>
      <w:r w:rsidRPr="00021A92">
        <w:rPr>
          <w:rFonts w:ascii="Times New Roman" w:hAnsi="Times New Roman" w:cs="Times New Roman"/>
          <w:sz w:val="28"/>
          <w:szCs w:val="28"/>
        </w:rPr>
        <w:t>сованность,  динамическое равновесие,</w:t>
      </w:r>
      <w:r>
        <w:rPr>
          <w:rFonts w:ascii="Times New Roman" w:hAnsi="Times New Roman" w:cs="Times New Roman"/>
          <w:sz w:val="28"/>
          <w:szCs w:val="28"/>
        </w:rPr>
        <w:t xml:space="preserve"> единство штрихов и фразировки, навыки</w:t>
      </w:r>
      <w:r w:rsidRPr="00021A92">
        <w:rPr>
          <w:rFonts w:ascii="Times New Roman" w:hAnsi="Times New Roman" w:cs="Times New Roman"/>
          <w:sz w:val="28"/>
          <w:szCs w:val="28"/>
        </w:rPr>
        <w:t xml:space="preserve">  публичных выступлений, умение выразительно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1A92">
        <w:rPr>
          <w:rFonts w:ascii="Times New Roman" w:hAnsi="Times New Roman" w:cs="Times New Roman"/>
          <w:sz w:val="28"/>
          <w:szCs w:val="28"/>
        </w:rPr>
        <w:t xml:space="preserve"> в соответствии со  стилевыми  особенностями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1A92">
        <w:rPr>
          <w:rFonts w:ascii="Times New Roman" w:hAnsi="Times New Roman" w:cs="Times New Roman"/>
          <w:sz w:val="28"/>
          <w:szCs w:val="28"/>
        </w:rPr>
        <w:t xml:space="preserve">  исполнить  музыкальное  произведение. Чтение  с  листа.  </w:t>
      </w:r>
    </w:p>
    <w:p w:rsidR="00971B7C" w:rsidRDefault="00971B7C" w:rsidP="00DA3E0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год учащийся должен пройти 4-6 несложных произведений, 1-2 раза  сыграть на зачете (в том числе, в форме выступления на концерте, участия в  творческом мероприятии).    </w:t>
      </w:r>
    </w:p>
    <w:p w:rsidR="00971B7C" w:rsidRPr="008B4198" w:rsidRDefault="00971B7C" w:rsidP="006D4B82">
      <w:pPr>
        <w:spacing w:line="360" w:lineRule="auto"/>
        <w:ind w:firstLine="709"/>
        <w:jc w:val="both"/>
      </w:pPr>
      <w:r w:rsidRPr="00160FAB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</w:t>
      </w:r>
      <w:r w:rsidRPr="00D6496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107D9A">
        <w:rPr>
          <w:rFonts w:ascii="Times New Roman" w:hAnsi="Times New Roman" w:cs="Times New Roman"/>
          <w:sz w:val="28"/>
          <w:szCs w:val="28"/>
        </w:rPr>
        <w:t>Гуно</w:t>
      </w:r>
      <w:r w:rsidRPr="00D64961">
        <w:rPr>
          <w:rFonts w:ascii="Times New Roman" w:hAnsi="Times New Roman" w:cs="Times New Roman"/>
          <w:sz w:val="28"/>
          <w:szCs w:val="28"/>
          <w:lang w:val="en-US"/>
        </w:rPr>
        <w:t xml:space="preserve">  «Ave  Maria». </w:t>
      </w:r>
      <w:r w:rsidRPr="00107D9A">
        <w:rPr>
          <w:rFonts w:ascii="Times New Roman" w:hAnsi="Times New Roman" w:cs="Times New Roman"/>
          <w:sz w:val="28"/>
          <w:szCs w:val="28"/>
        </w:rPr>
        <w:t>Сост</w:t>
      </w:r>
      <w:r w:rsidRPr="00D6496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Пудовочкин Э.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</w:t>
      </w:r>
      <w:r w:rsidRPr="002331B4">
        <w:rPr>
          <w:rFonts w:ascii="Times New Roman" w:hAnsi="Times New Roman" w:cs="Times New Roman"/>
          <w:sz w:val="28"/>
          <w:szCs w:val="28"/>
        </w:rPr>
        <w:t xml:space="preserve"> – </w:t>
      </w:r>
      <w:r w:rsidRPr="00107D9A">
        <w:rPr>
          <w:rFonts w:ascii="Times New Roman" w:hAnsi="Times New Roman" w:cs="Times New Roman"/>
          <w:sz w:val="28"/>
          <w:szCs w:val="28"/>
        </w:rPr>
        <w:t>Гуно «Аve  Maria»</w:t>
      </w:r>
      <w:r>
        <w:rPr>
          <w:rFonts w:ascii="Times New Roman" w:hAnsi="Times New Roman" w:cs="Times New Roman"/>
          <w:sz w:val="28"/>
          <w:szCs w:val="28"/>
        </w:rPr>
        <w:t xml:space="preserve">  для скрипок</w:t>
      </w:r>
      <w:r w:rsidRPr="00107D9A">
        <w:rPr>
          <w:rFonts w:ascii="Times New Roman" w:hAnsi="Times New Roman" w:cs="Times New Roman"/>
          <w:sz w:val="28"/>
          <w:szCs w:val="28"/>
        </w:rPr>
        <w:t>, виолончели, ф-но. С</w:t>
      </w:r>
      <w:r>
        <w:rPr>
          <w:rFonts w:ascii="Times New Roman" w:hAnsi="Times New Roman" w:cs="Times New Roman"/>
          <w:sz w:val="28"/>
          <w:szCs w:val="28"/>
        </w:rPr>
        <w:t xml:space="preserve">ост. Уткин М.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И.С.  Ария для 2-х скр. и  ф-но. П</w:t>
      </w:r>
      <w:r>
        <w:rPr>
          <w:rFonts w:ascii="Times New Roman" w:hAnsi="Times New Roman" w:cs="Times New Roman"/>
          <w:sz w:val="28"/>
          <w:szCs w:val="28"/>
        </w:rPr>
        <w:t xml:space="preserve">ерел. Владимировой Т.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И</w:t>
      </w:r>
      <w:r>
        <w:rPr>
          <w:rFonts w:ascii="Times New Roman" w:hAnsi="Times New Roman" w:cs="Times New Roman"/>
          <w:sz w:val="28"/>
          <w:szCs w:val="28"/>
        </w:rPr>
        <w:t>.С.  Ария из Сюиты №3. Сост.</w:t>
      </w:r>
      <w:r w:rsidRPr="00107D9A">
        <w:rPr>
          <w:rFonts w:ascii="Times New Roman" w:hAnsi="Times New Roman" w:cs="Times New Roman"/>
          <w:sz w:val="28"/>
          <w:szCs w:val="28"/>
        </w:rPr>
        <w:t xml:space="preserve"> Святловская И., </w:t>
      </w:r>
      <w:r>
        <w:rPr>
          <w:rFonts w:ascii="Times New Roman" w:hAnsi="Times New Roman" w:cs="Times New Roman"/>
          <w:sz w:val="28"/>
          <w:szCs w:val="28"/>
        </w:rPr>
        <w:t xml:space="preserve">Шишова Л., Виноградская О.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И.С.  Концерт  №1 для  скрипки  с  оркестром. С</w:t>
      </w:r>
      <w:r>
        <w:rPr>
          <w:rFonts w:ascii="Times New Roman" w:hAnsi="Times New Roman" w:cs="Times New Roman"/>
          <w:sz w:val="28"/>
          <w:szCs w:val="28"/>
        </w:rPr>
        <w:t xml:space="preserve">ост.  Пудовочкин Э.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Брамс Й.  Вальс. 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9, №15. Перел.  Ратнера И.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Брамс Й.  Венгерский</w:t>
      </w:r>
      <w:r>
        <w:rPr>
          <w:rFonts w:ascii="Times New Roman" w:hAnsi="Times New Roman" w:cs="Times New Roman"/>
          <w:sz w:val="28"/>
          <w:szCs w:val="28"/>
        </w:rPr>
        <w:t xml:space="preserve">  танец  №1. Сост. Уткин М.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>Брамс Й.</w:t>
      </w:r>
      <w:r>
        <w:rPr>
          <w:rFonts w:ascii="Times New Roman" w:hAnsi="Times New Roman" w:cs="Times New Roman"/>
          <w:sz w:val="28"/>
          <w:szCs w:val="28"/>
        </w:rPr>
        <w:t xml:space="preserve">  Венгерский  танец  №2. Сост.</w:t>
      </w:r>
      <w:r w:rsidRPr="00107D9A">
        <w:rPr>
          <w:rFonts w:ascii="Times New Roman" w:hAnsi="Times New Roman" w:cs="Times New Roman"/>
          <w:sz w:val="28"/>
          <w:szCs w:val="28"/>
        </w:rPr>
        <w:t xml:space="preserve">  Святловская И.,  </w:t>
      </w:r>
      <w:r>
        <w:rPr>
          <w:rFonts w:ascii="Times New Roman" w:hAnsi="Times New Roman" w:cs="Times New Roman"/>
          <w:sz w:val="28"/>
          <w:szCs w:val="28"/>
        </w:rPr>
        <w:t xml:space="preserve">Шишова Л., Виноградская О.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Вагнер Р.  Вступление  к  опере  «Лоэнгрин</w:t>
      </w:r>
      <w:r>
        <w:rPr>
          <w:rFonts w:ascii="Times New Roman" w:hAnsi="Times New Roman" w:cs="Times New Roman"/>
          <w:sz w:val="28"/>
          <w:szCs w:val="28"/>
        </w:rPr>
        <w:t xml:space="preserve">». Обр. Захаровых  Л. и Л.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Вивальди А.  Концерты  №№3,6,7 для  скрипки  с  оркес</w:t>
      </w:r>
      <w:r>
        <w:rPr>
          <w:rFonts w:ascii="Times New Roman" w:hAnsi="Times New Roman" w:cs="Times New Roman"/>
          <w:sz w:val="28"/>
          <w:szCs w:val="28"/>
        </w:rPr>
        <w:t xml:space="preserve">тром. Сост. Пудовочкин Э.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Гаврилин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r w:rsidRPr="00107D9A">
        <w:rPr>
          <w:rFonts w:ascii="Times New Roman" w:hAnsi="Times New Roman" w:cs="Times New Roman"/>
          <w:sz w:val="28"/>
          <w:szCs w:val="28"/>
        </w:rPr>
        <w:t>Осенью. Большой вальс из балета</w:t>
      </w:r>
      <w:r>
        <w:rPr>
          <w:rFonts w:ascii="Times New Roman" w:hAnsi="Times New Roman" w:cs="Times New Roman"/>
          <w:sz w:val="28"/>
          <w:szCs w:val="28"/>
        </w:rPr>
        <w:t xml:space="preserve"> «Анюта». Сост. Щукина О.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Гендель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Ария. Сост.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Ратнер И.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Гершвин Дж. Колыбельная  из  оперы  «Порги  и  Б</w:t>
      </w:r>
      <w:r>
        <w:rPr>
          <w:rFonts w:ascii="Times New Roman" w:hAnsi="Times New Roman" w:cs="Times New Roman"/>
          <w:sz w:val="28"/>
          <w:szCs w:val="28"/>
        </w:rPr>
        <w:t xml:space="preserve">есс».  Перел.  Черненко А.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Глиэр Р. </w:t>
      </w:r>
      <w:r w:rsidRPr="00107D9A">
        <w:rPr>
          <w:rFonts w:ascii="Times New Roman" w:hAnsi="Times New Roman" w:cs="Times New Roman"/>
          <w:sz w:val="28"/>
          <w:szCs w:val="28"/>
        </w:rPr>
        <w:t xml:space="preserve">Танец  на  площади  из  балета «Медный  всадник». </w:t>
      </w:r>
      <w:r>
        <w:rPr>
          <w:rFonts w:ascii="Times New Roman" w:hAnsi="Times New Roman" w:cs="Times New Roman"/>
          <w:sz w:val="28"/>
          <w:szCs w:val="28"/>
        </w:rPr>
        <w:t xml:space="preserve">Сост. Лобуренко Е.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Дворжак А. Юмореска</w:t>
      </w:r>
      <w:r>
        <w:rPr>
          <w:rFonts w:ascii="Times New Roman" w:hAnsi="Times New Roman" w:cs="Times New Roman"/>
          <w:sz w:val="28"/>
          <w:szCs w:val="28"/>
        </w:rPr>
        <w:t xml:space="preserve">  для  3-х  скрипок</w:t>
      </w:r>
      <w:r w:rsidRPr="00107D9A">
        <w:rPr>
          <w:rFonts w:ascii="Times New Roman" w:hAnsi="Times New Roman" w:cs="Times New Roman"/>
          <w:sz w:val="28"/>
          <w:szCs w:val="28"/>
        </w:rPr>
        <w:t xml:space="preserve"> и  ф-но. Сост. Ратнер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Дербенко Е.  Романтическая  прелюдия. Сост. Щукина О.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Крамер Д.  Танцующий  скрипач. А</w:t>
      </w:r>
      <w:r>
        <w:rPr>
          <w:rFonts w:ascii="Times New Roman" w:hAnsi="Times New Roman" w:cs="Times New Roman"/>
          <w:sz w:val="28"/>
          <w:szCs w:val="28"/>
        </w:rPr>
        <w:t xml:space="preserve">ранжировка  Грибовского В.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Лист Ф.  Ноктюрн  №3  «Грёзы  л</w:t>
      </w:r>
      <w:r>
        <w:rPr>
          <w:rFonts w:ascii="Times New Roman" w:hAnsi="Times New Roman" w:cs="Times New Roman"/>
          <w:sz w:val="28"/>
          <w:szCs w:val="28"/>
        </w:rPr>
        <w:t xml:space="preserve">юбви». Перел. Черненко А. 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Металлиди Ж.  Три  пьесы  из  сюиты  «Золотой  ключик».  Сост. Ратнер.И. 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Мусоргский М.  </w:t>
      </w:r>
      <w:r>
        <w:rPr>
          <w:rFonts w:ascii="Times New Roman" w:hAnsi="Times New Roman" w:cs="Times New Roman"/>
          <w:sz w:val="28"/>
          <w:szCs w:val="28"/>
        </w:rPr>
        <w:t>Гопак  из  оперы</w:t>
      </w:r>
      <w:r w:rsidRPr="00107D9A">
        <w:rPr>
          <w:rFonts w:ascii="Times New Roman" w:hAnsi="Times New Roman" w:cs="Times New Roman"/>
          <w:sz w:val="28"/>
          <w:szCs w:val="28"/>
        </w:rPr>
        <w:t xml:space="preserve"> «Соро</w:t>
      </w:r>
      <w:r>
        <w:rPr>
          <w:rFonts w:ascii="Times New Roman" w:hAnsi="Times New Roman" w:cs="Times New Roman"/>
          <w:sz w:val="28"/>
          <w:szCs w:val="28"/>
        </w:rPr>
        <w:t xml:space="preserve">чинская  ярмарка»  для  4-х скрипок.  Сост. Лобуренко Е.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Паганини Н.  Кантаби</w:t>
      </w:r>
      <w:r>
        <w:rPr>
          <w:rFonts w:ascii="Times New Roman" w:hAnsi="Times New Roman" w:cs="Times New Roman"/>
          <w:sz w:val="28"/>
          <w:szCs w:val="28"/>
        </w:rPr>
        <w:t xml:space="preserve">ле. Обр. Захаровых Л. и Л.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Рахманинов С. Итальянская полька</w:t>
      </w:r>
      <w:r w:rsidRPr="00107D9A">
        <w:rPr>
          <w:rFonts w:ascii="Times New Roman" w:hAnsi="Times New Roman" w:cs="Times New Roman"/>
          <w:sz w:val="28"/>
          <w:szCs w:val="28"/>
        </w:rPr>
        <w:t>. Свободная обработка  Грибовского</w:t>
      </w:r>
      <w:r>
        <w:rPr>
          <w:rFonts w:ascii="Times New Roman" w:hAnsi="Times New Roman" w:cs="Times New Roman"/>
          <w:sz w:val="28"/>
          <w:szCs w:val="28"/>
        </w:rPr>
        <w:t xml:space="preserve"> В. 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Рахманинов С.  Эл</w:t>
      </w:r>
      <w:r>
        <w:rPr>
          <w:rFonts w:ascii="Times New Roman" w:hAnsi="Times New Roman" w:cs="Times New Roman"/>
          <w:sz w:val="28"/>
          <w:szCs w:val="28"/>
        </w:rPr>
        <w:t xml:space="preserve">егия.  Перел. Генделева Ю.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Рахманинов С.  Вокализ. Ор.</w:t>
      </w:r>
      <w:r>
        <w:rPr>
          <w:rFonts w:ascii="Times New Roman" w:hAnsi="Times New Roman" w:cs="Times New Roman"/>
          <w:sz w:val="28"/>
          <w:szCs w:val="28"/>
        </w:rPr>
        <w:t xml:space="preserve">34 №14. Перел. Ратнера И.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Свиридов Г.  Вальс  из  музыки  к  </w:t>
      </w:r>
      <w:r>
        <w:rPr>
          <w:rFonts w:ascii="Times New Roman" w:hAnsi="Times New Roman" w:cs="Times New Roman"/>
          <w:sz w:val="28"/>
          <w:szCs w:val="28"/>
        </w:rPr>
        <w:t>кинофильму</w:t>
      </w:r>
      <w:r w:rsidRPr="00107D9A">
        <w:rPr>
          <w:rFonts w:ascii="Times New Roman" w:hAnsi="Times New Roman" w:cs="Times New Roman"/>
          <w:sz w:val="28"/>
          <w:szCs w:val="28"/>
        </w:rPr>
        <w:t xml:space="preserve">  «Метель».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Сост.  Уткин М. 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07D9A">
        <w:rPr>
          <w:rFonts w:ascii="Times New Roman" w:hAnsi="Times New Roman" w:cs="Times New Roman"/>
          <w:sz w:val="28"/>
          <w:szCs w:val="28"/>
        </w:rPr>
        <w:t xml:space="preserve">ен-Санс К.  «Лебедь». Сост. Пудовочкин Э.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Скрябин А.  Этюд для скр</w:t>
      </w:r>
      <w:r>
        <w:rPr>
          <w:rFonts w:ascii="Times New Roman" w:hAnsi="Times New Roman" w:cs="Times New Roman"/>
          <w:sz w:val="28"/>
          <w:szCs w:val="28"/>
        </w:rPr>
        <w:t xml:space="preserve">рипки, виолончели  и  ф-но. Сост. </w:t>
      </w:r>
      <w:r w:rsidRPr="00107D9A">
        <w:rPr>
          <w:rFonts w:ascii="Times New Roman" w:hAnsi="Times New Roman" w:cs="Times New Roman"/>
          <w:sz w:val="28"/>
          <w:szCs w:val="28"/>
        </w:rPr>
        <w:t xml:space="preserve">Иванов С.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Фролов И.  Дивертисмент. Сост. Пудовочкин  </w:t>
      </w:r>
      <w:r>
        <w:rPr>
          <w:rFonts w:ascii="Times New Roman" w:hAnsi="Times New Roman" w:cs="Times New Roman"/>
          <w:sz w:val="28"/>
          <w:szCs w:val="28"/>
        </w:rPr>
        <w:t xml:space="preserve">Э.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Хачатурян А.  Танец  девушек  из  балета  «</w:t>
      </w:r>
      <w:r>
        <w:rPr>
          <w:rFonts w:ascii="Times New Roman" w:hAnsi="Times New Roman" w:cs="Times New Roman"/>
          <w:sz w:val="28"/>
          <w:szCs w:val="28"/>
        </w:rPr>
        <w:t xml:space="preserve">Гаянэ». Сост. Лобуренко Е.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Хачатурян А.  Серенада  из  спектакля  «Валенсианская  вдова».  Сост. Ф</w:t>
      </w:r>
      <w:r>
        <w:rPr>
          <w:rFonts w:ascii="Times New Roman" w:hAnsi="Times New Roman" w:cs="Times New Roman"/>
          <w:sz w:val="28"/>
          <w:szCs w:val="28"/>
        </w:rPr>
        <w:t xml:space="preserve">ролович Д., обр. Солина Л.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Чайковский П.  Вальс  из  «</w:t>
      </w:r>
      <w:r>
        <w:rPr>
          <w:rFonts w:ascii="Times New Roman" w:hAnsi="Times New Roman" w:cs="Times New Roman"/>
          <w:sz w:val="28"/>
          <w:szCs w:val="28"/>
        </w:rPr>
        <w:t xml:space="preserve">Серенады». Сост. Иванов С.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Шостакович Д.  Г</w:t>
      </w:r>
      <w:r>
        <w:rPr>
          <w:rFonts w:ascii="Times New Roman" w:hAnsi="Times New Roman" w:cs="Times New Roman"/>
          <w:sz w:val="28"/>
          <w:szCs w:val="28"/>
        </w:rPr>
        <w:t xml:space="preserve">авот.  Сост. Фортунатов К. 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Шостакович Д.  Испанский </w:t>
      </w:r>
      <w:r>
        <w:rPr>
          <w:rFonts w:ascii="Times New Roman" w:hAnsi="Times New Roman" w:cs="Times New Roman"/>
          <w:sz w:val="28"/>
          <w:szCs w:val="28"/>
        </w:rPr>
        <w:t xml:space="preserve"> танец. Сост. Лобуренко Е.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Шостакович Д.  Лирически</w:t>
      </w:r>
      <w:r>
        <w:rPr>
          <w:rFonts w:ascii="Times New Roman" w:hAnsi="Times New Roman" w:cs="Times New Roman"/>
          <w:sz w:val="28"/>
          <w:szCs w:val="28"/>
        </w:rPr>
        <w:t xml:space="preserve">й  вальс. Сост.  Ратнер И.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Штраус Й.  </w:t>
      </w:r>
      <w:r>
        <w:rPr>
          <w:rFonts w:ascii="Times New Roman" w:hAnsi="Times New Roman" w:cs="Times New Roman"/>
          <w:sz w:val="28"/>
          <w:szCs w:val="28"/>
        </w:rPr>
        <w:t>Полька-пиццикато. Сост.</w:t>
      </w:r>
      <w:r w:rsidRPr="00107D9A">
        <w:rPr>
          <w:rFonts w:ascii="Times New Roman" w:hAnsi="Times New Roman" w:cs="Times New Roman"/>
          <w:sz w:val="28"/>
          <w:szCs w:val="28"/>
        </w:rPr>
        <w:t xml:space="preserve"> Святловская И.,  </w:t>
      </w:r>
      <w:r>
        <w:rPr>
          <w:rFonts w:ascii="Times New Roman" w:hAnsi="Times New Roman" w:cs="Times New Roman"/>
          <w:sz w:val="28"/>
          <w:szCs w:val="28"/>
        </w:rPr>
        <w:t xml:space="preserve">Шишова Л., Виноградская О. </w:t>
      </w:r>
    </w:p>
    <w:p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Шуберт</w:t>
      </w:r>
      <w:r w:rsidRPr="00D649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Ф</w:t>
      </w:r>
      <w:r w:rsidRPr="00D64961">
        <w:rPr>
          <w:rFonts w:ascii="Times New Roman" w:hAnsi="Times New Roman" w:cs="Times New Roman"/>
          <w:sz w:val="28"/>
          <w:szCs w:val="28"/>
          <w:lang w:val="en-US"/>
        </w:rPr>
        <w:t xml:space="preserve">.   «Ave Maria». </w:t>
      </w:r>
      <w:r w:rsidRPr="00107D9A">
        <w:rPr>
          <w:rFonts w:ascii="Times New Roman" w:hAnsi="Times New Roman" w:cs="Times New Roman"/>
          <w:sz w:val="28"/>
          <w:szCs w:val="28"/>
        </w:rPr>
        <w:t>Сост</w:t>
      </w:r>
      <w:r w:rsidRPr="00D6496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Уткин М. </w:t>
      </w:r>
    </w:p>
    <w:p w:rsidR="00971B7C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Шуберт Ф.  Экспромт. О</w:t>
      </w:r>
      <w:r>
        <w:rPr>
          <w:rFonts w:ascii="Times New Roman" w:hAnsi="Times New Roman" w:cs="Times New Roman"/>
          <w:sz w:val="28"/>
          <w:szCs w:val="28"/>
        </w:rPr>
        <w:t xml:space="preserve">р.90 №3. Перел. Ратнера И. </w:t>
      </w:r>
    </w:p>
    <w:p w:rsidR="00971B7C" w:rsidRPr="00107D9A" w:rsidRDefault="00971B7C" w:rsidP="006D4B82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B7C" w:rsidRPr="00C151D7" w:rsidRDefault="00971B7C" w:rsidP="00DA3E0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Требования к уровню подготовки учащихся</w:t>
      </w:r>
    </w:p>
    <w:p w:rsidR="00971B7C" w:rsidRPr="00C151D7" w:rsidRDefault="00971B7C" w:rsidP="00A773B0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подготовки уча</w:t>
      </w:r>
      <w:r w:rsidRPr="00C151D7">
        <w:rPr>
          <w:rFonts w:ascii="Times New Roman" w:hAnsi="Times New Roman" w:cs="Times New Roman"/>
          <w:sz w:val="28"/>
          <w:szCs w:val="28"/>
        </w:rPr>
        <w:t>щихся является результ</w:t>
      </w:r>
      <w:r>
        <w:rPr>
          <w:rFonts w:ascii="Times New Roman" w:hAnsi="Times New Roman" w:cs="Times New Roman"/>
          <w:sz w:val="28"/>
          <w:szCs w:val="28"/>
        </w:rPr>
        <w:t>атом освоения</w:t>
      </w:r>
      <w:r w:rsidRPr="00C151D7">
        <w:rPr>
          <w:rFonts w:ascii="Times New Roman" w:hAnsi="Times New Roman" w:cs="Times New Roman"/>
          <w:sz w:val="28"/>
          <w:szCs w:val="28"/>
        </w:rPr>
        <w:t xml:space="preserve">  программы учебного предмета «Анса</w:t>
      </w:r>
      <w:r>
        <w:rPr>
          <w:rFonts w:ascii="Times New Roman" w:hAnsi="Times New Roman" w:cs="Times New Roman"/>
          <w:sz w:val="28"/>
          <w:szCs w:val="28"/>
        </w:rPr>
        <w:t>мбль». За  время  обучения  у  учащихся  должны быть сформированы:</w:t>
      </w:r>
    </w:p>
    <w:p w:rsidR="00971B7C" w:rsidRPr="00C151D7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комплекс умений и навыков в облас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C151D7">
        <w:rPr>
          <w:rFonts w:ascii="Times New Roman" w:hAnsi="Times New Roman" w:cs="Times New Roman"/>
          <w:sz w:val="28"/>
          <w:szCs w:val="28"/>
        </w:rPr>
        <w:t>ансамблевого  исполнительства, позволяющий демонстрировать в ансамблевой игре  единство исполнительских намерений и реализацию исполнительского  замысла;</w:t>
      </w:r>
    </w:p>
    <w:p w:rsidR="00971B7C" w:rsidRPr="00C151D7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151D7">
        <w:rPr>
          <w:rFonts w:ascii="Times New Roman" w:hAnsi="Times New Roman" w:cs="Times New Roman"/>
          <w:sz w:val="28"/>
          <w:szCs w:val="28"/>
        </w:rPr>
        <w:t>знание  ансамблевого  репертуара  из  произведений  отечественных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1D7">
        <w:rPr>
          <w:rFonts w:ascii="Times New Roman" w:hAnsi="Times New Roman" w:cs="Times New Roman"/>
          <w:sz w:val="28"/>
          <w:szCs w:val="28"/>
        </w:rPr>
        <w:t>зарубежных  композиторов;</w:t>
      </w:r>
    </w:p>
    <w:p w:rsidR="00971B7C" w:rsidRPr="00C151D7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 xml:space="preserve">знание  основных  направлений  камерно-ансамблевой  музыки – эпохи  барокко,  венской  классики,  романтизма,  русской  музыки 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151D7">
        <w:rPr>
          <w:rFonts w:ascii="Times New Roman" w:hAnsi="Times New Roman" w:cs="Times New Roman"/>
          <w:sz w:val="28"/>
          <w:szCs w:val="28"/>
        </w:rPr>
        <w:t xml:space="preserve">  века,  отечественной  и  зарубежной  музыки 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151D7">
        <w:rPr>
          <w:rFonts w:ascii="Times New Roman" w:hAnsi="Times New Roman" w:cs="Times New Roman"/>
          <w:sz w:val="28"/>
          <w:szCs w:val="28"/>
        </w:rPr>
        <w:t xml:space="preserve">  века;</w:t>
      </w:r>
    </w:p>
    <w:p w:rsidR="00971B7C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навыки по решению музыкально-исполнительских задач  ансамблевого исполнительства, обусловленные художественным  содержанием  и  особенностями  формы,  жанра  и  стиля  музыкального  произведения.</w:t>
      </w:r>
    </w:p>
    <w:p w:rsidR="00971B7C" w:rsidRPr="00C151D7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B7C" w:rsidRDefault="00971B7C" w:rsidP="00732A2A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Формы и методы контроля, система оценок</w:t>
      </w:r>
    </w:p>
    <w:p w:rsidR="00971B7C" w:rsidRPr="00107D9A" w:rsidRDefault="00971B7C" w:rsidP="00107D9A">
      <w:pPr>
        <w:pStyle w:val="ad"/>
        <w:widowControl/>
        <w:numPr>
          <w:ilvl w:val="0"/>
          <w:numId w:val="10"/>
        </w:numPr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7D9A">
        <w:rPr>
          <w:rFonts w:ascii="Times New Roman" w:hAnsi="Times New Roman" w:cs="Times New Roman"/>
          <w:i/>
          <w:iCs/>
          <w:sz w:val="28"/>
          <w:szCs w:val="28"/>
        </w:rPr>
        <w:t>Аттестация: це</w:t>
      </w:r>
      <w:r>
        <w:rPr>
          <w:rFonts w:ascii="Times New Roman" w:hAnsi="Times New Roman" w:cs="Times New Roman"/>
          <w:i/>
          <w:iCs/>
          <w:sz w:val="28"/>
          <w:szCs w:val="28"/>
        </w:rPr>
        <w:t>ли, виды, форма, содержание</w:t>
      </w:r>
    </w:p>
    <w:p w:rsidR="00971B7C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249">
        <w:rPr>
          <w:rFonts w:ascii="Times New Roman" w:hAnsi="Times New Roman" w:cs="Times New Roman"/>
          <w:sz w:val="28"/>
          <w:szCs w:val="28"/>
        </w:rPr>
        <w:t>Оценка качества реализации учебного предмета «Ансамбль»  включает  в  себя текущий контроль успевае</w:t>
      </w:r>
      <w:r>
        <w:rPr>
          <w:rFonts w:ascii="Times New Roman" w:hAnsi="Times New Roman" w:cs="Times New Roman"/>
          <w:sz w:val="28"/>
          <w:szCs w:val="28"/>
        </w:rPr>
        <w:t>мости и промежуточную аттестацию уча</w:t>
      </w:r>
      <w:r w:rsidRPr="00D37249">
        <w:rPr>
          <w:rFonts w:ascii="Times New Roman" w:hAnsi="Times New Roman" w:cs="Times New Roman"/>
          <w:sz w:val="28"/>
          <w:szCs w:val="28"/>
        </w:rPr>
        <w:t xml:space="preserve">щихся.  </w:t>
      </w:r>
    </w:p>
    <w:p w:rsidR="00971B7C" w:rsidRPr="00D37249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249">
        <w:rPr>
          <w:rFonts w:ascii="Times New Roman" w:hAnsi="Times New Roman" w:cs="Times New Roman"/>
          <w:sz w:val="28"/>
          <w:szCs w:val="28"/>
        </w:rPr>
        <w:t xml:space="preserve">Итоговая  </w:t>
      </w:r>
      <w:r>
        <w:rPr>
          <w:rFonts w:ascii="Times New Roman" w:hAnsi="Times New Roman" w:cs="Times New Roman"/>
          <w:sz w:val="28"/>
          <w:szCs w:val="28"/>
        </w:rPr>
        <w:t>аттестация  по  предмету  «А</w:t>
      </w:r>
      <w:r w:rsidRPr="00D37249">
        <w:rPr>
          <w:rFonts w:ascii="Times New Roman" w:hAnsi="Times New Roman" w:cs="Times New Roman"/>
          <w:sz w:val="28"/>
          <w:szCs w:val="28"/>
        </w:rPr>
        <w:t>нсамбль»  по  учебному  плану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249">
        <w:rPr>
          <w:rFonts w:ascii="Times New Roman" w:hAnsi="Times New Roman" w:cs="Times New Roman"/>
          <w:sz w:val="28"/>
          <w:szCs w:val="28"/>
        </w:rPr>
        <w:t xml:space="preserve">предусмотрена.  </w:t>
      </w:r>
    </w:p>
    <w:p w:rsidR="00971B7C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7C1">
        <w:rPr>
          <w:rFonts w:ascii="Times New Roman" w:hAnsi="Times New Roman" w:cs="Times New Roman"/>
          <w:i/>
          <w:iCs/>
          <w:sz w:val="28"/>
          <w:szCs w:val="28"/>
        </w:rPr>
        <w:t>Форму  и  время</w:t>
      </w:r>
      <w:r w:rsidRPr="00D37249">
        <w:rPr>
          <w:rFonts w:ascii="Times New Roman" w:hAnsi="Times New Roman" w:cs="Times New Roman"/>
          <w:sz w:val="28"/>
          <w:szCs w:val="28"/>
        </w:rPr>
        <w:t xml:space="preserve">  проведения  промежуточной  аттестации  по  </w:t>
      </w:r>
      <w:r>
        <w:rPr>
          <w:rFonts w:ascii="Times New Roman" w:hAnsi="Times New Roman" w:cs="Times New Roman"/>
          <w:sz w:val="28"/>
          <w:szCs w:val="28"/>
        </w:rPr>
        <w:t>этому  предмету  образовательная</w:t>
      </w:r>
      <w:r w:rsidRPr="00D372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D37249">
        <w:rPr>
          <w:rFonts w:ascii="Times New Roman" w:hAnsi="Times New Roman" w:cs="Times New Roman"/>
          <w:sz w:val="28"/>
          <w:szCs w:val="28"/>
        </w:rPr>
        <w:t xml:space="preserve">  устанавливает  самостоятельно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37249">
        <w:rPr>
          <w:rFonts w:ascii="Times New Roman" w:hAnsi="Times New Roman" w:cs="Times New Roman"/>
          <w:sz w:val="28"/>
          <w:szCs w:val="28"/>
        </w:rPr>
        <w:t>минимум  один  раз  в  конце  каждого  учебного  года  или  по  окончани</w:t>
      </w:r>
      <w:r>
        <w:rPr>
          <w:rFonts w:ascii="Times New Roman" w:hAnsi="Times New Roman" w:cs="Times New Roman"/>
          <w:sz w:val="28"/>
          <w:szCs w:val="28"/>
        </w:rPr>
        <w:t>и  полугодия)</w:t>
      </w:r>
      <w:r w:rsidRPr="00D37249">
        <w:rPr>
          <w:rFonts w:ascii="Times New Roman" w:hAnsi="Times New Roman" w:cs="Times New Roman"/>
          <w:sz w:val="28"/>
          <w:szCs w:val="28"/>
        </w:rPr>
        <w:t>.  Это  может</w:t>
      </w:r>
      <w:r>
        <w:rPr>
          <w:rFonts w:ascii="Times New Roman" w:hAnsi="Times New Roman" w:cs="Times New Roman"/>
          <w:sz w:val="28"/>
          <w:szCs w:val="28"/>
        </w:rPr>
        <w:t xml:space="preserve">  быть  контрольный  урок,  заче</w:t>
      </w:r>
      <w:r w:rsidRPr="00D37249">
        <w:rPr>
          <w:rFonts w:ascii="Times New Roman" w:hAnsi="Times New Roman" w:cs="Times New Roman"/>
          <w:sz w:val="28"/>
          <w:szCs w:val="28"/>
        </w:rPr>
        <w:t>т,  прослушивание,  выступление  в  концерте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D37249">
        <w:rPr>
          <w:rFonts w:ascii="Times New Roman" w:hAnsi="Times New Roman" w:cs="Times New Roman"/>
          <w:sz w:val="28"/>
          <w:szCs w:val="28"/>
        </w:rPr>
        <w:t xml:space="preserve">  участие  в  </w:t>
      </w:r>
      <w:r>
        <w:rPr>
          <w:rFonts w:ascii="Times New Roman" w:hAnsi="Times New Roman" w:cs="Times New Roman"/>
          <w:sz w:val="28"/>
          <w:szCs w:val="28"/>
        </w:rPr>
        <w:t xml:space="preserve">конкурсе  или  </w:t>
      </w:r>
      <w:r w:rsidRPr="00D37249">
        <w:rPr>
          <w:rFonts w:ascii="Times New Roman" w:hAnsi="Times New Roman" w:cs="Times New Roman"/>
          <w:sz w:val="28"/>
          <w:szCs w:val="28"/>
        </w:rPr>
        <w:t>каких-либо  других  творческих  мероприятиях.</w:t>
      </w:r>
    </w:p>
    <w:p w:rsidR="00971B7C" w:rsidRPr="00160FAB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>Основными  видами  контроля  успеваемости  являются:</w:t>
      </w:r>
    </w:p>
    <w:p w:rsidR="00971B7C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текущий  контроль  успеваемости  учащегося;</w:t>
      </w:r>
    </w:p>
    <w:p w:rsidR="00971B7C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промежуточная  аттестация.</w:t>
      </w:r>
    </w:p>
    <w:p w:rsidR="00971B7C" w:rsidRPr="00160FAB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>Каждый  из  видов  контроля  имеет  свои  цели,  задачи  и  формы.</w:t>
      </w:r>
    </w:p>
    <w:p w:rsidR="00971B7C" w:rsidRPr="00160FAB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 xml:space="preserve">Текущий контроль имеет воспитательные цели, направлен на  поддержание дисциплины, </w:t>
      </w:r>
      <w:r>
        <w:rPr>
          <w:rFonts w:ascii="Times New Roman" w:hAnsi="Times New Roman" w:cs="Times New Roman"/>
          <w:sz w:val="28"/>
          <w:szCs w:val="28"/>
        </w:rPr>
        <w:t>темпа</w:t>
      </w:r>
      <w:r w:rsidRPr="00160FAB">
        <w:rPr>
          <w:rFonts w:ascii="Times New Roman" w:hAnsi="Times New Roman" w:cs="Times New Roman"/>
          <w:sz w:val="28"/>
          <w:szCs w:val="28"/>
        </w:rPr>
        <w:t xml:space="preserve"> продвижения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0FAB">
        <w:rPr>
          <w:rFonts w:ascii="Times New Roman" w:hAnsi="Times New Roman" w:cs="Times New Roman"/>
          <w:sz w:val="28"/>
          <w:szCs w:val="28"/>
        </w:rPr>
        <w:t xml:space="preserve"> организацию домашних  занятий,  качество выполнения задан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60FAB">
        <w:rPr>
          <w:rFonts w:ascii="Times New Roman" w:hAnsi="Times New Roman" w:cs="Times New Roman"/>
          <w:sz w:val="28"/>
          <w:szCs w:val="28"/>
        </w:rPr>
        <w:t>.</w:t>
      </w:r>
    </w:p>
    <w:p w:rsidR="00971B7C" w:rsidRPr="00160FAB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>Особой  формой  текущего  контроля  является  контрольный  урок, который  проводится  преподавателем,  ведущим  предмет  без  присутствия  комиссии.</w:t>
      </w:r>
    </w:p>
    <w:p w:rsidR="00971B7C" w:rsidRPr="00160FAB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>На основании  результатов  текущего  контроля  выводятся  четвертные  оценки,  которые  выставляются преподавателем в журнал.</w:t>
      </w:r>
    </w:p>
    <w:p w:rsidR="00971B7C" w:rsidRPr="00160FAB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>Промежуточная аттестация определяет успешность развития  учащегося</w:t>
      </w:r>
      <w:r>
        <w:rPr>
          <w:rFonts w:ascii="Times New Roman" w:hAnsi="Times New Roman" w:cs="Times New Roman"/>
          <w:sz w:val="28"/>
          <w:szCs w:val="28"/>
        </w:rPr>
        <w:t xml:space="preserve"> на различных этапах обучения</w:t>
      </w:r>
      <w:r w:rsidRPr="00160FAB">
        <w:rPr>
          <w:rFonts w:ascii="Times New Roman" w:hAnsi="Times New Roman" w:cs="Times New Roman"/>
          <w:sz w:val="28"/>
          <w:szCs w:val="28"/>
        </w:rPr>
        <w:t>.</w:t>
      </w:r>
    </w:p>
    <w:p w:rsidR="00971B7C" w:rsidRPr="00160FAB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lastRenderedPageBreak/>
        <w:t>Формами  промежуточной  аттестации  являются  контрольные  уроки,  проводимые  с  приглашением  комиссии,  зачёты,  прослушивания, академические  концерты,  творческие  мероприятия.</w:t>
      </w:r>
    </w:p>
    <w:p w:rsidR="00971B7C" w:rsidRPr="00160FAB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>Каждая  форма  проверки  может  быть  дифференцированной  (с  оценкой),  так  и  недифференцированной.</w:t>
      </w:r>
    </w:p>
    <w:p w:rsidR="00971B7C" w:rsidRPr="00160FAB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>Обязательным  является  методическое  обсуждение,  носящее  рекомендательный,  аналитический  характер, отмечающее  степень  освоения  учебного  материала,  активность,  перспективы  и  темп  развития  ученика.</w:t>
      </w:r>
    </w:p>
    <w:p w:rsidR="00971B7C" w:rsidRPr="00732A2A" w:rsidRDefault="00971B7C" w:rsidP="00732A2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 уроки  и  заче</w:t>
      </w:r>
      <w:r w:rsidRPr="00160FAB">
        <w:rPr>
          <w:rFonts w:ascii="Times New Roman" w:hAnsi="Times New Roman" w:cs="Times New Roman"/>
          <w:sz w:val="28"/>
          <w:szCs w:val="28"/>
        </w:rPr>
        <w:t>ты  в  рамках  промежуточной  аттестации  проводятся  в  к</w:t>
      </w:r>
      <w:r>
        <w:rPr>
          <w:rFonts w:ascii="Times New Roman" w:hAnsi="Times New Roman" w:cs="Times New Roman"/>
          <w:sz w:val="28"/>
          <w:szCs w:val="28"/>
        </w:rPr>
        <w:t>онце  учебных  полугодий  в  сче</w:t>
      </w:r>
      <w:r w:rsidRPr="00160FAB">
        <w:rPr>
          <w:rFonts w:ascii="Times New Roman" w:hAnsi="Times New Roman" w:cs="Times New Roman"/>
          <w:sz w:val="28"/>
          <w:szCs w:val="28"/>
        </w:rPr>
        <w:t>т  аудиторного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160FAB">
        <w:rPr>
          <w:rFonts w:ascii="Times New Roman" w:hAnsi="Times New Roman" w:cs="Times New Roman"/>
          <w:sz w:val="28"/>
          <w:szCs w:val="28"/>
        </w:rPr>
        <w:t>времени.</w:t>
      </w:r>
    </w:p>
    <w:p w:rsidR="00971B7C" w:rsidRPr="00FB1215" w:rsidRDefault="00971B7C" w:rsidP="00160FAB">
      <w:pPr>
        <w:pStyle w:val="ad"/>
        <w:widowControl/>
        <w:numPr>
          <w:ilvl w:val="0"/>
          <w:numId w:val="10"/>
        </w:numPr>
        <w:spacing w:line="360" w:lineRule="auto"/>
        <w:ind w:left="1134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i/>
          <w:iCs/>
          <w:color w:val="auto"/>
          <w:sz w:val="28"/>
          <w:szCs w:val="28"/>
        </w:rPr>
        <w:t>Критерии оценки</w:t>
      </w:r>
    </w:p>
    <w:p w:rsidR="00971B7C" w:rsidRPr="00FB1215" w:rsidRDefault="00971B7C" w:rsidP="00A773B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аттестации уча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971B7C" w:rsidRPr="00FB1215" w:rsidRDefault="00971B7C" w:rsidP="00A773B0">
      <w:pPr>
        <w:pStyle w:val="ad"/>
        <w:spacing w:line="360" w:lineRule="auto"/>
        <w:ind w:firstLine="568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Критерии оценки качества исполнения</w:t>
      </w:r>
      <w:r w:rsidRPr="00FB121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</w:p>
    <w:p w:rsidR="00971B7C" w:rsidRPr="00FB1215" w:rsidRDefault="00971B7C" w:rsidP="00A773B0">
      <w:pPr>
        <w:pStyle w:val="ad"/>
        <w:spacing w:line="360" w:lineRule="auto"/>
        <w:ind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7F54">
        <w:rPr>
          <w:rFonts w:ascii="Times New Roman" w:hAnsi="Times New Roman" w:cs="Times New Roman"/>
          <w:sz w:val="28"/>
          <w:szCs w:val="28"/>
        </w:rPr>
        <w:t>По итогам исполнения программы на зачете, академич</w:t>
      </w:r>
      <w:r>
        <w:rPr>
          <w:rFonts w:ascii="Times New Roman" w:hAnsi="Times New Roman" w:cs="Times New Roman"/>
          <w:sz w:val="28"/>
          <w:szCs w:val="28"/>
        </w:rPr>
        <w:t xml:space="preserve">еском прослушивании </w:t>
      </w:r>
      <w:r w:rsidRPr="00C27F54">
        <w:rPr>
          <w:rFonts w:ascii="Times New Roman" w:hAnsi="Times New Roman" w:cs="Times New Roman"/>
          <w:sz w:val="28"/>
          <w:szCs w:val="28"/>
        </w:rPr>
        <w:t xml:space="preserve"> выставляется оценка по 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>пятибалльной шкале:</w:t>
      </w:r>
    </w:p>
    <w:p w:rsidR="00971B7C" w:rsidRPr="00E97BE3" w:rsidRDefault="00971B7C" w:rsidP="00A773B0">
      <w:pPr>
        <w:pStyle w:val="ad"/>
        <w:spacing w:line="360" w:lineRule="auto"/>
        <w:ind w:firstLine="568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  <w:t>Таблица 3</w:t>
      </w:r>
    </w:p>
    <w:tbl>
      <w:tblPr>
        <w:tblW w:w="92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095"/>
      </w:tblGrid>
      <w:tr w:rsidR="00971B7C" w:rsidRPr="009770C6">
        <w:tc>
          <w:tcPr>
            <w:tcW w:w="3119" w:type="dxa"/>
          </w:tcPr>
          <w:p w:rsidR="00971B7C" w:rsidRPr="00661388" w:rsidRDefault="00971B7C" w:rsidP="00661388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6095" w:type="dxa"/>
          </w:tcPr>
          <w:p w:rsidR="00971B7C" w:rsidRPr="00661388" w:rsidRDefault="00971B7C" w:rsidP="00661388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оценивания выступления</w:t>
            </w:r>
          </w:p>
        </w:tc>
      </w:tr>
      <w:tr w:rsidR="00971B7C" w:rsidRPr="009770C6">
        <w:tc>
          <w:tcPr>
            <w:tcW w:w="3119" w:type="dxa"/>
          </w:tcPr>
          <w:p w:rsidR="00971B7C" w:rsidRPr="00661388" w:rsidRDefault="00971B7C" w:rsidP="00661388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Отлично </w:t>
            </w:r>
          </w:p>
        </w:tc>
        <w:tc>
          <w:tcPr>
            <w:tcW w:w="6095" w:type="dxa"/>
          </w:tcPr>
          <w:p w:rsidR="00971B7C" w:rsidRPr="00661388" w:rsidRDefault="00971B7C" w:rsidP="00107D9A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яркое,  художественно - осмысленное  выступление  с  демонстрацией  качественно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 владения  техническими  прие</w:t>
            </w: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мами  игры</w:t>
            </w:r>
          </w:p>
        </w:tc>
      </w:tr>
      <w:tr w:rsidR="00971B7C" w:rsidRPr="009770C6">
        <w:tc>
          <w:tcPr>
            <w:tcW w:w="3119" w:type="dxa"/>
          </w:tcPr>
          <w:p w:rsidR="00971B7C" w:rsidRPr="00661388" w:rsidRDefault="00971B7C" w:rsidP="00661388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Хорошо</w:t>
            </w:r>
          </w:p>
        </w:tc>
        <w:tc>
          <w:tcPr>
            <w:tcW w:w="6095" w:type="dxa"/>
          </w:tcPr>
          <w:p w:rsidR="00971B7C" w:rsidRPr="00661388" w:rsidRDefault="00971B7C" w:rsidP="00107D9A">
            <w:pPr>
              <w:pStyle w:val="ad"/>
              <w:spacing w:line="360" w:lineRule="auto"/>
              <w:ind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выразительное  исполнение  с  ясным  музыкально-художественным  намерением,  но  с  небольшими  погрешностями  (интонационными,  штриховыми,  текстовыми)</w:t>
            </w:r>
          </w:p>
        </w:tc>
      </w:tr>
      <w:tr w:rsidR="00971B7C" w:rsidRPr="009770C6">
        <w:tc>
          <w:tcPr>
            <w:tcW w:w="3119" w:type="dxa"/>
          </w:tcPr>
          <w:p w:rsidR="00971B7C" w:rsidRPr="00661388" w:rsidRDefault="00971B7C" w:rsidP="00661388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Удовлетворительно</w:t>
            </w:r>
          </w:p>
        </w:tc>
        <w:tc>
          <w:tcPr>
            <w:tcW w:w="6095" w:type="dxa"/>
          </w:tcPr>
          <w:p w:rsidR="00971B7C" w:rsidRPr="00661388" w:rsidRDefault="00971B7C" w:rsidP="00107D9A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слабое  малоэмоциональное  выступление  с  недостаточно  устойчивым  влад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техническими прие</w:t>
            </w: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мами  игры</w:t>
            </w:r>
          </w:p>
        </w:tc>
      </w:tr>
      <w:tr w:rsidR="00971B7C" w:rsidRPr="009770C6">
        <w:tc>
          <w:tcPr>
            <w:tcW w:w="3119" w:type="dxa"/>
          </w:tcPr>
          <w:p w:rsidR="00971B7C" w:rsidRPr="00661388" w:rsidRDefault="00971B7C" w:rsidP="00661388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Неудовлетворительно</w:t>
            </w:r>
          </w:p>
        </w:tc>
        <w:tc>
          <w:tcPr>
            <w:tcW w:w="6095" w:type="dxa"/>
          </w:tcPr>
          <w:p w:rsidR="00971B7C" w:rsidRPr="00661388" w:rsidRDefault="00971B7C" w:rsidP="00107D9A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очень  слабое,  невыразительное  выступление  с  большим  количеством  ошибок  в  тексте,  отсутствием 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нической  проработки  всех  прие</w:t>
            </w: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мов</w:t>
            </w:r>
          </w:p>
        </w:tc>
      </w:tr>
    </w:tbl>
    <w:p w:rsidR="00971B7C" w:rsidRDefault="00971B7C" w:rsidP="00A773B0">
      <w:pPr>
        <w:pStyle w:val="ad"/>
        <w:spacing w:line="360" w:lineRule="auto"/>
        <w:ind w:firstLine="568"/>
        <w:jc w:val="both"/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</w:pPr>
    </w:p>
    <w:p w:rsidR="00971B7C" w:rsidRPr="00FB1215" w:rsidRDefault="00971B7C" w:rsidP="00732A2A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она может быть отредактирована/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дополнена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 системой «+» и «-», что даст возможность более конкретно отметить выступление учащегося.</w:t>
      </w:r>
    </w:p>
    <w:p w:rsidR="00971B7C" w:rsidRPr="00FB1215" w:rsidRDefault="00971B7C" w:rsidP="00732A2A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971B7C" w:rsidRDefault="00971B7C" w:rsidP="00732A2A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</w:pPr>
      <w:r w:rsidRPr="009437C1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ab/>
      </w:r>
    </w:p>
    <w:p w:rsidR="00971B7C" w:rsidRDefault="00971B7C" w:rsidP="00732A2A">
      <w:pPr>
        <w:pStyle w:val="ad"/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Методическое обеспечение учебного процесса</w:t>
      </w:r>
    </w:p>
    <w:p w:rsidR="00971B7C" w:rsidRPr="00FB1215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Методические рекомендации педагогическим работникам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C151D7">
        <w:rPr>
          <w:rFonts w:ascii="Times New Roman" w:hAnsi="Times New Roman" w:cs="Times New Roman"/>
          <w:sz w:val="28"/>
          <w:szCs w:val="28"/>
        </w:rPr>
        <w:t>Для  успешной  реализации  программы  учебного предмета  «Ансамбль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»  необходимы следующие </w:t>
      </w:r>
      <w:r>
        <w:rPr>
          <w:rFonts w:ascii="Times New Roman" w:hAnsi="Times New Roman" w:cs="Times New Roman"/>
          <w:color w:val="auto"/>
          <w:sz w:val="28"/>
          <w:szCs w:val="28"/>
        </w:rPr>
        <w:t>условия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:  </w:t>
      </w:r>
    </w:p>
    <w:p w:rsidR="00971B7C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правильная  организация  учебного  процесса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15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B7C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постепенного и последовательного </w:t>
      </w:r>
      <w:r w:rsidRPr="00C151D7">
        <w:rPr>
          <w:rFonts w:ascii="Times New Roman" w:hAnsi="Times New Roman" w:cs="Times New Roman"/>
          <w:sz w:val="28"/>
          <w:szCs w:val="28"/>
        </w:rPr>
        <w:t>изучен</w:t>
      </w:r>
      <w:r>
        <w:rPr>
          <w:rFonts w:ascii="Times New Roman" w:hAnsi="Times New Roman" w:cs="Times New Roman"/>
          <w:sz w:val="28"/>
          <w:szCs w:val="28"/>
        </w:rPr>
        <w:t>ия  педагогического  репертуара;</w:t>
      </w:r>
      <w:r w:rsidRPr="00C151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1B7C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примен</w:t>
      </w:r>
      <w:r>
        <w:rPr>
          <w:rFonts w:ascii="Times New Roman" w:hAnsi="Times New Roman" w:cs="Times New Roman"/>
          <w:sz w:val="28"/>
          <w:szCs w:val="28"/>
        </w:rPr>
        <w:t>ение  различных  подходов  к  учащимся  с  уче</w:t>
      </w:r>
      <w:r w:rsidRPr="00C151D7">
        <w:rPr>
          <w:rFonts w:ascii="Times New Roman" w:hAnsi="Times New Roman" w:cs="Times New Roman"/>
          <w:sz w:val="28"/>
          <w:szCs w:val="28"/>
        </w:rPr>
        <w:t>том  их  интеллектуальных,  физических,  музыкальных  и  эмоциональных  данных,  уровня 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151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1B7C" w:rsidRPr="00FB1215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создание  творческой  атмосферы,  доверительных  отношений  между  педагогом  и  учеником.  </w:t>
      </w:r>
    </w:p>
    <w:p w:rsidR="00971B7C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 xml:space="preserve"> должны  иметь  доступ  к  нотным материалам</w:t>
      </w:r>
      <w:r w:rsidRPr="00C151D7">
        <w:rPr>
          <w:rFonts w:ascii="Times New Roman" w:hAnsi="Times New Roman" w:cs="Times New Roman"/>
          <w:sz w:val="28"/>
          <w:szCs w:val="28"/>
        </w:rPr>
        <w:t xml:space="preserve">  и  книгам  библиотеки,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151D7">
        <w:rPr>
          <w:rFonts w:ascii="Times New Roman" w:hAnsi="Times New Roman" w:cs="Times New Roman"/>
          <w:sz w:val="28"/>
          <w:szCs w:val="28"/>
        </w:rPr>
        <w:t xml:space="preserve"> к  фондам  фонотеки,  аудио- и  видеозаписей.</w:t>
      </w:r>
    </w:p>
    <w:p w:rsidR="00971B7C" w:rsidRPr="00FB1215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lastRenderedPageBreak/>
        <w:t>Одна  из  главных  методических  задач  преподавателя  состоит  в  том  чтобы научить ученика работать самостоятельно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 регулярно и  систематически.</w:t>
      </w:r>
    </w:p>
    <w:p w:rsidR="00971B7C" w:rsidRPr="00C151D7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Педагогический  коллектив  должен  состоять  из  квалифицированных    специалистов  со  средним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профессиональным 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и  высшим  образованием, которые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постоянно  совершенствуют  свое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  педагогическое  мастерство.  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151D7">
        <w:rPr>
          <w:rFonts w:ascii="Times New Roman" w:hAnsi="Times New Roman" w:cs="Times New Roman"/>
          <w:sz w:val="28"/>
          <w:szCs w:val="28"/>
        </w:rPr>
        <w:t xml:space="preserve">В  работе  с  ансамблем  важную  роль  играет  пианист-концертмейстер.  Работу  концертмейстеров </w:t>
      </w:r>
      <w:r>
        <w:rPr>
          <w:rFonts w:ascii="Times New Roman" w:hAnsi="Times New Roman" w:cs="Times New Roman"/>
          <w:sz w:val="28"/>
          <w:szCs w:val="28"/>
        </w:rPr>
        <w:t xml:space="preserve"> необходимо  планировать  с  уче</w:t>
      </w:r>
      <w:r w:rsidRPr="00C151D7">
        <w:rPr>
          <w:rFonts w:ascii="Times New Roman" w:hAnsi="Times New Roman" w:cs="Times New Roman"/>
          <w:sz w:val="28"/>
          <w:szCs w:val="28"/>
        </w:rPr>
        <w:t>том  сложившихся  традиций  и  методической  целесообразности</w:t>
      </w:r>
      <w:r>
        <w:rPr>
          <w:rFonts w:ascii="Times New Roman" w:hAnsi="Times New Roman" w:cs="Times New Roman"/>
          <w:sz w:val="28"/>
          <w:szCs w:val="28"/>
        </w:rPr>
        <w:t xml:space="preserve">, в объеме </w:t>
      </w:r>
      <w:r w:rsidRPr="00C151D7">
        <w:rPr>
          <w:rFonts w:ascii="Times New Roman" w:hAnsi="Times New Roman" w:cs="Times New Roman"/>
          <w:sz w:val="28"/>
          <w:szCs w:val="28"/>
        </w:rPr>
        <w:t xml:space="preserve"> от  60  до  100  процентов  аудиторного  времени.</w:t>
      </w:r>
    </w:p>
    <w:p w:rsidR="00971B7C" w:rsidRPr="00C151D7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Подготовка к публичным выступлениям - это важный стимул для занятий в ансамбле. Для многих учащихся средних способностей игра в ансамбле становится единственной возможностью участия в концерте.</w:t>
      </w:r>
    </w:p>
    <w:p w:rsidR="00971B7C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ab/>
        <w:t>Преподавателю, ведущему класс ансамбля, удобно создавать его внутри своего класса по специальному инструменту. Работая на уроке с каждым учеником по индивидуальном</w:t>
      </w:r>
      <w:r>
        <w:rPr>
          <w:rFonts w:ascii="Times New Roman" w:hAnsi="Times New Roman" w:cs="Times New Roman"/>
          <w:sz w:val="28"/>
          <w:szCs w:val="28"/>
        </w:rPr>
        <w:t>у плану, педагог эффективнее ис</w:t>
      </w:r>
      <w:r w:rsidRPr="00C151D7">
        <w:rPr>
          <w:rFonts w:ascii="Times New Roman" w:hAnsi="Times New Roman" w:cs="Times New Roman"/>
          <w:sz w:val="28"/>
          <w:szCs w:val="28"/>
        </w:rPr>
        <w:t>пользует время, уделяя внимание тем задачам, которые важны и в классе ансамбля</w:t>
      </w:r>
      <w:r>
        <w:rPr>
          <w:rFonts w:ascii="Times New Roman" w:hAnsi="Times New Roman" w:cs="Times New Roman"/>
          <w:sz w:val="28"/>
          <w:szCs w:val="28"/>
        </w:rPr>
        <w:t>, а именно</w:t>
      </w:r>
      <w:r w:rsidRPr="00C151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1B7C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свобода игровых движений;</w:t>
      </w:r>
      <w:r w:rsidRPr="00A24C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71B7C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ле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гкость </w:t>
      </w:r>
      <w:r>
        <w:rPr>
          <w:rFonts w:ascii="Times New Roman" w:hAnsi="Times New Roman" w:cs="Times New Roman"/>
          <w:color w:val="auto"/>
          <w:sz w:val="28"/>
          <w:szCs w:val="28"/>
        </w:rPr>
        <w:t>переходов в соединении позиций;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71B7C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обостре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нная интонация и качественное звукоизвлечение; </w:t>
      </w:r>
    </w:p>
    <w:p w:rsidR="00971B7C" w:rsidRDefault="00971B7C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- владение основными штриховыми навыками, а также навыком </w:t>
      </w:r>
      <w:r w:rsidRPr="00FB1215">
        <w:rPr>
          <w:rFonts w:ascii="Times New Roman" w:hAnsi="Times New Roman" w:cs="Times New Roman"/>
          <w:color w:val="auto"/>
          <w:sz w:val="28"/>
          <w:szCs w:val="28"/>
          <w:lang w:val="en-US"/>
        </w:rPr>
        <w:t>vibrato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1B7C" w:rsidRDefault="00971B7C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ритмическая точность;</w:t>
      </w:r>
      <w:r w:rsidRPr="00A24C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71B7C" w:rsidRDefault="00971B7C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- владение разнообразной динамикой при игре на инструменте; </w:t>
      </w:r>
    </w:p>
    <w:p w:rsidR="00971B7C" w:rsidRDefault="00971B7C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>- эмоциональный настрой;</w:t>
      </w:r>
    </w:p>
    <w:p w:rsidR="00971B7C" w:rsidRDefault="00971B7C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понимание фор</w:t>
      </w:r>
      <w:r w:rsidRPr="00A24C78">
        <w:rPr>
          <w:rFonts w:ascii="Times New Roman" w:hAnsi="Times New Roman" w:cs="Times New Roman"/>
          <w:color w:val="auto"/>
          <w:sz w:val="28"/>
          <w:szCs w:val="28"/>
        </w:rPr>
        <w:t>мы и с</w:t>
      </w:r>
      <w:r>
        <w:rPr>
          <w:rFonts w:ascii="Times New Roman" w:hAnsi="Times New Roman" w:cs="Times New Roman"/>
          <w:color w:val="auto"/>
          <w:sz w:val="28"/>
          <w:szCs w:val="28"/>
        </w:rPr>
        <w:t>тиля музыкального произведения;</w:t>
      </w:r>
    </w:p>
    <w:p w:rsidR="00971B7C" w:rsidRDefault="00971B7C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навык чтения</w:t>
      </w:r>
      <w:r w:rsidRPr="00A24C78">
        <w:rPr>
          <w:rFonts w:ascii="Times New Roman" w:hAnsi="Times New Roman" w:cs="Times New Roman"/>
          <w:color w:val="auto"/>
          <w:sz w:val="28"/>
          <w:szCs w:val="28"/>
        </w:rPr>
        <w:t xml:space="preserve">  нот  с  </w:t>
      </w:r>
      <w:r>
        <w:rPr>
          <w:rFonts w:ascii="Times New Roman" w:hAnsi="Times New Roman" w:cs="Times New Roman"/>
          <w:color w:val="auto"/>
          <w:sz w:val="28"/>
          <w:szCs w:val="28"/>
        </w:rPr>
        <w:t>листа;</w:t>
      </w:r>
    </w:p>
    <w:p w:rsidR="00971B7C" w:rsidRPr="00FB1215" w:rsidRDefault="00971B7C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самокон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>троль.</w:t>
      </w:r>
    </w:p>
    <w:p w:rsidR="00971B7C" w:rsidRPr="00FB1215" w:rsidRDefault="00971B7C" w:rsidP="00A773B0">
      <w:pPr>
        <w:pStyle w:val="a4"/>
        <w:shd w:val="clear" w:color="auto" w:fill="auto"/>
        <w:spacing w:after="0" w:line="360" w:lineRule="auto"/>
        <w:ind w:right="120" w:firstLine="709"/>
        <w:jc w:val="both"/>
        <w:rPr>
          <w:rFonts w:ascii="Times New Roman" w:hAnsi="Times New Roman"/>
          <w:sz w:val="28"/>
          <w:szCs w:val="28"/>
        </w:rPr>
      </w:pPr>
      <w:r w:rsidRPr="00C151D7">
        <w:rPr>
          <w:rFonts w:ascii="Times New Roman" w:hAnsi="Times New Roman"/>
          <w:sz w:val="28"/>
          <w:szCs w:val="28"/>
        </w:rPr>
        <w:t>Приступая к работе над музык</w:t>
      </w:r>
      <w:r>
        <w:rPr>
          <w:rFonts w:ascii="Times New Roman" w:hAnsi="Times New Roman"/>
          <w:sz w:val="28"/>
          <w:szCs w:val="28"/>
        </w:rPr>
        <w:t>альным произведением, преподава</w:t>
      </w:r>
      <w:r w:rsidRPr="00C151D7">
        <w:rPr>
          <w:rFonts w:ascii="Times New Roman" w:hAnsi="Times New Roman"/>
          <w:sz w:val="28"/>
          <w:szCs w:val="28"/>
        </w:rPr>
        <w:t xml:space="preserve">тель прежде всего должен познакомить учащихся с автором, эпохой, </w:t>
      </w:r>
      <w:r w:rsidRPr="00C151D7">
        <w:rPr>
          <w:rFonts w:ascii="Times New Roman" w:hAnsi="Times New Roman"/>
          <w:sz w:val="28"/>
          <w:szCs w:val="28"/>
        </w:rPr>
        <w:lastRenderedPageBreak/>
        <w:t>содержанием, формой, стилем и характером произведения, исполнив его или прослушав запись, опре</w:t>
      </w:r>
      <w:r>
        <w:rPr>
          <w:rFonts w:ascii="Times New Roman" w:hAnsi="Times New Roman"/>
          <w:sz w:val="28"/>
          <w:szCs w:val="28"/>
        </w:rPr>
        <w:t>делить технические и музыкально-</w:t>
      </w:r>
      <w:r w:rsidRPr="00C151D7">
        <w:rPr>
          <w:rFonts w:ascii="Times New Roman" w:hAnsi="Times New Roman"/>
          <w:sz w:val="28"/>
          <w:szCs w:val="28"/>
        </w:rPr>
        <w:t>исполнительские задачи.</w:t>
      </w:r>
    </w:p>
    <w:p w:rsidR="00971B7C" w:rsidRPr="00FB1215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>Большое внимание необходимо у</w:t>
      </w:r>
      <w:r>
        <w:rPr>
          <w:rFonts w:ascii="Times New Roman" w:hAnsi="Times New Roman" w:cs="Times New Roman"/>
          <w:color w:val="auto"/>
          <w:sz w:val="28"/>
          <w:szCs w:val="28"/>
        </w:rPr>
        <w:t>делять развитию у учащихся навы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>ков самостоятельного, осмысленного разбора музыкального произведения.</w:t>
      </w:r>
    </w:p>
    <w:p w:rsidR="00971B7C" w:rsidRPr="00C151D7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Чтению нот с листа отводится немного времени, поэтому на занятиях ансамбля важно чаще читать с листа несложный нотный текст, анализируя и определяя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1D7">
        <w:rPr>
          <w:rFonts w:ascii="Times New Roman" w:hAnsi="Times New Roman" w:cs="Times New Roman"/>
          <w:sz w:val="28"/>
          <w:szCs w:val="28"/>
        </w:rPr>
        <w:t xml:space="preserve"> лад, </w:t>
      </w:r>
      <w:r>
        <w:rPr>
          <w:rFonts w:ascii="Times New Roman" w:hAnsi="Times New Roman" w:cs="Times New Roman"/>
          <w:sz w:val="28"/>
          <w:szCs w:val="28"/>
        </w:rPr>
        <w:t>метр, жанр, темп, характер штри</w:t>
      </w:r>
      <w:r w:rsidRPr="00C151D7">
        <w:rPr>
          <w:rFonts w:ascii="Times New Roman" w:hAnsi="Times New Roman" w:cs="Times New Roman"/>
          <w:sz w:val="28"/>
          <w:szCs w:val="28"/>
        </w:rPr>
        <w:t>хов, аппликатуру и нюансы.</w:t>
      </w:r>
    </w:p>
    <w:p w:rsidR="00971B7C" w:rsidRPr="00FB1215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>Работа над интонацией способствует развитию мелодического, гармонического, ладотонального музыка</w:t>
      </w:r>
      <w:r>
        <w:rPr>
          <w:rFonts w:ascii="Times New Roman" w:hAnsi="Times New Roman" w:cs="Times New Roman"/>
          <w:color w:val="auto"/>
          <w:sz w:val="28"/>
          <w:szCs w:val="28"/>
        </w:rPr>
        <w:t>льного слуха. Тщательная провер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>ка высоты звука (с открытыми струн</w:t>
      </w:r>
      <w:r>
        <w:rPr>
          <w:rFonts w:ascii="Times New Roman" w:hAnsi="Times New Roman" w:cs="Times New Roman"/>
          <w:color w:val="auto"/>
          <w:sz w:val="28"/>
          <w:szCs w:val="28"/>
        </w:rPr>
        <w:t>ами) требует навыков самоконтро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>ля.</w:t>
      </w:r>
    </w:p>
    <w:p w:rsidR="00971B7C" w:rsidRPr="00FB1215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>Рациональная аппликатура обогащает выразительную сторону скрипичной игры, облегчает преодолен</w:t>
      </w:r>
      <w:r>
        <w:rPr>
          <w:rFonts w:ascii="Times New Roman" w:hAnsi="Times New Roman" w:cs="Times New Roman"/>
          <w:color w:val="auto"/>
          <w:sz w:val="28"/>
          <w:szCs w:val="28"/>
        </w:rPr>
        <w:t>ие трудностей, способствует чис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>тоте интонации, укрепляет музыкальную память, облегчает чтение с листа.</w:t>
      </w:r>
    </w:p>
    <w:p w:rsidR="00971B7C" w:rsidRPr="00FB1215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>В работе над штрихами необх</w:t>
      </w:r>
      <w:r>
        <w:rPr>
          <w:rFonts w:ascii="Times New Roman" w:hAnsi="Times New Roman" w:cs="Times New Roman"/>
          <w:color w:val="auto"/>
          <w:sz w:val="28"/>
          <w:szCs w:val="28"/>
        </w:rPr>
        <w:t>одимо добиваться качества звуча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>ния, ритмической точности, координации обеих рук, целесообразности распределения смычка. Полезно работать над штрихами в гаммах.</w:t>
      </w:r>
    </w:p>
    <w:p w:rsidR="00971B7C" w:rsidRPr="00C151D7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В игровой форме можно работать над развитием чувства метра и ритма, используя яркий раз</w:t>
      </w:r>
      <w:r>
        <w:rPr>
          <w:rFonts w:ascii="Times New Roman" w:hAnsi="Times New Roman" w:cs="Times New Roman"/>
          <w:sz w:val="28"/>
          <w:szCs w:val="28"/>
        </w:rPr>
        <w:t>нохарактерный жанровый материал: при</w:t>
      </w:r>
      <w:r w:rsidRPr="00C151D7">
        <w:rPr>
          <w:rFonts w:ascii="Times New Roman" w:hAnsi="Times New Roman" w:cs="Times New Roman"/>
          <w:sz w:val="28"/>
          <w:szCs w:val="28"/>
        </w:rPr>
        <w:t>думать к мелодии разнообразное ритмическое сопровождение, выделяя сильные доли или только слабые, или исполнить остинатную группировку.</w:t>
      </w:r>
    </w:p>
    <w:p w:rsidR="00971B7C" w:rsidRPr="00FB1215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Прорабатывая звуковую динамику,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 полезно поиграть фразу или предложение с различными нюансами, а затем охарактеризовать их.</w:t>
      </w:r>
    </w:p>
    <w:p w:rsidR="00971B7C" w:rsidRPr="00C151D7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Успех выступления коллектива во многом зависит от выбора программы. Репертуар должен состоять из разнообразных по стилю, жанру, форме сочинений зарубежных и отечественных композиторов, а также переложений вокальной и инс</w:t>
      </w:r>
      <w:r>
        <w:rPr>
          <w:rFonts w:ascii="Times New Roman" w:hAnsi="Times New Roman" w:cs="Times New Roman"/>
          <w:sz w:val="28"/>
          <w:szCs w:val="28"/>
        </w:rPr>
        <w:t>трументальной музыки для различ</w:t>
      </w:r>
      <w:r w:rsidRPr="00C151D7">
        <w:rPr>
          <w:rFonts w:ascii="Times New Roman" w:hAnsi="Times New Roman" w:cs="Times New Roman"/>
          <w:sz w:val="28"/>
          <w:szCs w:val="28"/>
        </w:rPr>
        <w:t>ных составов ансамблей.</w:t>
      </w:r>
      <w:r>
        <w:rPr>
          <w:rFonts w:ascii="Times New Roman" w:hAnsi="Times New Roman" w:cs="Times New Roman"/>
          <w:sz w:val="28"/>
          <w:szCs w:val="28"/>
        </w:rPr>
        <w:t xml:space="preserve"> Например: </w:t>
      </w:r>
    </w:p>
    <w:p w:rsidR="00971B7C" w:rsidRPr="00C151D7" w:rsidRDefault="00971B7C" w:rsidP="00EB1740">
      <w:pPr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дуэты без сопровождения фортепиано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B7C" w:rsidRPr="00C151D7" w:rsidRDefault="00971B7C" w:rsidP="00EB1740">
      <w:pPr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сочинения и переложения</w:t>
      </w:r>
      <w:r w:rsidRPr="00C151D7">
        <w:rPr>
          <w:rFonts w:ascii="Times New Roman" w:hAnsi="Times New Roman" w:cs="Times New Roman"/>
          <w:sz w:val="28"/>
          <w:szCs w:val="28"/>
        </w:rPr>
        <w:t xml:space="preserve"> для 2-х и более скрипок или для скрипки, альта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151D7">
        <w:rPr>
          <w:rFonts w:ascii="Times New Roman" w:hAnsi="Times New Roman" w:cs="Times New Roman"/>
          <w:sz w:val="28"/>
          <w:szCs w:val="28"/>
        </w:rPr>
        <w:t>или виолончели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51D7">
        <w:rPr>
          <w:rFonts w:ascii="Times New Roman" w:hAnsi="Times New Roman" w:cs="Times New Roman"/>
          <w:sz w:val="28"/>
          <w:szCs w:val="28"/>
        </w:rPr>
        <w:t xml:space="preserve"> и фортепиано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B7C" w:rsidRPr="00C151D7" w:rsidRDefault="00971B7C" w:rsidP="00EB1740">
      <w:pPr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концерты для 2-х и более скрипок с фортепиано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B7C" w:rsidRPr="00625347" w:rsidRDefault="00971B7C" w:rsidP="00EB1740">
      <w:pPr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5347">
        <w:rPr>
          <w:rFonts w:ascii="Times New Roman" w:hAnsi="Times New Roman" w:cs="Times New Roman"/>
          <w:color w:val="auto"/>
          <w:sz w:val="28"/>
          <w:szCs w:val="28"/>
        </w:rPr>
        <w:t>массовые скрипичные ансамбли (унисоны)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71B7C" w:rsidRDefault="00971B7C" w:rsidP="00EB174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При выборе репертуара целес</w:t>
      </w:r>
      <w:r>
        <w:rPr>
          <w:rFonts w:ascii="Times New Roman" w:hAnsi="Times New Roman" w:cs="Times New Roman"/>
          <w:sz w:val="28"/>
          <w:szCs w:val="28"/>
        </w:rPr>
        <w:t>ообразно несколько сочинений ис</w:t>
      </w:r>
      <w:r w:rsidRPr="00C151D7">
        <w:rPr>
          <w:rFonts w:ascii="Times New Roman" w:hAnsi="Times New Roman" w:cs="Times New Roman"/>
          <w:sz w:val="28"/>
          <w:szCs w:val="28"/>
        </w:rPr>
        <w:t>полнять в унисон. При достаточном числе учеников желательно иметь несколько составов. Концертный ансамб</w:t>
      </w:r>
      <w:r>
        <w:rPr>
          <w:rFonts w:ascii="Times New Roman" w:hAnsi="Times New Roman" w:cs="Times New Roman"/>
          <w:sz w:val="28"/>
          <w:szCs w:val="28"/>
        </w:rPr>
        <w:t>ль может состоять из старшекласс</w:t>
      </w:r>
      <w:r w:rsidRPr="00C151D7">
        <w:rPr>
          <w:rFonts w:ascii="Times New Roman" w:hAnsi="Times New Roman" w:cs="Times New Roman"/>
          <w:sz w:val="28"/>
          <w:szCs w:val="28"/>
        </w:rPr>
        <w:t>ников.</w:t>
      </w:r>
    </w:p>
    <w:p w:rsidR="00971B7C" w:rsidRPr="00107D9A" w:rsidRDefault="00971B7C" w:rsidP="00107D9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2. </w:t>
      </w:r>
      <w:r w:rsidRPr="0072404A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Рекомендации по организации самостоятельной работы</w:t>
      </w:r>
    </w:p>
    <w:p w:rsidR="00971B7C" w:rsidRPr="00073B25" w:rsidRDefault="00971B7C" w:rsidP="001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Объе</w:t>
      </w:r>
      <w:r w:rsidRPr="00073B25">
        <w:rPr>
          <w:rFonts w:ascii="Times New Roman" w:hAnsi="Times New Roman" w:cs="Times New Roman"/>
          <w:sz w:val="28"/>
          <w:szCs w:val="28"/>
        </w:rPr>
        <w:t xml:space="preserve">м  времени  на  самостоятельную  работу </w:t>
      </w:r>
      <w:r>
        <w:rPr>
          <w:rFonts w:ascii="Times New Roman" w:hAnsi="Times New Roman" w:cs="Times New Roman"/>
          <w:sz w:val="28"/>
          <w:szCs w:val="28"/>
        </w:rPr>
        <w:t xml:space="preserve"> учащегося  определяется  с  уче</w:t>
      </w:r>
      <w:r w:rsidRPr="00073B25">
        <w:rPr>
          <w:rFonts w:ascii="Times New Roman" w:hAnsi="Times New Roman" w:cs="Times New Roman"/>
          <w:sz w:val="28"/>
          <w:szCs w:val="28"/>
        </w:rPr>
        <w:t>том  сложившихся  педагогических  традиций  и  ме</w:t>
      </w:r>
      <w:r>
        <w:rPr>
          <w:rFonts w:ascii="Times New Roman" w:hAnsi="Times New Roman" w:cs="Times New Roman"/>
          <w:sz w:val="28"/>
          <w:szCs w:val="28"/>
        </w:rPr>
        <w:t>тодической  целесообразности.  Н</w:t>
      </w:r>
      <w:r w:rsidRPr="00073B25">
        <w:rPr>
          <w:rFonts w:ascii="Times New Roman" w:hAnsi="Times New Roman" w:cs="Times New Roman"/>
          <w:sz w:val="28"/>
          <w:szCs w:val="28"/>
        </w:rPr>
        <w:t>а  выполнение  домашнего  задания  по  пре</w:t>
      </w:r>
      <w:r>
        <w:rPr>
          <w:rFonts w:ascii="Times New Roman" w:hAnsi="Times New Roman" w:cs="Times New Roman"/>
          <w:sz w:val="28"/>
          <w:szCs w:val="28"/>
        </w:rPr>
        <w:t>дмету  «Ансамбль»  отводится  1,5 часа  в  неделю.  Э</w:t>
      </w:r>
      <w:r w:rsidRPr="00073B25">
        <w:rPr>
          <w:rFonts w:ascii="Times New Roman" w:hAnsi="Times New Roman" w:cs="Times New Roman"/>
          <w:sz w:val="28"/>
          <w:szCs w:val="28"/>
        </w:rPr>
        <w:t xml:space="preserve">то  </w:t>
      </w:r>
      <w:r>
        <w:rPr>
          <w:rFonts w:ascii="Times New Roman" w:hAnsi="Times New Roman" w:cs="Times New Roman"/>
          <w:sz w:val="28"/>
          <w:szCs w:val="28"/>
        </w:rPr>
        <w:t>время  можно  распределить  по-</w:t>
      </w:r>
      <w:r w:rsidRPr="00073B25">
        <w:rPr>
          <w:rFonts w:ascii="Times New Roman" w:hAnsi="Times New Roman" w:cs="Times New Roman"/>
          <w:sz w:val="28"/>
          <w:szCs w:val="28"/>
        </w:rPr>
        <w:t>разному,  добавив  по  15  минут  к  ежедневным  занятиям  по  специальному  инструменту  или  по  30 минут  3  раза  в  неделю.</w:t>
      </w:r>
    </w:p>
    <w:p w:rsidR="00971B7C" w:rsidRPr="00073B25" w:rsidRDefault="00971B7C" w:rsidP="00EB17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73B25">
        <w:rPr>
          <w:rFonts w:ascii="Times New Roman" w:hAnsi="Times New Roman" w:cs="Times New Roman"/>
          <w:sz w:val="28"/>
          <w:szCs w:val="28"/>
        </w:rPr>
        <w:t>ажно  эффективно  использовать  время,  о</w:t>
      </w:r>
      <w:r>
        <w:rPr>
          <w:rFonts w:ascii="Times New Roman" w:hAnsi="Times New Roman" w:cs="Times New Roman"/>
          <w:sz w:val="28"/>
          <w:szCs w:val="28"/>
        </w:rPr>
        <w:t>тведенное  для  само</w:t>
      </w:r>
      <w:r w:rsidRPr="00073B25">
        <w:rPr>
          <w:rFonts w:ascii="Times New Roman" w:hAnsi="Times New Roman" w:cs="Times New Roman"/>
          <w:sz w:val="28"/>
          <w:szCs w:val="28"/>
        </w:rPr>
        <w:t>стоятельн</w:t>
      </w:r>
      <w:r>
        <w:rPr>
          <w:rFonts w:ascii="Times New Roman" w:hAnsi="Times New Roman" w:cs="Times New Roman"/>
          <w:sz w:val="28"/>
          <w:szCs w:val="28"/>
        </w:rPr>
        <w:t>ой  работы,  не  терять  его.  При самостоятельных занятиях</w:t>
      </w:r>
      <w:r w:rsidRPr="00073B25">
        <w:rPr>
          <w:rFonts w:ascii="Times New Roman" w:hAnsi="Times New Roman" w:cs="Times New Roman"/>
          <w:sz w:val="28"/>
          <w:szCs w:val="28"/>
        </w:rPr>
        <w:t xml:space="preserve">  необходимо грамотно работать </w:t>
      </w:r>
      <w:r>
        <w:rPr>
          <w:rFonts w:ascii="Times New Roman" w:hAnsi="Times New Roman" w:cs="Times New Roman"/>
          <w:sz w:val="28"/>
          <w:szCs w:val="28"/>
        </w:rPr>
        <w:t xml:space="preserve">над музыкальным  произведением: </w:t>
      </w:r>
      <w:r w:rsidRPr="00073B25">
        <w:rPr>
          <w:rFonts w:ascii="Times New Roman" w:hAnsi="Times New Roman" w:cs="Times New Roman"/>
          <w:sz w:val="28"/>
          <w:szCs w:val="28"/>
        </w:rPr>
        <w:t xml:space="preserve"> определить  и  выучить  трудные  места, поработать  над  звуком,  штрихами, интонацией,  фразировкой.</w:t>
      </w:r>
    </w:p>
    <w:p w:rsidR="00971B7C" w:rsidRPr="00B4748C" w:rsidRDefault="00971B7C" w:rsidP="00073B2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71B7C" w:rsidRPr="00ED4A19" w:rsidRDefault="00971B7C" w:rsidP="00EB1740">
      <w:pPr>
        <w:pStyle w:val="ad"/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74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VI</w:t>
      </w:r>
      <w:r w:rsidRPr="0049674C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49674C">
        <w:rPr>
          <w:rFonts w:ascii="Times New Roman" w:hAnsi="Times New Roman" w:cs="Times New Roman"/>
          <w:b/>
          <w:bCs/>
          <w:color w:val="00B05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Pr="00ED4A19">
        <w:rPr>
          <w:rFonts w:ascii="Times New Roman" w:hAnsi="Times New Roman" w:cs="Times New Roman"/>
          <w:b/>
          <w:bCs/>
          <w:sz w:val="28"/>
          <w:szCs w:val="28"/>
        </w:rPr>
        <w:t>Списки нотной и методической литературы</w:t>
      </w:r>
    </w:p>
    <w:p w:rsidR="00971B7C" w:rsidRPr="00EB6633" w:rsidRDefault="00971B7C" w:rsidP="00BF156B">
      <w:pPr>
        <w:pStyle w:val="ae"/>
        <w:widowControl/>
        <w:spacing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4A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Примерный  список нотной литературы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Santa</w:t>
      </w:r>
      <w:r w:rsidRPr="00107D9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Lucia</w:t>
      </w:r>
      <w:r w:rsidRPr="00107D9A">
        <w:rPr>
          <w:rFonts w:ascii="Times New Roman" w:hAnsi="Times New Roman" w:cs="Times New Roman"/>
          <w:sz w:val="28"/>
          <w:szCs w:val="28"/>
          <w:lang w:eastAsia="en-US"/>
        </w:rPr>
        <w:t xml:space="preserve">» -  </w:t>
      </w:r>
      <w:r>
        <w:rPr>
          <w:rFonts w:ascii="Times New Roman" w:hAnsi="Times New Roman" w:cs="Times New Roman"/>
          <w:sz w:val="28"/>
          <w:szCs w:val="28"/>
        </w:rPr>
        <w:t xml:space="preserve">неаполитанская песня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«Зимушка</w:t>
      </w:r>
      <w:r>
        <w:rPr>
          <w:rFonts w:ascii="Times New Roman" w:hAnsi="Times New Roman" w:cs="Times New Roman"/>
          <w:sz w:val="28"/>
          <w:szCs w:val="28"/>
        </w:rPr>
        <w:t xml:space="preserve">» - русская народная песня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«Лучинушка» </w:t>
      </w:r>
      <w:r>
        <w:rPr>
          <w:rFonts w:ascii="Times New Roman" w:hAnsi="Times New Roman" w:cs="Times New Roman"/>
          <w:sz w:val="28"/>
          <w:szCs w:val="28"/>
        </w:rPr>
        <w:t xml:space="preserve"> - русская народная песня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«Молдовеняска» - народный </w:t>
      </w:r>
      <w:r>
        <w:rPr>
          <w:rFonts w:ascii="Times New Roman" w:hAnsi="Times New Roman" w:cs="Times New Roman"/>
          <w:sz w:val="28"/>
          <w:szCs w:val="28"/>
        </w:rPr>
        <w:t xml:space="preserve">танец  </w:t>
      </w:r>
    </w:p>
    <w:p w:rsidR="00971B7C" w:rsidRPr="00213B0E" w:rsidRDefault="00971B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A8581A">
        <w:rPr>
          <w:rFonts w:ascii="Times New Roman" w:hAnsi="Times New Roman"/>
          <w:color w:val="000000"/>
          <w:sz w:val="28"/>
          <w:szCs w:val="28"/>
        </w:rPr>
        <w:t>Молитва</w:t>
      </w:r>
      <w:r>
        <w:rPr>
          <w:rFonts w:ascii="Times New Roman" w:hAnsi="Times New Roman"/>
          <w:color w:val="000000"/>
          <w:sz w:val="28"/>
          <w:szCs w:val="28"/>
        </w:rPr>
        <w:t>» - а</w:t>
      </w:r>
      <w:r w:rsidRPr="00A8581A">
        <w:rPr>
          <w:rFonts w:ascii="Times New Roman" w:hAnsi="Times New Roman"/>
          <w:color w:val="000000"/>
          <w:sz w:val="28"/>
          <w:szCs w:val="28"/>
        </w:rPr>
        <w:t>мериканская мелодия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«Толстый и тонкий» - ам</w:t>
      </w:r>
      <w:r>
        <w:rPr>
          <w:rFonts w:ascii="Times New Roman" w:hAnsi="Times New Roman" w:cs="Times New Roman"/>
          <w:sz w:val="28"/>
          <w:szCs w:val="28"/>
        </w:rPr>
        <w:t xml:space="preserve">ериканская народная песня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«Я встретил вас...» -</w:t>
      </w:r>
      <w:r>
        <w:rPr>
          <w:rFonts w:ascii="Times New Roman" w:hAnsi="Times New Roman" w:cs="Times New Roman"/>
          <w:sz w:val="28"/>
          <w:szCs w:val="28"/>
        </w:rPr>
        <w:t xml:space="preserve"> старинный русский романс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Агонян А. Фугетта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Алексеенко Б. «У костра» для 2-х скрипок и ф-но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Б.Барток. Венгерская песня. Переложение С.Ба</w:t>
      </w:r>
      <w:r>
        <w:rPr>
          <w:rFonts w:ascii="Times New Roman" w:hAnsi="Times New Roman" w:cs="Times New Roman"/>
          <w:sz w:val="28"/>
          <w:szCs w:val="28"/>
        </w:rPr>
        <w:t xml:space="preserve">рабаша  для  3-х  скрипок  </w:t>
      </w:r>
    </w:p>
    <w:p w:rsidR="00971B7C" w:rsidRPr="00107D9A" w:rsidRDefault="00971B7C" w:rsidP="002331B4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Бакланова Н. Вариации </w:t>
      </w:r>
    </w:p>
    <w:p w:rsidR="00971B7C" w:rsidRPr="00107D9A" w:rsidRDefault="00971B7C" w:rsidP="002331B4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Бакланова Н. Детский марш  </w:t>
      </w:r>
    </w:p>
    <w:p w:rsidR="00971B7C" w:rsidRPr="00107D9A" w:rsidRDefault="00971B7C" w:rsidP="002331B4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Бакланова Н. Этюды для 2-х скрипок.  Дуэты для 2-х скрипок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B7C" w:rsidRPr="00107D9A" w:rsidRDefault="00971B7C" w:rsidP="002331B4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Баневич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Фантазия на темы из музыки к кинофи</w:t>
      </w:r>
      <w:r>
        <w:rPr>
          <w:rFonts w:ascii="Times New Roman" w:hAnsi="Times New Roman" w:cs="Times New Roman"/>
          <w:sz w:val="28"/>
          <w:szCs w:val="28"/>
        </w:rPr>
        <w:t xml:space="preserve">льму «Никколо Паганини»   </w:t>
      </w:r>
    </w:p>
    <w:p w:rsidR="00971B7C" w:rsidRPr="00107D9A" w:rsidRDefault="00971B7C" w:rsidP="007E41D3">
      <w:pPr>
        <w:widowControl/>
        <w:spacing w:line="360" w:lineRule="auto"/>
        <w:ind w:left="360" w:right="-645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Барток Б.  Одиннадцать  </w:t>
      </w:r>
      <w:r>
        <w:rPr>
          <w:rFonts w:ascii="Times New Roman" w:hAnsi="Times New Roman" w:cs="Times New Roman"/>
          <w:sz w:val="28"/>
          <w:szCs w:val="28"/>
        </w:rPr>
        <w:t xml:space="preserve">дуэтов  для  2-х  скрипок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 И.С.  Менуэт  </w:t>
      </w:r>
    </w:p>
    <w:p w:rsidR="00971B7C" w:rsidRPr="00107D9A" w:rsidRDefault="00971B7C" w:rsidP="007E41D3">
      <w:pPr>
        <w:widowControl/>
        <w:spacing w:line="360" w:lineRule="auto"/>
        <w:ind w:left="360" w:right="-645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х И.С.  Песня,  Сарабанда  из  С</w:t>
      </w:r>
      <w:r w:rsidRPr="00107D9A">
        <w:rPr>
          <w:rFonts w:ascii="Times New Roman" w:hAnsi="Times New Roman" w:cs="Times New Roman"/>
          <w:sz w:val="28"/>
          <w:szCs w:val="28"/>
        </w:rPr>
        <w:t>юиты  си  мин</w:t>
      </w:r>
      <w:r>
        <w:rPr>
          <w:rFonts w:ascii="Times New Roman" w:hAnsi="Times New Roman" w:cs="Times New Roman"/>
          <w:sz w:val="28"/>
          <w:szCs w:val="28"/>
        </w:rPr>
        <w:t>ор;  Бурре  для  2-х  скрипок (сб.</w:t>
      </w:r>
      <w:r w:rsidRPr="00107D9A">
        <w:rPr>
          <w:rFonts w:ascii="Times New Roman" w:hAnsi="Times New Roman" w:cs="Times New Roman"/>
          <w:sz w:val="28"/>
          <w:szCs w:val="28"/>
        </w:rPr>
        <w:t>4)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И.С. Ария из Кантаты №21</w:t>
      </w:r>
      <w:r w:rsidRPr="00107D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Для 2-х скрипок и ф-но. Пер</w:t>
      </w:r>
      <w:r>
        <w:rPr>
          <w:rFonts w:ascii="Times New Roman" w:hAnsi="Times New Roman" w:cs="Times New Roman"/>
          <w:sz w:val="28"/>
          <w:szCs w:val="28"/>
        </w:rPr>
        <w:t xml:space="preserve">еложение Т.Владимировой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ах И.С. Ария из Сюиты №3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И.С. Бурре  из Партиты си минор. Обр. А</w:t>
      </w:r>
      <w:r>
        <w:rPr>
          <w:rFonts w:ascii="Times New Roman" w:hAnsi="Times New Roman" w:cs="Times New Roman"/>
          <w:sz w:val="28"/>
          <w:szCs w:val="28"/>
        </w:rPr>
        <w:t xml:space="preserve">.Вольфсона  для  4-х  скрипок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И.С. Гавот из С</w:t>
      </w:r>
      <w:r w:rsidRPr="00107D9A">
        <w:rPr>
          <w:rFonts w:ascii="Times New Roman" w:hAnsi="Times New Roman" w:cs="Times New Roman"/>
          <w:sz w:val="28"/>
          <w:szCs w:val="28"/>
        </w:rPr>
        <w:t xml:space="preserve">юиты для оркестра №3 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BWV</w:t>
      </w:r>
      <w:r w:rsidRPr="00107D9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1068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107D9A">
        <w:rPr>
          <w:rFonts w:ascii="Times New Roman" w:hAnsi="Times New Roman" w:cs="Times New Roman"/>
          <w:sz w:val="28"/>
          <w:szCs w:val="28"/>
        </w:rPr>
        <w:t>Бах</w:t>
      </w:r>
      <w:r w:rsidRPr="00107D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И</w:t>
      </w:r>
      <w:r w:rsidRPr="00107D9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07D9A">
        <w:rPr>
          <w:rFonts w:ascii="Times New Roman" w:hAnsi="Times New Roman" w:cs="Times New Roman"/>
          <w:sz w:val="28"/>
          <w:szCs w:val="28"/>
        </w:rPr>
        <w:t>С</w:t>
      </w:r>
      <w:r w:rsidRPr="00107D9A">
        <w:rPr>
          <w:rFonts w:ascii="Times New Roman" w:hAnsi="Times New Roman" w:cs="Times New Roman"/>
          <w:sz w:val="28"/>
          <w:szCs w:val="28"/>
          <w:lang w:val="en-US"/>
        </w:rPr>
        <w:t xml:space="preserve">.- </w:t>
      </w:r>
      <w:r w:rsidRPr="00107D9A">
        <w:rPr>
          <w:rFonts w:ascii="Times New Roman" w:hAnsi="Times New Roman" w:cs="Times New Roman"/>
          <w:sz w:val="28"/>
          <w:szCs w:val="28"/>
        </w:rPr>
        <w:t>Гуно</w:t>
      </w:r>
      <w:r w:rsidRPr="00107D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Ш</w:t>
      </w:r>
      <w:r w:rsidRPr="00107D9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Ave Maria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И.С. Кано</w:t>
      </w:r>
      <w:r>
        <w:rPr>
          <w:rFonts w:ascii="Times New Roman" w:hAnsi="Times New Roman" w:cs="Times New Roman"/>
          <w:sz w:val="28"/>
          <w:szCs w:val="28"/>
        </w:rPr>
        <w:t xml:space="preserve">н. Переложение К.Мостраса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И.С. Концерт №1. Для скри</w:t>
      </w:r>
      <w:r>
        <w:rPr>
          <w:rFonts w:ascii="Times New Roman" w:hAnsi="Times New Roman" w:cs="Times New Roman"/>
          <w:sz w:val="28"/>
          <w:szCs w:val="28"/>
        </w:rPr>
        <w:t xml:space="preserve">пки с оркестром, 1-я часть  </w:t>
      </w:r>
    </w:p>
    <w:p w:rsidR="00971B7C" w:rsidRDefault="00971B7C" w:rsidP="007E41D3">
      <w:pPr>
        <w:pStyle w:val="a4"/>
        <w:shd w:val="clear" w:color="auto" w:fill="auto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8581A">
        <w:rPr>
          <w:rFonts w:ascii="Times New Roman" w:hAnsi="Times New Roman"/>
          <w:color w:val="000000"/>
          <w:sz w:val="28"/>
          <w:szCs w:val="28"/>
        </w:rPr>
        <w:t>Бах</w:t>
      </w:r>
      <w:r>
        <w:rPr>
          <w:rFonts w:ascii="Times New Roman" w:hAnsi="Times New Roman"/>
          <w:color w:val="000000"/>
          <w:sz w:val="28"/>
          <w:szCs w:val="28"/>
        </w:rPr>
        <w:t xml:space="preserve"> И.С</w:t>
      </w:r>
      <w:r w:rsidRPr="00A8581A">
        <w:rPr>
          <w:rFonts w:ascii="Times New Roman" w:hAnsi="Times New Roman"/>
          <w:color w:val="000000"/>
          <w:sz w:val="28"/>
          <w:szCs w:val="28"/>
        </w:rPr>
        <w:t>. Концерт ре минор для 2-</w:t>
      </w:r>
      <w:r>
        <w:rPr>
          <w:rFonts w:ascii="Times New Roman" w:hAnsi="Times New Roman"/>
          <w:color w:val="000000"/>
          <w:sz w:val="28"/>
          <w:szCs w:val="28"/>
        </w:rPr>
        <w:t>х скрипок. Обработка П.Кленгеля</w:t>
      </w:r>
    </w:p>
    <w:p w:rsidR="00971B7C" w:rsidRPr="0018701D" w:rsidRDefault="00971B7C" w:rsidP="007E41D3">
      <w:pPr>
        <w:pStyle w:val="a4"/>
        <w:shd w:val="clear" w:color="auto" w:fill="auto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Бах И.С.</w:t>
      </w:r>
      <w:r w:rsidRPr="00A8581A">
        <w:rPr>
          <w:rFonts w:ascii="Times New Roman" w:hAnsi="Times New Roman"/>
          <w:color w:val="000000"/>
          <w:sz w:val="28"/>
          <w:szCs w:val="28"/>
        </w:rPr>
        <w:t xml:space="preserve"> Две маленькие фу</w:t>
      </w:r>
      <w:r>
        <w:rPr>
          <w:rFonts w:ascii="Times New Roman" w:hAnsi="Times New Roman"/>
          <w:color w:val="000000"/>
          <w:sz w:val="28"/>
          <w:szCs w:val="28"/>
        </w:rPr>
        <w:t>ги. Переложение для 2-х скрипок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Бах И.С. Хорал №48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 И.С. Хорал №63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Ф.Э. Жалоб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Белый В. </w:t>
      </w:r>
      <w:r>
        <w:rPr>
          <w:rFonts w:ascii="Times New Roman" w:hAnsi="Times New Roman" w:cs="Times New Roman"/>
          <w:sz w:val="28"/>
          <w:szCs w:val="28"/>
        </w:rPr>
        <w:t xml:space="preserve">«Орлёнок» для 4-х скрипок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Бетховен Л. «Турецкий марш» из музыки к п</w:t>
      </w:r>
      <w:r>
        <w:rPr>
          <w:rFonts w:ascii="Times New Roman" w:hAnsi="Times New Roman" w:cs="Times New Roman"/>
          <w:sz w:val="28"/>
          <w:szCs w:val="28"/>
        </w:rPr>
        <w:t xml:space="preserve">ьесе «Афинские развалины»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Бетховен Л. Вариации на тему «</w:t>
      </w:r>
      <w:r>
        <w:rPr>
          <w:rFonts w:ascii="Times New Roman" w:hAnsi="Times New Roman" w:cs="Times New Roman"/>
          <w:sz w:val="28"/>
          <w:szCs w:val="28"/>
        </w:rPr>
        <w:t>Портной Какаду» из Трио №11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Бетховен </w:t>
      </w:r>
      <w:r>
        <w:rPr>
          <w:rFonts w:ascii="Times New Roman" w:hAnsi="Times New Roman" w:cs="Times New Roman"/>
          <w:sz w:val="28"/>
          <w:szCs w:val="28"/>
        </w:rPr>
        <w:t xml:space="preserve">Л. Менуэт, Адажио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>Бетховен Л. П</w:t>
      </w:r>
      <w:r>
        <w:rPr>
          <w:rFonts w:ascii="Times New Roman" w:hAnsi="Times New Roman" w:cs="Times New Roman"/>
          <w:sz w:val="28"/>
          <w:szCs w:val="28"/>
        </w:rPr>
        <w:t xml:space="preserve">есня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Блантер М. Песня о Щорсе для</w:t>
      </w:r>
      <w:r>
        <w:rPr>
          <w:rFonts w:ascii="Times New Roman" w:hAnsi="Times New Roman" w:cs="Times New Roman"/>
          <w:sz w:val="28"/>
          <w:szCs w:val="28"/>
        </w:rPr>
        <w:t xml:space="preserve"> 3-х скрипок и фортепиано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Боккерини Л</w:t>
      </w:r>
      <w:r>
        <w:rPr>
          <w:rFonts w:ascii="Times New Roman" w:hAnsi="Times New Roman" w:cs="Times New Roman"/>
          <w:sz w:val="28"/>
          <w:szCs w:val="28"/>
        </w:rPr>
        <w:t xml:space="preserve">.  Менуэт для 2-х скрипок  </w:t>
      </w:r>
    </w:p>
    <w:p w:rsidR="00971B7C" w:rsidRPr="00B73B9B" w:rsidRDefault="00971B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8581A">
        <w:rPr>
          <w:rFonts w:ascii="Times New Roman" w:hAnsi="Times New Roman"/>
          <w:color w:val="000000"/>
          <w:sz w:val="28"/>
          <w:szCs w:val="28"/>
        </w:rPr>
        <w:t>Боккерини</w:t>
      </w:r>
      <w:r>
        <w:rPr>
          <w:rFonts w:ascii="Times New Roman" w:hAnsi="Times New Roman"/>
          <w:color w:val="000000"/>
          <w:sz w:val="28"/>
          <w:szCs w:val="28"/>
        </w:rPr>
        <w:t xml:space="preserve"> Л</w:t>
      </w:r>
      <w:r w:rsidRPr="00A8581A">
        <w:rPr>
          <w:rFonts w:ascii="Times New Roman" w:hAnsi="Times New Roman"/>
          <w:color w:val="000000"/>
          <w:sz w:val="28"/>
          <w:szCs w:val="28"/>
        </w:rPr>
        <w:t>. Менуэт</w:t>
      </w:r>
      <w:r>
        <w:rPr>
          <w:rFonts w:ascii="Times New Roman" w:hAnsi="Times New Roman"/>
          <w:color w:val="000000"/>
          <w:sz w:val="28"/>
          <w:szCs w:val="28"/>
        </w:rPr>
        <w:t xml:space="preserve">  для  скрипки, виолончели  и  ф-но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Бом К. Вечное движение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Бом К. Непрерывное движение. Переложе</w:t>
      </w:r>
      <w:r>
        <w:rPr>
          <w:rFonts w:ascii="Times New Roman" w:hAnsi="Times New Roman" w:cs="Times New Roman"/>
          <w:sz w:val="28"/>
          <w:szCs w:val="28"/>
        </w:rPr>
        <w:t xml:space="preserve">ние М.Гарлицкого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Брамс Й. Вальс</w:t>
      </w:r>
      <w:r>
        <w:rPr>
          <w:rFonts w:ascii="Times New Roman" w:hAnsi="Times New Roman" w:cs="Times New Roman"/>
          <w:sz w:val="28"/>
          <w:szCs w:val="28"/>
        </w:rPr>
        <w:t>. Ор. 39</w:t>
      </w:r>
      <w:r w:rsidRPr="00107D9A">
        <w:rPr>
          <w:rFonts w:ascii="Times New Roman" w:hAnsi="Times New Roman" w:cs="Times New Roman"/>
          <w:sz w:val="28"/>
          <w:szCs w:val="28"/>
        </w:rPr>
        <w:t xml:space="preserve"> №15  </w:t>
      </w:r>
      <w:r>
        <w:rPr>
          <w:rFonts w:ascii="Times New Roman" w:hAnsi="Times New Roman" w:cs="Times New Roman"/>
          <w:sz w:val="28"/>
          <w:szCs w:val="28"/>
        </w:rPr>
        <w:t xml:space="preserve">для 4-х скрипок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Брамс Й. Вальс. Ор. 39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15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 xml:space="preserve">амс Й. Венгерский танец №1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 xml:space="preserve">амс Й. Венгерский танец №2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рамс Й. Колыбельная песня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Брамс Й. Колыбельная. П</w:t>
      </w:r>
      <w:r>
        <w:rPr>
          <w:rFonts w:ascii="Times New Roman" w:hAnsi="Times New Roman" w:cs="Times New Roman"/>
          <w:sz w:val="28"/>
          <w:szCs w:val="28"/>
        </w:rPr>
        <w:t xml:space="preserve">ереложение  А.Атовмяна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Бриттен Б.</w:t>
      </w:r>
      <w:r>
        <w:rPr>
          <w:rFonts w:ascii="Times New Roman" w:hAnsi="Times New Roman" w:cs="Times New Roman"/>
          <w:sz w:val="28"/>
          <w:szCs w:val="28"/>
        </w:rPr>
        <w:t xml:space="preserve"> Сентиментальная сарабанда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Вагнер Р. Вступление к опере «Лоэнгрин». </w:t>
      </w:r>
      <w:r>
        <w:rPr>
          <w:rFonts w:ascii="Times New Roman" w:hAnsi="Times New Roman" w:cs="Times New Roman"/>
          <w:sz w:val="28"/>
          <w:szCs w:val="28"/>
        </w:rPr>
        <w:t xml:space="preserve">Обработка Л. и Л.Захаровых </w:t>
      </w:r>
    </w:p>
    <w:p w:rsidR="00971B7C" w:rsidRPr="00B73B9B" w:rsidRDefault="00971B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8581A">
        <w:rPr>
          <w:rFonts w:ascii="Times New Roman" w:hAnsi="Times New Roman"/>
          <w:color w:val="000000"/>
          <w:sz w:val="28"/>
          <w:szCs w:val="28"/>
        </w:rPr>
        <w:t>Валентини</w:t>
      </w:r>
      <w:r>
        <w:rPr>
          <w:rFonts w:ascii="Times New Roman" w:hAnsi="Times New Roman"/>
          <w:color w:val="000000"/>
          <w:sz w:val="28"/>
          <w:szCs w:val="28"/>
        </w:rPr>
        <w:t xml:space="preserve"> Дж</w:t>
      </w:r>
      <w:r w:rsidRPr="00A8581A">
        <w:rPr>
          <w:rFonts w:ascii="Times New Roman" w:hAnsi="Times New Roman"/>
          <w:color w:val="000000"/>
          <w:sz w:val="28"/>
          <w:szCs w:val="28"/>
        </w:rPr>
        <w:t>. Менуэт</w:t>
      </w:r>
      <w:r>
        <w:rPr>
          <w:rFonts w:ascii="Times New Roman" w:hAnsi="Times New Roman"/>
          <w:color w:val="000000"/>
          <w:sz w:val="28"/>
          <w:szCs w:val="28"/>
        </w:rPr>
        <w:t xml:space="preserve">  для  скрипки, виолончели  и  ф-но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Вальдте</w:t>
      </w:r>
      <w:r>
        <w:rPr>
          <w:rFonts w:ascii="Times New Roman" w:hAnsi="Times New Roman" w:cs="Times New Roman"/>
          <w:sz w:val="28"/>
          <w:szCs w:val="28"/>
        </w:rPr>
        <w:t xml:space="preserve">йфель Э. Полька «Пустячки»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Ваньхаль Я.  Аллегро  из  Д</w:t>
      </w:r>
      <w:r w:rsidRPr="00107D9A">
        <w:rPr>
          <w:rFonts w:ascii="Times New Roman" w:hAnsi="Times New Roman" w:cs="Times New Roman"/>
          <w:sz w:val="28"/>
          <w:szCs w:val="28"/>
        </w:rPr>
        <w:t xml:space="preserve">уэта  соч. </w:t>
      </w:r>
      <w:r>
        <w:rPr>
          <w:rFonts w:ascii="Times New Roman" w:hAnsi="Times New Roman" w:cs="Times New Roman"/>
          <w:sz w:val="28"/>
          <w:szCs w:val="28"/>
        </w:rPr>
        <w:t xml:space="preserve">56  №3  для  2-х  скрипок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Варелас А. Д</w:t>
      </w:r>
      <w:r>
        <w:rPr>
          <w:rFonts w:ascii="Times New Roman" w:hAnsi="Times New Roman" w:cs="Times New Roman"/>
          <w:sz w:val="28"/>
          <w:szCs w:val="28"/>
        </w:rPr>
        <w:t xml:space="preserve">ве пьесы. Для 2-х скрипок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рламов А. «Красный сарафан»  </w:t>
      </w:r>
    </w:p>
    <w:p w:rsidR="00971B7C" w:rsidRPr="00B612E5" w:rsidRDefault="00971B7C" w:rsidP="00B612E5">
      <w:pPr>
        <w:widowControl/>
        <w:spacing w:line="360" w:lineRule="auto"/>
        <w:ind w:left="360" w:right="-645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Вебер К.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Хор охотников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7D9A">
        <w:rPr>
          <w:rFonts w:ascii="Times New Roman" w:hAnsi="Times New Roman" w:cs="Times New Roman"/>
          <w:sz w:val="28"/>
          <w:szCs w:val="28"/>
        </w:rPr>
        <w:t xml:space="preserve">  из оперы «Волшебны</w:t>
      </w:r>
      <w:r>
        <w:rPr>
          <w:rFonts w:ascii="Times New Roman" w:hAnsi="Times New Roman" w:cs="Times New Roman"/>
          <w:sz w:val="28"/>
          <w:szCs w:val="28"/>
        </w:rPr>
        <w:t>й  стрелок»  для  2-х  скр.</w:t>
      </w:r>
    </w:p>
    <w:p w:rsidR="00971B7C" w:rsidRPr="00A8581A" w:rsidRDefault="00971B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8581A">
        <w:rPr>
          <w:rFonts w:ascii="Times New Roman" w:hAnsi="Times New Roman"/>
          <w:color w:val="000000"/>
          <w:sz w:val="28"/>
          <w:szCs w:val="28"/>
        </w:rPr>
        <w:t>Венявский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Pr="00A8581A">
        <w:rPr>
          <w:rFonts w:ascii="Times New Roman" w:hAnsi="Times New Roman"/>
          <w:color w:val="000000"/>
          <w:sz w:val="28"/>
          <w:szCs w:val="28"/>
        </w:rPr>
        <w:t>. Этюд со</w:t>
      </w:r>
      <w:r>
        <w:rPr>
          <w:rFonts w:ascii="Times New Roman" w:hAnsi="Times New Roman"/>
          <w:color w:val="000000"/>
          <w:sz w:val="28"/>
          <w:szCs w:val="28"/>
        </w:rPr>
        <w:t>ль минор. Соч.18 №1. Перел.</w:t>
      </w:r>
      <w:r w:rsidRPr="00A8581A">
        <w:rPr>
          <w:rFonts w:ascii="Times New Roman" w:hAnsi="Times New Roman"/>
          <w:color w:val="000000"/>
          <w:sz w:val="28"/>
          <w:szCs w:val="28"/>
        </w:rPr>
        <w:t xml:space="preserve"> А.Готсдинера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971B7C" w:rsidRPr="00CD2A4B" w:rsidRDefault="00971B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8581A">
        <w:rPr>
          <w:rFonts w:ascii="Times New Roman" w:hAnsi="Times New Roman"/>
          <w:color w:val="000000"/>
          <w:sz w:val="28"/>
          <w:szCs w:val="28"/>
        </w:rPr>
        <w:t>Верачини</w:t>
      </w:r>
      <w:r>
        <w:rPr>
          <w:rFonts w:ascii="Times New Roman" w:hAnsi="Times New Roman"/>
          <w:color w:val="000000"/>
          <w:sz w:val="28"/>
          <w:szCs w:val="28"/>
        </w:rPr>
        <w:t xml:space="preserve"> Ф</w:t>
      </w:r>
      <w:r w:rsidRPr="00A8581A">
        <w:rPr>
          <w:rFonts w:ascii="Times New Roman" w:hAnsi="Times New Roman"/>
          <w:color w:val="000000"/>
          <w:sz w:val="28"/>
          <w:szCs w:val="28"/>
        </w:rPr>
        <w:t>. Ларго</w:t>
      </w:r>
      <w:r>
        <w:rPr>
          <w:rFonts w:ascii="Times New Roman" w:hAnsi="Times New Roman"/>
          <w:color w:val="000000"/>
          <w:sz w:val="28"/>
          <w:szCs w:val="28"/>
        </w:rPr>
        <w:t xml:space="preserve">  для  скрипки, виолончели  и  ф-но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Вивальди А. Концерт</w:t>
      </w:r>
      <w:r>
        <w:rPr>
          <w:rFonts w:ascii="Times New Roman" w:hAnsi="Times New Roman" w:cs="Times New Roman"/>
          <w:sz w:val="28"/>
          <w:szCs w:val="28"/>
        </w:rPr>
        <w:t xml:space="preserve"> №3. Для скрипки с оркестром: 1, 2, 3 части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Вивальди А. Концерт №6 л</w:t>
      </w:r>
      <w:r>
        <w:rPr>
          <w:rFonts w:ascii="Times New Roman" w:hAnsi="Times New Roman" w:cs="Times New Roman"/>
          <w:sz w:val="28"/>
          <w:szCs w:val="28"/>
        </w:rPr>
        <w:t xml:space="preserve">я минор. Для скрипки с оркестром: 1, 2, 3 части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Вивальди А. Концерт №7 С</w:t>
      </w:r>
      <w:r w:rsidRPr="00107D9A">
        <w:rPr>
          <w:rFonts w:ascii="Times New Roman" w:hAnsi="Times New Roman" w:cs="Times New Roman"/>
          <w:sz w:val="28"/>
          <w:szCs w:val="28"/>
        </w:rPr>
        <w:t>оль мажор. Для с</w:t>
      </w:r>
      <w:r>
        <w:rPr>
          <w:rFonts w:ascii="Times New Roman" w:hAnsi="Times New Roman" w:cs="Times New Roman"/>
          <w:sz w:val="28"/>
          <w:szCs w:val="28"/>
        </w:rPr>
        <w:t xml:space="preserve">крипки с оркестром, 1 часть  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Вивальди А. Концерт для 2-х скрипок и фортепиано ля минор</w:t>
      </w:r>
      <w:r>
        <w:rPr>
          <w:rFonts w:ascii="Times New Roman" w:hAnsi="Times New Roman" w:cs="Times New Roman"/>
          <w:sz w:val="28"/>
          <w:szCs w:val="28"/>
        </w:rPr>
        <w:t>, 1 часть.</w:t>
      </w:r>
      <w:r w:rsidRPr="00107D9A">
        <w:rPr>
          <w:rFonts w:ascii="Times New Roman" w:hAnsi="Times New Roman" w:cs="Times New Roman"/>
          <w:sz w:val="28"/>
          <w:szCs w:val="28"/>
        </w:rPr>
        <w:t xml:space="preserve">  Переложение Т.Наше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Вивальди А. </w:t>
      </w:r>
      <w:r>
        <w:rPr>
          <w:rFonts w:ascii="Times New Roman" w:hAnsi="Times New Roman" w:cs="Times New Roman"/>
          <w:sz w:val="28"/>
          <w:szCs w:val="28"/>
        </w:rPr>
        <w:t>Концерт  для 3-х скрипок и ф-но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Вивальди А. Концерт  для 4-х скрипок и ф-но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Виотти Д. Дуэты для 2-х скрипок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>Вио</w:t>
      </w:r>
      <w:r>
        <w:rPr>
          <w:rFonts w:ascii="Times New Roman" w:hAnsi="Times New Roman" w:cs="Times New Roman"/>
          <w:sz w:val="28"/>
          <w:szCs w:val="28"/>
        </w:rPr>
        <w:t xml:space="preserve">тти Дж. Анданте. Соч.23-б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Виотти Дж. Дуэт </w:t>
      </w:r>
      <w:r>
        <w:rPr>
          <w:rFonts w:ascii="Times New Roman" w:hAnsi="Times New Roman" w:cs="Times New Roman"/>
          <w:sz w:val="28"/>
          <w:szCs w:val="28"/>
        </w:rPr>
        <w:t xml:space="preserve">Ми-бемоль мажор. Соч.23-б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Владимирова  Т. «Первая скрипка». Музыкальная сказка для струнног</w:t>
      </w:r>
      <w:r>
        <w:rPr>
          <w:rFonts w:ascii="Times New Roman" w:hAnsi="Times New Roman" w:cs="Times New Roman"/>
          <w:sz w:val="28"/>
          <w:szCs w:val="28"/>
        </w:rPr>
        <w:t xml:space="preserve">о оркестра  и  фортепиано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Власов А. Мелодия. Обработка С.Барабаша  для  виолончели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D9A">
        <w:rPr>
          <w:rFonts w:ascii="Times New Roman" w:hAnsi="Times New Roman" w:cs="Times New Roman"/>
          <w:sz w:val="28"/>
          <w:szCs w:val="28"/>
        </w:rPr>
        <w:t xml:space="preserve">  2-</w:t>
      </w:r>
      <w:r>
        <w:rPr>
          <w:rFonts w:ascii="Times New Roman" w:hAnsi="Times New Roman" w:cs="Times New Roman"/>
          <w:sz w:val="28"/>
          <w:szCs w:val="28"/>
        </w:rPr>
        <w:t xml:space="preserve">х  скрипок  и  фортепиано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Власов </w:t>
      </w:r>
      <w:r>
        <w:rPr>
          <w:rFonts w:ascii="Times New Roman" w:hAnsi="Times New Roman" w:cs="Times New Roman"/>
          <w:sz w:val="28"/>
          <w:szCs w:val="28"/>
        </w:rPr>
        <w:t>В.  15 дуэтов  для  2-х скрипок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Власов В. и Фере В. 2</w:t>
      </w:r>
      <w:r>
        <w:rPr>
          <w:rFonts w:ascii="Times New Roman" w:hAnsi="Times New Roman" w:cs="Times New Roman"/>
          <w:sz w:val="28"/>
          <w:szCs w:val="28"/>
        </w:rPr>
        <w:t>5 лёгких дуэтов для 2-х скрипок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льфарт Ф. Этюд-шутка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Гаврилин А. Марш </w:t>
      </w:r>
    </w:p>
    <w:p w:rsidR="00971B7C" w:rsidRPr="00B612E5" w:rsidRDefault="00971B7C" w:rsidP="00B612E5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Гаврилин В. «Осенью», «</w:t>
      </w:r>
      <w:r w:rsidRPr="00107D9A">
        <w:rPr>
          <w:rFonts w:ascii="Times New Roman" w:hAnsi="Times New Roman" w:cs="Times New Roman"/>
          <w:sz w:val="28"/>
          <w:szCs w:val="28"/>
        </w:rPr>
        <w:t>Больш</w:t>
      </w:r>
      <w:r>
        <w:rPr>
          <w:rFonts w:ascii="Times New Roman" w:hAnsi="Times New Roman" w:cs="Times New Roman"/>
          <w:sz w:val="28"/>
          <w:szCs w:val="28"/>
        </w:rPr>
        <w:t>ой вальс» из балета «Анюта»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Гайдн Й.  Анданте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Гайдн Й. Две сонаты для скрипки и ал</w:t>
      </w:r>
      <w:r>
        <w:rPr>
          <w:rFonts w:ascii="Times New Roman" w:hAnsi="Times New Roman" w:cs="Times New Roman"/>
          <w:sz w:val="28"/>
          <w:szCs w:val="28"/>
        </w:rPr>
        <w:t>ьта.  Дуэты для скрипки и альта Сост. А.Готсдинер.  Л.,</w:t>
      </w:r>
      <w:r w:rsidRPr="00107D9A">
        <w:rPr>
          <w:rFonts w:ascii="Times New Roman" w:hAnsi="Times New Roman" w:cs="Times New Roman"/>
          <w:sz w:val="28"/>
          <w:szCs w:val="28"/>
        </w:rPr>
        <w:t xml:space="preserve"> 1971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Гайдн Й. М</w:t>
      </w:r>
      <w:r>
        <w:rPr>
          <w:rFonts w:ascii="Times New Roman" w:hAnsi="Times New Roman" w:cs="Times New Roman"/>
          <w:sz w:val="28"/>
          <w:szCs w:val="28"/>
        </w:rPr>
        <w:t xml:space="preserve">енуэт из «Детской симфонии»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Гайдн Й</w:t>
      </w:r>
      <w:r>
        <w:rPr>
          <w:rFonts w:ascii="Times New Roman" w:hAnsi="Times New Roman" w:cs="Times New Roman"/>
          <w:sz w:val="28"/>
          <w:szCs w:val="28"/>
        </w:rPr>
        <w:t xml:space="preserve">. Менуэт, Аллегро, Адажио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Гайдн Й. Менуэт. Соч.99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Гедике А.  Сарабанда,  М</w:t>
      </w:r>
      <w:r>
        <w:rPr>
          <w:rFonts w:ascii="Times New Roman" w:hAnsi="Times New Roman" w:cs="Times New Roman"/>
          <w:sz w:val="28"/>
          <w:szCs w:val="28"/>
        </w:rPr>
        <w:t xml:space="preserve">азурка  для  2-х  скрипок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Гендель Г. Ария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Гендел</w:t>
      </w:r>
      <w:r>
        <w:rPr>
          <w:rFonts w:ascii="Times New Roman" w:hAnsi="Times New Roman" w:cs="Times New Roman"/>
          <w:sz w:val="28"/>
          <w:szCs w:val="28"/>
        </w:rPr>
        <w:t xml:space="preserve">ь Г. Ария для 2-х скрипок  </w:t>
      </w:r>
    </w:p>
    <w:p w:rsidR="00971B7C" w:rsidRPr="001F3F77" w:rsidRDefault="00971B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8581A">
        <w:rPr>
          <w:rFonts w:ascii="Times New Roman" w:hAnsi="Times New Roman"/>
          <w:color w:val="000000"/>
          <w:sz w:val="28"/>
          <w:szCs w:val="28"/>
        </w:rPr>
        <w:t>Гендель</w:t>
      </w:r>
      <w:r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Pr="00A8581A">
        <w:rPr>
          <w:rFonts w:ascii="Times New Roman" w:hAnsi="Times New Roman"/>
          <w:color w:val="000000"/>
          <w:sz w:val="28"/>
          <w:szCs w:val="28"/>
        </w:rPr>
        <w:t>. Пассакалия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Гендель Г. Фугетта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Гершвин Дж. «Колыбельная» из оперы «Порги и Бесс»</w:t>
      </w:r>
      <w:r>
        <w:rPr>
          <w:rFonts w:ascii="Times New Roman" w:hAnsi="Times New Roman" w:cs="Times New Roman"/>
          <w:sz w:val="28"/>
          <w:szCs w:val="28"/>
        </w:rPr>
        <w:t xml:space="preserve">, переложение   Черненко А.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Гершвин Дж. Два фрагмента из оперы «Порги и Бесс» для 2-х скрипок,  альта</w:t>
      </w:r>
      <w:r>
        <w:rPr>
          <w:rFonts w:ascii="Times New Roman" w:hAnsi="Times New Roman" w:cs="Times New Roman"/>
          <w:sz w:val="28"/>
          <w:szCs w:val="28"/>
        </w:rPr>
        <w:t xml:space="preserve"> и фортепиано. Дуэт. Финал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 xml:space="preserve">ршвин Дж. «Летний день»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Гинецинский И. Ром</w:t>
      </w:r>
      <w:r>
        <w:rPr>
          <w:rFonts w:ascii="Times New Roman" w:hAnsi="Times New Roman" w:cs="Times New Roman"/>
          <w:sz w:val="28"/>
          <w:szCs w:val="28"/>
        </w:rPr>
        <w:t xml:space="preserve">анс. Обр. С.Степанова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Глазунов А. Гавот 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Глинка М.  Фуга  ре  минор  для  2-х  скрипок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Глинка М. Песнь Маргариты  </w:t>
      </w:r>
    </w:p>
    <w:p w:rsidR="00971B7C" w:rsidRPr="00107D9A" w:rsidRDefault="00971B7C" w:rsidP="007E41D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Глинка М. Фуга Д</w:t>
      </w:r>
      <w:r w:rsidRPr="00107D9A">
        <w:rPr>
          <w:rFonts w:ascii="Times New Roman" w:hAnsi="Times New Roman" w:cs="Times New Roman"/>
          <w:sz w:val="28"/>
          <w:szCs w:val="28"/>
        </w:rPr>
        <w:t>о мажор. Переложение К.Мос</w:t>
      </w:r>
      <w:r>
        <w:rPr>
          <w:rFonts w:ascii="Times New Roman" w:hAnsi="Times New Roman" w:cs="Times New Roman"/>
          <w:sz w:val="28"/>
          <w:szCs w:val="28"/>
        </w:rPr>
        <w:t xml:space="preserve">траса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Глиэр Р.  Два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дуэта  для  2-х  скрипок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Глиэр Р. Д</w:t>
      </w:r>
      <w:r>
        <w:rPr>
          <w:rFonts w:ascii="Times New Roman" w:hAnsi="Times New Roman" w:cs="Times New Roman"/>
          <w:sz w:val="28"/>
          <w:szCs w:val="28"/>
        </w:rPr>
        <w:t xml:space="preserve">уэт ми минор. Соч.49,  №4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Глиэр Р.Танец на площади из балета «Медный всадник</w:t>
      </w:r>
      <w:r>
        <w:rPr>
          <w:rFonts w:ascii="Times New Roman" w:hAnsi="Times New Roman" w:cs="Times New Roman"/>
          <w:sz w:val="28"/>
          <w:szCs w:val="28"/>
        </w:rPr>
        <w:t xml:space="preserve">» для 2-х скрипок и ф-но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Гомоляка В.  Румынская</w:t>
      </w:r>
      <w:r>
        <w:rPr>
          <w:rFonts w:ascii="Times New Roman" w:hAnsi="Times New Roman" w:cs="Times New Roman"/>
          <w:sz w:val="28"/>
          <w:szCs w:val="28"/>
        </w:rPr>
        <w:t xml:space="preserve"> рапсодия для 4-х скрипок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Граде</w:t>
      </w:r>
      <w:r>
        <w:rPr>
          <w:rFonts w:ascii="Times New Roman" w:hAnsi="Times New Roman" w:cs="Times New Roman"/>
          <w:sz w:val="28"/>
          <w:szCs w:val="28"/>
        </w:rPr>
        <w:t xml:space="preserve">ски Э. Регтайм «Мороженое»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Гречанинов А. 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Грустная  песенка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На  гармонике</w:t>
      </w:r>
      <w:r>
        <w:rPr>
          <w:rFonts w:ascii="Times New Roman" w:hAnsi="Times New Roman" w:cs="Times New Roman"/>
          <w:color w:val="auto"/>
          <w:sz w:val="28"/>
          <w:szCs w:val="28"/>
        </w:rPr>
        <w:t>».  Обр.  Т.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Ямпол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ьского  для  2-х  скрипок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Григ Э.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В пещере горного короля</w:t>
      </w:r>
      <w:r>
        <w:rPr>
          <w:rFonts w:ascii="Times New Roman" w:hAnsi="Times New Roman" w:cs="Times New Roman"/>
          <w:sz w:val="28"/>
          <w:szCs w:val="28"/>
        </w:rPr>
        <w:t xml:space="preserve">», «Танец Анитры»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Григ Э. Ноктюрн. Соч.44 №4. Переложение Вл.Крюкова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 Э. Норвежский танец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Григ Э. Танец А</w:t>
      </w:r>
      <w:r>
        <w:rPr>
          <w:rFonts w:ascii="Times New Roman" w:hAnsi="Times New Roman" w:cs="Times New Roman"/>
          <w:sz w:val="28"/>
          <w:szCs w:val="28"/>
        </w:rPr>
        <w:t xml:space="preserve">нитры из сюиты «Пер Гюнт»  </w:t>
      </w:r>
    </w:p>
    <w:p w:rsidR="00971B7C" w:rsidRPr="00107D9A" w:rsidRDefault="00971B7C" w:rsidP="007E41D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Давид Ф. Этюд. Соч.45.</w:t>
      </w:r>
      <w:r>
        <w:rPr>
          <w:rFonts w:ascii="Times New Roman" w:hAnsi="Times New Roman" w:cs="Times New Roman"/>
          <w:sz w:val="28"/>
          <w:szCs w:val="28"/>
        </w:rPr>
        <w:t xml:space="preserve"> Переложение А.Готсдинера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Данкля Ш.  Аллегретто  из  Дуэта  соч. 23  №2,  Рондо  из  Д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уэта  соч.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23  №2  для  2-х  скрипок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>Дварионас Б.  Пр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елюдия  для  2-х  скрипок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Дворжак А. «Помню»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Дворжак А. Цыганская песня. </w:t>
      </w:r>
      <w:r>
        <w:rPr>
          <w:rFonts w:ascii="Times New Roman" w:hAnsi="Times New Roman" w:cs="Times New Roman"/>
          <w:sz w:val="28"/>
          <w:szCs w:val="28"/>
        </w:rPr>
        <w:t xml:space="preserve">Транскрипция Ф. Крейслера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Дворжак А. Юмореска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Дворжак А. Юмореска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Дворжак А. Юмореска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Дебюсси К. Медленный валь</w:t>
      </w:r>
      <w:r>
        <w:rPr>
          <w:rFonts w:ascii="Times New Roman" w:hAnsi="Times New Roman" w:cs="Times New Roman"/>
          <w:sz w:val="28"/>
          <w:szCs w:val="28"/>
        </w:rPr>
        <w:t xml:space="preserve">с. Переложение Вл. Крюкова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Дебюсси К. Менестрели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Дезорме 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Возвращение с пар</w:t>
      </w:r>
      <w:r>
        <w:rPr>
          <w:rFonts w:ascii="Times New Roman" w:hAnsi="Times New Roman" w:cs="Times New Roman"/>
          <w:sz w:val="28"/>
          <w:szCs w:val="28"/>
        </w:rPr>
        <w:t xml:space="preserve">ада», Марш-полька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Делиб 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Индусский танец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7D9A">
        <w:rPr>
          <w:rFonts w:ascii="Times New Roman" w:hAnsi="Times New Roman" w:cs="Times New Roman"/>
          <w:sz w:val="28"/>
          <w:szCs w:val="28"/>
        </w:rPr>
        <w:t xml:space="preserve"> из опер</w:t>
      </w:r>
      <w:r>
        <w:rPr>
          <w:rFonts w:ascii="Times New Roman" w:hAnsi="Times New Roman" w:cs="Times New Roman"/>
          <w:sz w:val="28"/>
          <w:szCs w:val="28"/>
        </w:rPr>
        <w:t xml:space="preserve">ы «Лакме» для 2-х скрипок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Дербенко</w:t>
      </w:r>
      <w:r>
        <w:rPr>
          <w:rFonts w:ascii="Times New Roman" w:hAnsi="Times New Roman" w:cs="Times New Roman"/>
          <w:sz w:val="28"/>
          <w:szCs w:val="28"/>
        </w:rPr>
        <w:t xml:space="preserve"> Е. Романтическая прелюдия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>Джеминиани.</w:t>
      </w:r>
      <w:r>
        <w:rPr>
          <w:rFonts w:ascii="Times New Roman" w:hAnsi="Times New Roman" w:cs="Times New Roman"/>
          <w:color w:val="auto"/>
          <w:sz w:val="28"/>
          <w:szCs w:val="28"/>
        </w:rPr>
        <w:t>Ф.  Менуэт  из  Дуэта  С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оль  </w:t>
      </w:r>
      <w:r>
        <w:rPr>
          <w:rFonts w:ascii="Times New Roman" w:hAnsi="Times New Roman" w:cs="Times New Roman"/>
          <w:color w:val="auto"/>
          <w:sz w:val="28"/>
          <w:szCs w:val="28"/>
        </w:rPr>
        <w:t>мажор,  Аллегретто  из  Дуэта  Си-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бемоль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мажор  для  2-х  скрипок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>Дж</w:t>
      </w:r>
      <w:r>
        <w:rPr>
          <w:rFonts w:ascii="Times New Roman" w:hAnsi="Times New Roman" w:cs="Times New Roman"/>
          <w:sz w:val="28"/>
          <w:szCs w:val="28"/>
        </w:rPr>
        <w:t xml:space="preserve">илкинсон Т. «Город  детства»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Джоплин С. Два регтайма для 2-х с</w:t>
      </w:r>
      <w:r>
        <w:rPr>
          <w:rFonts w:ascii="Times New Roman" w:hAnsi="Times New Roman" w:cs="Times New Roman"/>
          <w:sz w:val="28"/>
          <w:szCs w:val="28"/>
        </w:rPr>
        <w:t xml:space="preserve">крипок, альта и фортепиано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Джоплин С. Регтайм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Джоплин С. Регтай</w:t>
      </w:r>
      <w:r>
        <w:rPr>
          <w:rFonts w:ascii="Times New Roman" w:hAnsi="Times New Roman" w:cs="Times New Roman"/>
          <w:sz w:val="28"/>
          <w:szCs w:val="28"/>
        </w:rPr>
        <w:t xml:space="preserve">м. Переложение И.Елизарова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Дога Е. Вальс из кинофильма  </w:t>
      </w:r>
      <w:r w:rsidRPr="00107D9A">
        <w:rPr>
          <w:rFonts w:ascii="Times New Roman" w:hAnsi="Times New Roman" w:cs="Times New Roman"/>
          <w:sz w:val="28"/>
          <w:szCs w:val="28"/>
        </w:rPr>
        <w:t>«Мой</w:t>
      </w:r>
      <w:r>
        <w:rPr>
          <w:rFonts w:ascii="Times New Roman" w:hAnsi="Times New Roman" w:cs="Times New Roman"/>
          <w:sz w:val="28"/>
          <w:szCs w:val="28"/>
        </w:rPr>
        <w:t xml:space="preserve"> ласковый и нежный зверь»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Доминчен К. Адажио из балета «Снегурочк</w:t>
      </w:r>
      <w:r>
        <w:rPr>
          <w:rFonts w:ascii="Times New Roman" w:hAnsi="Times New Roman" w:cs="Times New Roman"/>
          <w:sz w:val="28"/>
          <w:szCs w:val="28"/>
        </w:rPr>
        <w:t xml:space="preserve">а» для 2-х скрипок и ф-но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Донт Я. </w:t>
      </w:r>
      <w:r>
        <w:rPr>
          <w:rFonts w:ascii="Times New Roman" w:hAnsi="Times New Roman" w:cs="Times New Roman"/>
          <w:sz w:val="28"/>
          <w:szCs w:val="28"/>
        </w:rPr>
        <w:t xml:space="preserve">Этюд си минор. Соч.38 №26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Дубовский И. Подготовительная школа камерного ансамбля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Ище</w:t>
      </w:r>
      <w:r>
        <w:rPr>
          <w:rFonts w:ascii="Times New Roman" w:hAnsi="Times New Roman" w:cs="Times New Roman"/>
          <w:sz w:val="28"/>
          <w:szCs w:val="28"/>
        </w:rPr>
        <w:t xml:space="preserve">нко Ю. «Весёлое интермеццо»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>Кабалевский Д.  Марш.  Обр.  Т.Ямпол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ьского  для  2-х  скрипок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Кабалевский Д. «Н</w:t>
      </w:r>
      <w:r>
        <w:rPr>
          <w:rFonts w:ascii="Times New Roman" w:hAnsi="Times New Roman" w:cs="Times New Roman"/>
          <w:sz w:val="28"/>
          <w:szCs w:val="28"/>
        </w:rPr>
        <w:t xml:space="preserve">аш край». Для 3-х скрипок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Кабалевский Д. Детские пьесы. Обработ</w:t>
      </w:r>
      <w:r>
        <w:rPr>
          <w:rFonts w:ascii="Times New Roman" w:hAnsi="Times New Roman" w:cs="Times New Roman"/>
          <w:sz w:val="28"/>
          <w:szCs w:val="28"/>
        </w:rPr>
        <w:t>ка для 2-х скрипок  К.Мостраса</w:t>
      </w:r>
      <w:r w:rsidRPr="00107D9A">
        <w:rPr>
          <w:rFonts w:ascii="Times New Roman" w:hAnsi="Times New Roman" w:cs="Times New Roman"/>
          <w:sz w:val="28"/>
          <w:szCs w:val="28"/>
        </w:rPr>
        <w:t xml:space="preserve"> Комаро</w:t>
      </w:r>
      <w:r>
        <w:rPr>
          <w:rFonts w:ascii="Times New Roman" w:hAnsi="Times New Roman" w:cs="Times New Roman"/>
          <w:sz w:val="28"/>
          <w:szCs w:val="28"/>
        </w:rPr>
        <w:t>вский А. Дуэты для 2-х скрипок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Комаровский А. Пьесы для скрипки, виолончели и ф-но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Кабалевский </w:t>
      </w:r>
      <w:r>
        <w:rPr>
          <w:rFonts w:ascii="Times New Roman" w:hAnsi="Times New Roman" w:cs="Times New Roman"/>
          <w:sz w:val="28"/>
          <w:szCs w:val="28"/>
        </w:rPr>
        <w:t xml:space="preserve">Д. Клоуны для 2-х скрипок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Каба</w:t>
      </w:r>
      <w:r>
        <w:rPr>
          <w:rFonts w:ascii="Times New Roman" w:hAnsi="Times New Roman" w:cs="Times New Roman"/>
          <w:sz w:val="28"/>
          <w:szCs w:val="28"/>
        </w:rPr>
        <w:t xml:space="preserve">левский Д. «Песня у костра»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Кабалевский Д. По</w:t>
      </w:r>
      <w:r>
        <w:rPr>
          <w:rFonts w:ascii="Times New Roman" w:hAnsi="Times New Roman" w:cs="Times New Roman"/>
          <w:sz w:val="28"/>
          <w:szCs w:val="28"/>
        </w:rPr>
        <w:t xml:space="preserve">лька. Обработка С.Барабаша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Капп Э. Эстонский танец.</w:t>
      </w:r>
      <w:r>
        <w:rPr>
          <w:rFonts w:ascii="Times New Roman" w:hAnsi="Times New Roman" w:cs="Times New Roman"/>
          <w:sz w:val="28"/>
          <w:szCs w:val="28"/>
        </w:rPr>
        <w:t xml:space="preserve"> Обработка А.Вульфсона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Караев К. Вальс </w:t>
      </w:r>
      <w:r>
        <w:rPr>
          <w:rFonts w:ascii="Times New Roman" w:hAnsi="Times New Roman" w:cs="Times New Roman"/>
          <w:sz w:val="28"/>
          <w:szCs w:val="28"/>
        </w:rPr>
        <w:t xml:space="preserve">из балета «Семь красавиц»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Караев К. Задумчив</w:t>
      </w:r>
      <w:r>
        <w:rPr>
          <w:rFonts w:ascii="Times New Roman" w:hAnsi="Times New Roman" w:cs="Times New Roman"/>
          <w:sz w:val="28"/>
          <w:szCs w:val="28"/>
        </w:rPr>
        <w:t xml:space="preserve">ость. Обработка С.Барабаша </w:t>
      </w:r>
    </w:p>
    <w:p w:rsidR="00971B7C" w:rsidRPr="00107D9A" w:rsidRDefault="00971B7C" w:rsidP="001728A1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Кар</w:t>
      </w:r>
      <w:r>
        <w:rPr>
          <w:rFonts w:ascii="Times New Roman" w:hAnsi="Times New Roman" w:cs="Times New Roman"/>
          <w:sz w:val="28"/>
          <w:szCs w:val="28"/>
        </w:rPr>
        <w:t xml:space="preserve">ш Н.  «Колыбельная мышонку»   </w:t>
      </w:r>
    </w:p>
    <w:p w:rsidR="00971B7C" w:rsidRPr="005A4E17" w:rsidRDefault="00971B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8581A">
        <w:rPr>
          <w:rFonts w:ascii="Times New Roman" w:hAnsi="Times New Roman"/>
          <w:color w:val="000000"/>
          <w:sz w:val="28"/>
          <w:szCs w:val="28"/>
        </w:rPr>
        <w:t>Карш</w:t>
      </w:r>
      <w:r>
        <w:rPr>
          <w:rFonts w:ascii="Times New Roman" w:hAnsi="Times New Roman"/>
          <w:color w:val="000000"/>
          <w:sz w:val="28"/>
          <w:szCs w:val="28"/>
        </w:rPr>
        <w:t xml:space="preserve"> Н. Кубики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Кач</w:t>
      </w:r>
      <w:r>
        <w:rPr>
          <w:rFonts w:ascii="Times New Roman" w:hAnsi="Times New Roman" w:cs="Times New Roman"/>
          <w:sz w:val="28"/>
          <w:szCs w:val="28"/>
        </w:rPr>
        <w:t xml:space="preserve">урбина Л.  «Мишка с куклой»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емпферт Б. «Путники в ночи»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Кепитис Я. Вальс кукол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Комаровский А.  Два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дуэта  для  2-х  скрипок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Корелли А. Избранные Сонаты для 2-х скрипок и ф-но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Корелли А. Сарабанда.</w:t>
      </w:r>
      <w:r>
        <w:rPr>
          <w:rFonts w:ascii="Times New Roman" w:hAnsi="Times New Roman" w:cs="Times New Roman"/>
          <w:sz w:val="28"/>
          <w:szCs w:val="28"/>
        </w:rPr>
        <w:t xml:space="preserve"> Переложение  А.Готсдинера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амер Д.- Грибовский В. «Ёлочка»</w:t>
      </w:r>
      <w:r w:rsidRPr="00107D9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Фа</w:t>
      </w:r>
      <w:r>
        <w:rPr>
          <w:rFonts w:ascii="Times New Roman" w:hAnsi="Times New Roman" w:cs="Times New Roman"/>
          <w:sz w:val="28"/>
          <w:szCs w:val="28"/>
        </w:rPr>
        <w:t xml:space="preserve">нтазия на хорошо знакомую тему»)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sz w:val="28"/>
          <w:szCs w:val="28"/>
        </w:rPr>
        <w:t xml:space="preserve">рамер Д. Танцующий скрипач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Кривоносов А. 4 чувашские народные песни для 2-х скрипок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Куперен Ф. Пастораль  для  с</w:t>
      </w:r>
      <w:r>
        <w:rPr>
          <w:rFonts w:ascii="Times New Roman" w:hAnsi="Times New Roman" w:cs="Times New Roman"/>
          <w:sz w:val="28"/>
          <w:szCs w:val="28"/>
        </w:rPr>
        <w:t xml:space="preserve">крипки,  виолончели  и  ф-но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Куперен Ф. Труба  для  </w:t>
      </w:r>
      <w:r>
        <w:rPr>
          <w:rFonts w:ascii="Times New Roman" w:hAnsi="Times New Roman" w:cs="Times New Roman"/>
          <w:sz w:val="28"/>
          <w:szCs w:val="28"/>
        </w:rPr>
        <w:t xml:space="preserve">скрипки,  виолончели  и  ф-но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англе О. Аллегро модерато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Латышский народный танец «Мугурданси</w:t>
      </w:r>
      <w:r>
        <w:rPr>
          <w:rFonts w:ascii="Times New Roman" w:hAnsi="Times New Roman" w:cs="Times New Roman"/>
          <w:sz w:val="28"/>
          <w:szCs w:val="28"/>
        </w:rPr>
        <w:t xml:space="preserve">с» для 2-х скрипок и ф-но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Леви Н. Тарантелла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Леклер Ж.-М. Тамбурин  для </w:t>
      </w:r>
      <w:r>
        <w:rPr>
          <w:rFonts w:ascii="Times New Roman" w:hAnsi="Times New Roman" w:cs="Times New Roman"/>
          <w:sz w:val="28"/>
          <w:szCs w:val="28"/>
        </w:rPr>
        <w:t xml:space="preserve"> скрипки, виолончели  и  ф-но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Ф. Ноктюрн №3 («Грез</w:t>
      </w:r>
      <w:r w:rsidRPr="00107D9A">
        <w:rPr>
          <w:rFonts w:ascii="Times New Roman" w:hAnsi="Times New Roman" w:cs="Times New Roman"/>
          <w:sz w:val="28"/>
          <w:szCs w:val="28"/>
        </w:rPr>
        <w:t>ы любви»)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D9A">
        <w:rPr>
          <w:rFonts w:ascii="Times New Roman" w:hAnsi="Times New Roman" w:cs="Times New Roman"/>
          <w:sz w:val="28"/>
          <w:szCs w:val="28"/>
        </w:rPr>
        <w:t xml:space="preserve"> переложение А.Черненко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Литинский Г. Вальс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>Лядов А.  Колыбельная,  Шу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точная  для  2-х  скрипок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Лядов А. Канон. Соч.34</w:t>
      </w:r>
      <w:r w:rsidRPr="00107D9A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1. Переложение К.Мостраса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Ляпунов С.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Пьеса  для  2-х  скрипок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М. де Фалья. Испанский тан</w:t>
      </w:r>
      <w:r>
        <w:rPr>
          <w:rFonts w:ascii="Times New Roman" w:hAnsi="Times New Roman" w:cs="Times New Roman"/>
          <w:sz w:val="28"/>
          <w:szCs w:val="28"/>
        </w:rPr>
        <w:t xml:space="preserve">ец. Обработка  Б.Степанова </w:t>
      </w:r>
    </w:p>
    <w:p w:rsidR="00971B7C" w:rsidRPr="00107D9A" w:rsidRDefault="00971B7C" w:rsidP="007E41D3">
      <w:pPr>
        <w:widowControl/>
        <w:spacing w:line="360" w:lineRule="auto"/>
        <w:ind w:left="360" w:right="-6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Мазас Ж.  Менуэт  из  Дуэта  №2,  Рондо  из  Дуэта  №5,  Романс  из  Дуэта  №3, Андантино  из  Д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уэта  №4,  Марш  из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Дуэта  №5 для  2-х  скрипок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Мазас Ф. Дуэты для скрипок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Маневич А. «Дождь за окном». Для</w:t>
      </w:r>
      <w:r>
        <w:rPr>
          <w:rFonts w:ascii="Times New Roman" w:hAnsi="Times New Roman" w:cs="Times New Roman"/>
          <w:sz w:val="28"/>
          <w:szCs w:val="28"/>
        </w:rPr>
        <w:t xml:space="preserve"> 3-х скрипок и виолончели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Маневич А. 13 мален</w:t>
      </w:r>
      <w:r>
        <w:rPr>
          <w:rFonts w:ascii="Times New Roman" w:hAnsi="Times New Roman" w:cs="Times New Roman"/>
          <w:sz w:val="28"/>
          <w:szCs w:val="28"/>
        </w:rPr>
        <w:t xml:space="preserve">ьких пьес для 2-х скрипок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Маневич А. Аллегретто и фуга. Для 2-х скрипок и </w:t>
      </w:r>
      <w:r>
        <w:rPr>
          <w:rFonts w:ascii="Times New Roman" w:hAnsi="Times New Roman" w:cs="Times New Roman"/>
          <w:sz w:val="28"/>
          <w:szCs w:val="28"/>
        </w:rPr>
        <w:t xml:space="preserve">виолончели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Маневич А. Колыбельная. Для </w:t>
      </w:r>
      <w:r>
        <w:rPr>
          <w:rFonts w:ascii="Times New Roman" w:hAnsi="Times New Roman" w:cs="Times New Roman"/>
          <w:sz w:val="28"/>
          <w:szCs w:val="28"/>
        </w:rPr>
        <w:t xml:space="preserve">5 скрипок и виолончели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Маневич А. Речитатив и в</w:t>
      </w:r>
      <w:r>
        <w:rPr>
          <w:rFonts w:ascii="Times New Roman" w:hAnsi="Times New Roman" w:cs="Times New Roman"/>
          <w:sz w:val="28"/>
          <w:szCs w:val="28"/>
        </w:rPr>
        <w:t xml:space="preserve">альс. Для 4-х виолончелей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Маневич А.</w:t>
      </w:r>
      <w:r>
        <w:rPr>
          <w:rFonts w:ascii="Times New Roman" w:hAnsi="Times New Roman" w:cs="Times New Roman"/>
          <w:sz w:val="28"/>
          <w:szCs w:val="28"/>
        </w:rPr>
        <w:t xml:space="preserve"> Сонатина для 4-х скрипок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дведовский Е.  Гамма-джаз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Медведовский Е. Гамма-джаз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</w:rPr>
        <w:t xml:space="preserve">аллиди Ж. «Весёлое шествие»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Металлиди Ж.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Колеч</w:t>
      </w:r>
      <w:r>
        <w:rPr>
          <w:rFonts w:ascii="Times New Roman" w:hAnsi="Times New Roman" w:cs="Times New Roman"/>
          <w:sz w:val="28"/>
          <w:szCs w:val="28"/>
        </w:rPr>
        <w:t xml:space="preserve">ко», «Деревенские музыканты»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Металлиди Ж. «Моя лошадка»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Металлиди Ж. «Моя Родина»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Металлиди Ж. Три пьес</w:t>
      </w:r>
      <w:r>
        <w:rPr>
          <w:rFonts w:ascii="Times New Roman" w:hAnsi="Times New Roman" w:cs="Times New Roman"/>
          <w:sz w:val="28"/>
          <w:szCs w:val="28"/>
        </w:rPr>
        <w:t xml:space="preserve">ы из сюиты «Золотой ключик»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lastRenderedPageBreak/>
        <w:t>Моцарт В.  Двенадцать  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уэтов  для  2-х  скрипок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Моцарт В. Менуэт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царт В. Менуэт из Трио №7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Моцарт В.Пантомима 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</w:t>
      </w:r>
      <w:r w:rsidRPr="00107D9A">
        <w:rPr>
          <w:rFonts w:ascii="Times New Roman" w:hAnsi="Times New Roman" w:cs="Times New Roman"/>
          <w:sz w:val="28"/>
          <w:szCs w:val="28"/>
        </w:rPr>
        <w:t xml:space="preserve"> Менуэт,</w:t>
      </w:r>
      <w:r>
        <w:rPr>
          <w:rFonts w:ascii="Times New Roman" w:hAnsi="Times New Roman" w:cs="Times New Roman"/>
          <w:sz w:val="28"/>
          <w:szCs w:val="28"/>
        </w:rPr>
        <w:t xml:space="preserve"> Анданте грациозо, Романс  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Музыкальный ал</w:t>
      </w:r>
      <w:r>
        <w:rPr>
          <w:rFonts w:ascii="Times New Roman" w:hAnsi="Times New Roman" w:cs="Times New Roman"/>
          <w:sz w:val="28"/>
          <w:szCs w:val="28"/>
        </w:rPr>
        <w:t xml:space="preserve">фавит. Аранжировка Карш Н.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Мусоргский М.  Гопак из оперы «С</w:t>
      </w:r>
      <w:r>
        <w:rPr>
          <w:rFonts w:ascii="Times New Roman" w:hAnsi="Times New Roman" w:cs="Times New Roman"/>
          <w:sz w:val="28"/>
          <w:szCs w:val="28"/>
        </w:rPr>
        <w:t>орочинская ярмарка» для 4-х скрипок.</w:t>
      </w:r>
      <w:r w:rsidRPr="00107D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Мэндел Дж. «Тень твоей улыбки» из кинофильма «Пляжная птичк</w:t>
      </w:r>
      <w:r>
        <w:rPr>
          <w:rFonts w:ascii="Times New Roman" w:hAnsi="Times New Roman" w:cs="Times New Roman"/>
          <w:sz w:val="28"/>
          <w:szCs w:val="28"/>
        </w:rPr>
        <w:t xml:space="preserve">а»,  переложение  В.Русина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Мясковский Н. 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Охотничья  перекличка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.  Соч.43  №2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Мясковский 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В старинном стиле</w:t>
      </w:r>
      <w:r>
        <w:rPr>
          <w:rFonts w:ascii="Times New Roman" w:hAnsi="Times New Roman" w:cs="Times New Roman"/>
          <w:sz w:val="28"/>
          <w:szCs w:val="28"/>
        </w:rPr>
        <w:t>». Соч.43</w:t>
      </w:r>
      <w:r w:rsidRPr="00107D9A">
        <w:rPr>
          <w:rFonts w:ascii="Times New Roman" w:hAnsi="Times New Roman" w:cs="Times New Roman"/>
          <w:sz w:val="28"/>
          <w:szCs w:val="28"/>
        </w:rPr>
        <w:t xml:space="preserve">  №2. Перел. К.</w:t>
      </w:r>
      <w:r>
        <w:rPr>
          <w:rFonts w:ascii="Times New Roman" w:hAnsi="Times New Roman" w:cs="Times New Roman"/>
          <w:sz w:val="28"/>
          <w:szCs w:val="28"/>
        </w:rPr>
        <w:t xml:space="preserve">Мостраса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Огинский М. Полонез.</w:t>
      </w:r>
      <w:r>
        <w:rPr>
          <w:rFonts w:ascii="Times New Roman" w:hAnsi="Times New Roman" w:cs="Times New Roman"/>
          <w:sz w:val="28"/>
          <w:szCs w:val="28"/>
        </w:rPr>
        <w:t xml:space="preserve"> Переложение А.Готсдинера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Онеггер А. Пьеса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Онеггер А. Дуэт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Паганини Н. Кантабиле. </w:t>
      </w:r>
      <w:r>
        <w:rPr>
          <w:rFonts w:ascii="Times New Roman" w:hAnsi="Times New Roman" w:cs="Times New Roman"/>
          <w:sz w:val="28"/>
          <w:szCs w:val="28"/>
        </w:rPr>
        <w:t xml:space="preserve">Обработка Л. и Л.Захаровых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Паганини Н. Менуэт  для  </w:t>
      </w:r>
      <w:r>
        <w:rPr>
          <w:rFonts w:ascii="Times New Roman" w:hAnsi="Times New Roman" w:cs="Times New Roman"/>
          <w:sz w:val="28"/>
          <w:szCs w:val="28"/>
        </w:rPr>
        <w:t xml:space="preserve">скрипки,  виолончели  и ф-но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Петров А. «Песня материнской любви» и</w:t>
      </w:r>
      <w:r>
        <w:rPr>
          <w:rFonts w:ascii="Times New Roman" w:hAnsi="Times New Roman" w:cs="Times New Roman"/>
          <w:sz w:val="28"/>
          <w:szCs w:val="28"/>
        </w:rPr>
        <w:t xml:space="preserve">з кинофильма «Синяя птица», </w:t>
      </w:r>
      <w:r w:rsidRPr="00107D9A">
        <w:rPr>
          <w:rFonts w:ascii="Times New Roman" w:hAnsi="Times New Roman" w:cs="Times New Roman"/>
          <w:sz w:val="28"/>
          <w:szCs w:val="28"/>
        </w:rPr>
        <w:t>Весёлый марш» из кин</w:t>
      </w:r>
      <w:r>
        <w:rPr>
          <w:rFonts w:ascii="Times New Roman" w:hAnsi="Times New Roman" w:cs="Times New Roman"/>
          <w:sz w:val="28"/>
          <w:szCs w:val="28"/>
        </w:rPr>
        <w:t xml:space="preserve">офильма «Мишель и Мишутка»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Питерсон О.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Баллада  Востоку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7D9A">
        <w:rPr>
          <w:rFonts w:ascii="Times New Roman" w:hAnsi="Times New Roman" w:cs="Times New Roman"/>
          <w:sz w:val="28"/>
          <w:szCs w:val="28"/>
        </w:rPr>
        <w:t xml:space="preserve"> для 2-х скрипок, альта и фортепиано </w:t>
      </w:r>
    </w:p>
    <w:p w:rsidR="00971B7C" w:rsidRPr="00107D9A" w:rsidRDefault="00971B7C" w:rsidP="007E41D3">
      <w:pPr>
        <w:widowControl/>
        <w:spacing w:line="360" w:lineRule="auto"/>
        <w:ind w:left="360" w:right="-6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Плейель И.  Андантино  из  Д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уэта  №3  для  2-х  скрипок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Портнов Г. Прелюдия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Прокофьев С. «Вставайте, люди русские»</w:t>
      </w:r>
      <w:r>
        <w:rPr>
          <w:rFonts w:ascii="Times New Roman" w:hAnsi="Times New Roman" w:cs="Times New Roman"/>
          <w:sz w:val="28"/>
          <w:szCs w:val="28"/>
        </w:rPr>
        <w:t xml:space="preserve"> из кантаты «Александр Невский» -</w:t>
      </w:r>
      <w:r w:rsidRPr="00107D9A">
        <w:rPr>
          <w:rFonts w:ascii="Times New Roman" w:hAnsi="Times New Roman" w:cs="Times New Roman"/>
          <w:sz w:val="28"/>
          <w:szCs w:val="28"/>
        </w:rPr>
        <w:t xml:space="preserve">  для 3-х скрипок, 2-х фортепиано и ударных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Прокофьев С.  «Поезд» из сюиты «Зимний вечер» для 3-х скрипок, 2-х   фортепиано и ударных инструментов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Прокофьев С. «Джульетта – девочка» из балета «Ромео и Джульетта» (</w:t>
      </w:r>
      <w:r>
        <w:rPr>
          <w:rFonts w:ascii="Times New Roman" w:hAnsi="Times New Roman" w:cs="Times New Roman"/>
          <w:sz w:val="28"/>
          <w:szCs w:val="28"/>
        </w:rPr>
        <w:t xml:space="preserve">Обработка Б.Степанова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Прокофьев С.  Гавот из «Классической симфонии». Обр. Б.Степанова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</w:t>
      </w:r>
      <w:r>
        <w:rPr>
          <w:rFonts w:ascii="Times New Roman" w:hAnsi="Times New Roman" w:cs="Times New Roman"/>
          <w:sz w:val="28"/>
          <w:szCs w:val="28"/>
        </w:rPr>
        <w:t>офьев С. «Пушкинский вальс №2» д</w:t>
      </w:r>
      <w:r w:rsidRPr="00107D9A">
        <w:rPr>
          <w:rFonts w:ascii="Times New Roman" w:hAnsi="Times New Roman" w:cs="Times New Roman"/>
          <w:sz w:val="28"/>
          <w:szCs w:val="28"/>
        </w:rPr>
        <w:t xml:space="preserve">о-диез минор. Ор. 120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Прокофьев С.  Марш из оперы «Любовь к трём апельсинам»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 xml:space="preserve">Прокофьев С. «Шествие» из симфонической сказки «Петя и волк» для  2-х  скрипок,  виолончели  и  ф-но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Прокофьев С.  Мелодия,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Сладкая песенка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7D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Поросята</w:t>
      </w:r>
      <w:r>
        <w:rPr>
          <w:rFonts w:ascii="Times New Roman" w:hAnsi="Times New Roman" w:cs="Times New Roman"/>
          <w:sz w:val="28"/>
          <w:szCs w:val="28"/>
        </w:rPr>
        <w:t>»  для  2-х  скрипок</w:t>
      </w:r>
      <w:r w:rsidRPr="00107D9A">
        <w:rPr>
          <w:rFonts w:ascii="Times New Roman" w:hAnsi="Times New Roman" w:cs="Times New Roman"/>
          <w:sz w:val="28"/>
          <w:szCs w:val="28"/>
        </w:rPr>
        <w:t xml:space="preserve"> и  ф-но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Прокофьев С.  «Вальс», «Адажио» из оперы «Война и мир» для  ф-но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D9A">
        <w:rPr>
          <w:rFonts w:ascii="Times New Roman" w:hAnsi="Times New Roman" w:cs="Times New Roman"/>
          <w:sz w:val="28"/>
          <w:szCs w:val="28"/>
        </w:rPr>
        <w:t xml:space="preserve">  2-х скрипок,  альта,  виолончели  и  контрабаса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Прокофьев С.  «Гавот» из балета «Золушка»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для ф-но, 2-х скрипок, альта, виолончели, контрабаса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Прокофьев С. Марш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Прокофьев С. Марш из сюиты «Летний день» для 2-х скрипок и ф-но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Прокофьев С. Шествие. Из сюиты «Петя и волк»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Равель М. Павана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Раков Н. Марш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Рамо Ж.-Ф.  Ригодон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Рамо Ж.-Ф. Рондо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Рамо Ж.-Ф. Тамбурин  для  скрипки</w:t>
      </w:r>
      <w:r w:rsidRPr="00107D9A">
        <w:rPr>
          <w:rFonts w:ascii="Times New Roman" w:hAnsi="Times New Roman" w:cs="Times New Roman"/>
          <w:sz w:val="28"/>
          <w:szCs w:val="28"/>
        </w:rPr>
        <w:t xml:space="preserve">,  виолончели  и  ф-но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Рахманинов С. Вокализ. Ор. 34</w:t>
      </w:r>
      <w:r w:rsidRPr="00107D9A">
        <w:rPr>
          <w:rFonts w:ascii="Times New Roman" w:hAnsi="Times New Roman" w:cs="Times New Roman"/>
          <w:sz w:val="28"/>
          <w:szCs w:val="28"/>
        </w:rPr>
        <w:t xml:space="preserve"> №14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Рахманинов С. Итальянская </w:t>
      </w:r>
      <w:r>
        <w:rPr>
          <w:rFonts w:ascii="Times New Roman" w:hAnsi="Times New Roman" w:cs="Times New Roman"/>
          <w:sz w:val="28"/>
          <w:szCs w:val="28"/>
        </w:rPr>
        <w:t>полька</w:t>
      </w:r>
      <w:r w:rsidRPr="00107D9A">
        <w:rPr>
          <w:rFonts w:ascii="Times New Roman" w:hAnsi="Times New Roman" w:cs="Times New Roman"/>
          <w:sz w:val="28"/>
          <w:szCs w:val="28"/>
        </w:rPr>
        <w:t>. Сво</w:t>
      </w:r>
      <w:r>
        <w:rPr>
          <w:rFonts w:ascii="Times New Roman" w:hAnsi="Times New Roman" w:cs="Times New Roman"/>
          <w:sz w:val="28"/>
          <w:szCs w:val="28"/>
        </w:rPr>
        <w:t>бодная обработка  В.Грибовского</w:t>
      </w:r>
      <w:r w:rsidRPr="00107D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Рахманинов С. Элегия. Переложение  Ю.Генделева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Ребиков В.  «Крестьянин», 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чешская  народная  песня  для  2-х  скрипок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Ребиков В. </w:t>
      </w:r>
      <w:r w:rsidRPr="00107D9A">
        <w:rPr>
          <w:rFonts w:ascii="Times New Roman" w:hAnsi="Times New Roman" w:cs="Times New Roman"/>
          <w:sz w:val="28"/>
          <w:szCs w:val="28"/>
        </w:rPr>
        <w:t xml:space="preserve">Вальс из оперы-сказки «Ёлка». Переложение  Г.Погожевой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Ревуцкий Л. Этюд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07D9A">
        <w:rPr>
          <w:rFonts w:ascii="Times New Roman" w:hAnsi="Times New Roman" w:cs="Times New Roman"/>
          <w:sz w:val="28"/>
          <w:szCs w:val="28"/>
        </w:rPr>
        <w:t xml:space="preserve">2-х скрипок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Римский-</w:t>
      </w:r>
      <w:r w:rsidRPr="00107D9A">
        <w:rPr>
          <w:rFonts w:ascii="Times New Roman" w:hAnsi="Times New Roman" w:cs="Times New Roman"/>
          <w:sz w:val="28"/>
          <w:szCs w:val="28"/>
        </w:rPr>
        <w:t xml:space="preserve">Корсаков Н. Восточный романс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Римский-Корсаков 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Гимн солнцу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7D9A">
        <w:rPr>
          <w:rFonts w:ascii="Times New Roman" w:hAnsi="Times New Roman" w:cs="Times New Roman"/>
          <w:sz w:val="28"/>
          <w:szCs w:val="28"/>
        </w:rPr>
        <w:t xml:space="preserve"> из оперы «Золотой петушок»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Ромберг Э. «Тихо, как при восходе солнца»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Рубинштейн А. Прялка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Рэм Б., Рэнд Э. Только ты</w:t>
      </w:r>
      <w:r w:rsidRPr="00107D9A">
        <w:rPr>
          <w:rFonts w:ascii="Times New Roman" w:hAnsi="Times New Roman" w:cs="Times New Roman"/>
          <w:sz w:val="28"/>
          <w:szCs w:val="28"/>
        </w:rPr>
        <w:tab/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Саммартини Дж. Ариозо  для  скр</w:t>
      </w:r>
      <w:r>
        <w:rPr>
          <w:rFonts w:ascii="Times New Roman" w:hAnsi="Times New Roman" w:cs="Times New Roman"/>
          <w:sz w:val="28"/>
          <w:szCs w:val="28"/>
        </w:rPr>
        <w:t>ипки</w:t>
      </w:r>
      <w:r w:rsidRPr="00107D9A">
        <w:rPr>
          <w:rFonts w:ascii="Times New Roman" w:hAnsi="Times New Roman" w:cs="Times New Roman"/>
          <w:sz w:val="28"/>
          <w:szCs w:val="28"/>
        </w:rPr>
        <w:t xml:space="preserve">,  виолончели  и  ф-но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Сапожнин В.  Весёлые скрипки. Обработка Л. и Л.Захаровых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 xml:space="preserve">Свиридов Г. «Романс» из музыкальных иллюстраций к повести А.С.Пушкина  «Метель»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Свиридов Г. Вальс</w:t>
      </w:r>
      <w:r>
        <w:rPr>
          <w:rFonts w:ascii="Times New Roman" w:hAnsi="Times New Roman" w:cs="Times New Roman"/>
          <w:sz w:val="28"/>
          <w:szCs w:val="28"/>
        </w:rPr>
        <w:t xml:space="preserve"> из музыки к кинофильму «Метель»</w:t>
      </w:r>
    </w:p>
    <w:p w:rsidR="00971B7C" w:rsidRPr="0055049B" w:rsidRDefault="00971B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Сен-Санс К.</w:t>
      </w:r>
      <w:r w:rsidRPr="00A8581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A8581A">
        <w:rPr>
          <w:rFonts w:ascii="Times New Roman" w:hAnsi="Times New Roman"/>
          <w:color w:val="000000"/>
          <w:sz w:val="28"/>
          <w:szCs w:val="28"/>
        </w:rPr>
        <w:t>Лебедь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A8581A">
        <w:rPr>
          <w:rFonts w:ascii="Times New Roman" w:hAnsi="Times New Roman"/>
          <w:color w:val="000000"/>
          <w:sz w:val="28"/>
          <w:szCs w:val="28"/>
        </w:rPr>
        <w:t xml:space="preserve"> из </w:t>
      </w:r>
      <w:r>
        <w:rPr>
          <w:rFonts w:ascii="Times New Roman" w:hAnsi="Times New Roman"/>
          <w:color w:val="000000"/>
          <w:sz w:val="28"/>
          <w:szCs w:val="28"/>
        </w:rPr>
        <w:t xml:space="preserve">сюиты «Карнавал животных»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Сен-Санс К. Печаль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Скорик М. Эстрадная пьеса из «Детского аль</w:t>
      </w:r>
      <w:r>
        <w:rPr>
          <w:rFonts w:ascii="Times New Roman" w:hAnsi="Times New Roman" w:cs="Times New Roman"/>
          <w:sz w:val="28"/>
          <w:szCs w:val="28"/>
        </w:rPr>
        <w:t xml:space="preserve">бома». Для ансамбля скрипачей  </w:t>
      </w:r>
      <w:r w:rsidRPr="00107D9A">
        <w:rPr>
          <w:rFonts w:ascii="Times New Roman" w:hAnsi="Times New Roman" w:cs="Times New Roman"/>
          <w:sz w:val="28"/>
          <w:szCs w:val="28"/>
        </w:rPr>
        <w:t xml:space="preserve">и ф-но. Обработка А.Мыкитки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Скрябин А. Этюд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Скулте А. Ариэтта. Для ансамбля скрипачей и ф-но. Обр. А.Мыкитки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Соловьёв-Седой В. «</w:t>
      </w:r>
      <w:r w:rsidRPr="00107D9A">
        <w:rPr>
          <w:rFonts w:ascii="Times New Roman" w:hAnsi="Times New Roman" w:cs="Times New Roman"/>
          <w:sz w:val="28"/>
          <w:szCs w:val="28"/>
        </w:rPr>
        <w:t>Вечер на рейде»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D9A">
        <w:rPr>
          <w:rFonts w:ascii="Times New Roman" w:hAnsi="Times New Roman" w:cs="Times New Roman"/>
          <w:sz w:val="28"/>
          <w:szCs w:val="28"/>
        </w:rPr>
        <w:t xml:space="preserve">  переложение Н.Ципкуса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Степанов Б.  Элегия ,  М</w:t>
      </w:r>
      <w:r>
        <w:rPr>
          <w:rFonts w:ascii="Times New Roman" w:hAnsi="Times New Roman" w:cs="Times New Roman"/>
          <w:sz w:val="28"/>
          <w:szCs w:val="28"/>
        </w:rPr>
        <w:t xml:space="preserve">енуэт </w:t>
      </w:r>
      <w:r w:rsidRPr="00107D9A">
        <w:rPr>
          <w:rFonts w:ascii="Times New Roman" w:hAnsi="Times New Roman" w:cs="Times New Roman"/>
          <w:sz w:val="28"/>
          <w:szCs w:val="28"/>
        </w:rPr>
        <w:t xml:space="preserve">,  Футбол. Музыкальная картина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Стурестеп В. Латышская полька. Обработка  Р.Талан  для  4-х  скрипок  и  ф-но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Сушева Н. Здравица. Для 2-х скрипок, виолончели и ф-но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Телеман Г.  Менуэт  для  2-х  скрипок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Телеман Г</w:t>
      </w:r>
      <w:r>
        <w:rPr>
          <w:rFonts w:ascii="Times New Roman" w:hAnsi="Times New Roman" w:cs="Times New Roman"/>
          <w:sz w:val="28"/>
          <w:szCs w:val="28"/>
        </w:rPr>
        <w:t>. Два концерта для 4-х скрипок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Телеман Г. Шесть сонат-канонов для 2-х скрипок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Тёмкин Дж.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Зелёные листья июньских лесов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Торелли Дж. Концерт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D9A">
        <w:rPr>
          <w:rFonts w:ascii="Times New Roman" w:hAnsi="Times New Roman" w:cs="Times New Roman"/>
          <w:sz w:val="28"/>
          <w:szCs w:val="28"/>
        </w:rPr>
        <w:t xml:space="preserve"> 3-я часть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Фалик Ю. Два фрагмента из оперы-буффа «Плутни Скапена» для 2-х скрипок и  фортепиано. «Дуэт», «Интрада»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Фибих З. Поэма. Обработка  Г.Заборова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Филидор Ф. Рондо  для  скрипки</w:t>
      </w:r>
      <w:r w:rsidRPr="00107D9A">
        <w:rPr>
          <w:rFonts w:ascii="Times New Roman" w:hAnsi="Times New Roman" w:cs="Times New Roman"/>
          <w:sz w:val="28"/>
          <w:szCs w:val="28"/>
        </w:rPr>
        <w:t xml:space="preserve">,  виолончели  и  ф-но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Филиппенко А. Цыплятки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Фильд Дж. Ноктюрн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Фиорилло Ф. Каприччио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Форе Г. На берегу. Ор.8 №1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Форе Г. Сицилиана  </w:t>
      </w:r>
    </w:p>
    <w:p w:rsidR="00971B7C" w:rsidRPr="0055049B" w:rsidRDefault="00971B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8581A">
        <w:rPr>
          <w:rFonts w:ascii="Times New Roman" w:hAnsi="Times New Roman"/>
          <w:color w:val="000000"/>
          <w:sz w:val="28"/>
          <w:szCs w:val="28"/>
        </w:rPr>
        <w:t>Фостер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A8581A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A8581A">
        <w:rPr>
          <w:rFonts w:ascii="Times New Roman" w:hAnsi="Times New Roman"/>
          <w:color w:val="000000"/>
          <w:sz w:val="28"/>
          <w:szCs w:val="28"/>
        </w:rPr>
        <w:t>Прекрасный мечтатель</w:t>
      </w:r>
      <w:r w:rsidRPr="00BD0CE0">
        <w:rPr>
          <w:rFonts w:ascii="Times New Roman" w:hAnsi="Times New Roman"/>
          <w:sz w:val="28"/>
          <w:szCs w:val="28"/>
        </w:rPr>
        <w:t xml:space="preserve">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Франкёр Ф. Гавот  для  скрипки,</w:t>
      </w:r>
      <w:r w:rsidRPr="00107D9A">
        <w:rPr>
          <w:rFonts w:ascii="Times New Roman" w:hAnsi="Times New Roman" w:cs="Times New Roman"/>
          <w:sz w:val="28"/>
          <w:szCs w:val="28"/>
        </w:rPr>
        <w:t xml:space="preserve">  виолончели  и  ф-но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 xml:space="preserve">Фрейлекс. Еврейская народная мелодия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Фролов И. Дивертисмент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Хаджиев П. Маленький прелюд для 4-х скрипок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Хандошкин И. Шесть российских песен с вариациями для 2-х скрипок.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Ред. И.Ямпольского.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Хачат</w:t>
      </w:r>
      <w:r>
        <w:rPr>
          <w:rFonts w:ascii="Times New Roman" w:hAnsi="Times New Roman" w:cs="Times New Roman"/>
          <w:sz w:val="28"/>
          <w:szCs w:val="28"/>
        </w:rPr>
        <w:t>урян А. Отрывок из балета «Гаянэ</w:t>
      </w:r>
      <w:r w:rsidRPr="00107D9A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Хачатурян А. Серенада из спектакля «В</w:t>
      </w:r>
      <w:r>
        <w:rPr>
          <w:rFonts w:ascii="Times New Roman" w:hAnsi="Times New Roman" w:cs="Times New Roman"/>
          <w:sz w:val="28"/>
          <w:szCs w:val="28"/>
        </w:rPr>
        <w:t xml:space="preserve">аленсианская вдова» для 3-х скрипок </w:t>
      </w:r>
      <w:r w:rsidRPr="00107D9A">
        <w:rPr>
          <w:rFonts w:ascii="Times New Roman" w:hAnsi="Times New Roman" w:cs="Times New Roman"/>
          <w:sz w:val="28"/>
          <w:szCs w:val="28"/>
        </w:rPr>
        <w:t>и ф-но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Хачатурян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Танец девушек</w:t>
      </w:r>
      <w:r>
        <w:rPr>
          <w:rFonts w:ascii="Times New Roman" w:hAnsi="Times New Roman" w:cs="Times New Roman"/>
          <w:sz w:val="28"/>
          <w:szCs w:val="28"/>
        </w:rPr>
        <w:t>» из балета «Гаянэ» для 2-х скрипок</w:t>
      </w:r>
      <w:r w:rsidRPr="00107D9A">
        <w:rPr>
          <w:rFonts w:ascii="Times New Roman" w:hAnsi="Times New Roman" w:cs="Times New Roman"/>
          <w:sz w:val="28"/>
          <w:szCs w:val="28"/>
        </w:rPr>
        <w:t xml:space="preserve"> и ф-но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Хачатурян </w:t>
      </w:r>
      <w:r>
        <w:rPr>
          <w:rFonts w:ascii="Times New Roman" w:hAnsi="Times New Roman" w:cs="Times New Roman"/>
          <w:sz w:val="28"/>
          <w:szCs w:val="28"/>
        </w:rPr>
        <w:t>К. Два фрагмента из балета «Чип</w:t>
      </w:r>
      <w:r w:rsidRPr="00107D9A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07D9A">
        <w:rPr>
          <w:rFonts w:ascii="Times New Roman" w:hAnsi="Times New Roman" w:cs="Times New Roman"/>
          <w:sz w:val="28"/>
          <w:szCs w:val="28"/>
        </w:rPr>
        <w:t xml:space="preserve">ино»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Холминов А. Две пьесы. Для 2-х скрипок и ф-но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Хотунцов Н. Элегия (сб.№17),  Каникулы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Чайковский П.  Марш  деревянных  солдатиков. Обр. Т.Ямпольского  для  2-х  скрипок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Чайковский П. Сборник пьес  для 2-х скрипок  и  виолончели.  Обработка  Е.Могилевского.   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Чайковский П. Вальс из «Серенады</w:t>
      </w:r>
      <w:r>
        <w:rPr>
          <w:rFonts w:ascii="Times New Roman" w:hAnsi="Times New Roman" w:cs="Times New Roman"/>
          <w:sz w:val="28"/>
          <w:szCs w:val="28"/>
        </w:rPr>
        <w:t xml:space="preserve"> для струнного оркестра</w:t>
      </w:r>
      <w:r w:rsidRPr="00107D9A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Чайковский П. Вальс из балета «Спящая красавица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Чайковский П. Неаполитанский танец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Чайковский 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Танец маленьких лебедей</w:t>
      </w:r>
      <w:r>
        <w:rPr>
          <w:rFonts w:ascii="Times New Roman" w:hAnsi="Times New Roman" w:cs="Times New Roman"/>
          <w:sz w:val="28"/>
          <w:szCs w:val="28"/>
        </w:rPr>
        <w:t>»  для  2-х  скрипок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Чайковский П. Юмореска. Ор. 10 №2. Обработка Б.Степанова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Чайковский П. Песня без слов. Ор.2 №3. Обработка Б.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Чешская народная песня. «Пастух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71B7C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Шапорин Ю.  Вальс из оперы «Декабристы». Обработка  С.Барабаша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Шопен Ф. Этюд. Соч.25 №7. Переложение Б.Кузнецова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Шостакович Д. Вальс-шутка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Шостакович Д. Гавот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Шостакович Д. Испанский танец для 2-х скрипок и ф-но  </w:t>
      </w:r>
    </w:p>
    <w:p w:rsidR="00971B7C" w:rsidRPr="0054337F" w:rsidRDefault="00971B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8581A">
        <w:rPr>
          <w:rFonts w:ascii="Times New Roman" w:hAnsi="Times New Roman"/>
          <w:color w:val="000000"/>
          <w:sz w:val="28"/>
          <w:szCs w:val="28"/>
        </w:rPr>
        <w:t>Шостаков</w:t>
      </w:r>
      <w:r>
        <w:rPr>
          <w:rFonts w:ascii="Times New Roman" w:hAnsi="Times New Roman"/>
          <w:color w:val="000000"/>
          <w:sz w:val="28"/>
          <w:szCs w:val="28"/>
        </w:rPr>
        <w:t>ич Д.</w:t>
      </w:r>
      <w:r w:rsidRPr="00A8581A">
        <w:rPr>
          <w:rFonts w:ascii="Times New Roman" w:hAnsi="Times New Roman"/>
          <w:color w:val="000000"/>
          <w:sz w:val="28"/>
          <w:szCs w:val="28"/>
        </w:rPr>
        <w:t xml:space="preserve"> Контрда</w:t>
      </w:r>
      <w:r>
        <w:rPr>
          <w:rFonts w:ascii="Times New Roman" w:hAnsi="Times New Roman"/>
          <w:color w:val="000000"/>
          <w:sz w:val="28"/>
          <w:szCs w:val="28"/>
        </w:rPr>
        <w:t xml:space="preserve">нс из музыки к кинофильму «Овод»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Шостакович Д. Лирический вальс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 xml:space="preserve">Шостакович Д.  Гавот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Шостакович Д. Полька. Для 2-х скрипок и ф-но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Шостакович Д. Прелюдия. Соч.87 №3 для 3-х скрипок и фортепиано  </w:t>
      </w:r>
      <w:r w:rsidRPr="00107D9A">
        <w:rPr>
          <w:rFonts w:ascii="Times New Roman" w:hAnsi="Times New Roman" w:cs="Times New Roman"/>
          <w:sz w:val="28"/>
          <w:szCs w:val="28"/>
        </w:rPr>
        <w:tab/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Шостакович Д. Пьесы. Перел. для 2-х скр</w:t>
      </w:r>
      <w:r>
        <w:rPr>
          <w:rFonts w:ascii="Times New Roman" w:hAnsi="Times New Roman" w:cs="Times New Roman"/>
          <w:sz w:val="28"/>
          <w:szCs w:val="28"/>
        </w:rPr>
        <w:t xml:space="preserve">ипок и ф-но А.Атовмяна: </w:t>
      </w:r>
      <w:r w:rsidRPr="00107D9A">
        <w:rPr>
          <w:rFonts w:ascii="Times New Roman" w:hAnsi="Times New Roman" w:cs="Times New Roman"/>
          <w:sz w:val="28"/>
          <w:szCs w:val="28"/>
        </w:rPr>
        <w:t xml:space="preserve"> Прелюдия, Гавот, Полька, Вальс, Элегия, Испанский танец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Шостакович 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Хороший день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Шпор Л. Дуэты для 2-х скрипок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Штраус Й.  Анна-полька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Штраус Й. Полька-пиццикато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Шуберт Ф.  К  музыке.  Обработка  С.Бараб</w:t>
      </w:r>
      <w:r>
        <w:rPr>
          <w:rFonts w:ascii="Times New Roman" w:hAnsi="Times New Roman" w:cs="Times New Roman"/>
          <w:sz w:val="28"/>
          <w:szCs w:val="28"/>
        </w:rPr>
        <w:t>аша  для  3-х  скрипок  и  ф-но</w:t>
      </w:r>
      <w:r w:rsidRPr="00107D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1B7C" w:rsidRPr="00386085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D9A">
        <w:rPr>
          <w:rFonts w:ascii="Times New Roman" w:hAnsi="Times New Roman" w:cs="Times New Roman"/>
          <w:sz w:val="28"/>
          <w:szCs w:val="28"/>
        </w:rPr>
        <w:t>Шуберт</w:t>
      </w:r>
      <w:r w:rsidRPr="00386085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Ф</w:t>
      </w:r>
      <w:r w:rsidRPr="003860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Ave</w:t>
      </w:r>
      <w:r w:rsidRPr="0038608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Maria</w:t>
      </w:r>
      <w:r w:rsidRPr="00386085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Шуберт Ф. Адажио </w:t>
      </w:r>
    </w:p>
    <w:p w:rsidR="00971B7C" w:rsidRPr="00A8581A" w:rsidRDefault="00971B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8581A">
        <w:rPr>
          <w:rFonts w:ascii="Times New Roman" w:hAnsi="Times New Roman"/>
          <w:color w:val="000000"/>
          <w:sz w:val="28"/>
          <w:szCs w:val="28"/>
        </w:rPr>
        <w:t>Шуберт</w:t>
      </w:r>
      <w:r>
        <w:rPr>
          <w:rFonts w:ascii="Times New Roman" w:hAnsi="Times New Roman"/>
          <w:color w:val="000000"/>
          <w:sz w:val="28"/>
          <w:szCs w:val="28"/>
        </w:rPr>
        <w:t xml:space="preserve"> Ф</w:t>
      </w:r>
      <w:r w:rsidRPr="00A8581A">
        <w:rPr>
          <w:rFonts w:ascii="Times New Roman" w:hAnsi="Times New Roman"/>
          <w:color w:val="000000"/>
          <w:sz w:val="28"/>
          <w:szCs w:val="28"/>
        </w:rPr>
        <w:t xml:space="preserve">. Музыкальный  момент. </w:t>
      </w:r>
      <w:r>
        <w:rPr>
          <w:rFonts w:ascii="Times New Roman" w:hAnsi="Times New Roman"/>
          <w:color w:val="000000"/>
          <w:sz w:val="28"/>
          <w:szCs w:val="28"/>
        </w:rPr>
        <w:t xml:space="preserve"> Переложение  для  2-х  скрипок     Шуберт Ф. Сонатины  для  2-х  скрипок  и  ф-но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Шуберт Ф. </w:t>
      </w:r>
      <w:r>
        <w:rPr>
          <w:rFonts w:ascii="Times New Roman" w:hAnsi="Times New Roman" w:cs="Times New Roman"/>
          <w:sz w:val="28"/>
          <w:szCs w:val="28"/>
        </w:rPr>
        <w:t>Вальс. Соч.9</w:t>
      </w:r>
      <w:r w:rsidRPr="00107D9A">
        <w:rPr>
          <w:rFonts w:ascii="Times New Roman" w:hAnsi="Times New Roman" w:cs="Times New Roman"/>
          <w:sz w:val="28"/>
          <w:szCs w:val="28"/>
        </w:rPr>
        <w:t xml:space="preserve"> №1 для  3-х  скрипок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Шуберт Ф. Вальс. Соч. 50 №12 для  2-х скрипок </w:t>
      </w:r>
    </w:p>
    <w:p w:rsidR="00971B7C" w:rsidRPr="00BD0CE0" w:rsidRDefault="00971B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sz w:val="28"/>
          <w:szCs w:val="28"/>
        </w:rPr>
      </w:pPr>
      <w:r w:rsidRPr="00A8581A">
        <w:rPr>
          <w:rFonts w:ascii="Times New Roman" w:hAnsi="Times New Roman"/>
          <w:color w:val="000000"/>
          <w:sz w:val="28"/>
          <w:szCs w:val="28"/>
        </w:rPr>
        <w:t>Шуб</w:t>
      </w:r>
      <w:r>
        <w:rPr>
          <w:rFonts w:ascii="Times New Roman" w:hAnsi="Times New Roman"/>
          <w:color w:val="000000"/>
          <w:sz w:val="28"/>
          <w:szCs w:val="28"/>
        </w:rPr>
        <w:t>ерт Ф. Музыкальный момент. Соч.</w:t>
      </w:r>
      <w:r w:rsidRPr="00A8581A">
        <w:rPr>
          <w:rFonts w:ascii="Times New Roman" w:hAnsi="Times New Roman"/>
          <w:color w:val="000000"/>
          <w:sz w:val="28"/>
          <w:szCs w:val="28"/>
        </w:rPr>
        <w:t>94 №3</w:t>
      </w:r>
      <w:r>
        <w:rPr>
          <w:rFonts w:ascii="Times New Roman" w:hAnsi="Times New Roman"/>
          <w:color w:val="000000"/>
          <w:sz w:val="28"/>
          <w:szCs w:val="28"/>
        </w:rPr>
        <w:t xml:space="preserve">. Перел. Погожевой Г.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Шуберт Ф. Серенада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Шуберт Ф. Экспромт. Ор. 39, №15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Шуман Р. Грёзы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Экимян А. Шире круг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Якушенко И. Квинты, кварты и октавы. Для унисона скрипачей и ф-но 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Ямпольский Т.  Четыре  дуэта  для  2-х  скрипок </w:t>
      </w:r>
    </w:p>
    <w:p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Яньшинов А. Прялка  </w:t>
      </w:r>
    </w:p>
    <w:p w:rsidR="00971B7C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Ярадиер С. Голубка  </w:t>
      </w:r>
    </w:p>
    <w:p w:rsidR="00971B7C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1B7C" w:rsidRPr="00B4748C" w:rsidRDefault="00971B7C" w:rsidP="00BF156B">
      <w:pPr>
        <w:widowControl/>
        <w:spacing w:line="36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74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Рекомендуемые репертуарные  сборники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t>Библиотека  юного  скрипача.  Средние  и  старшие  кл.  Ансамбли  юных  скрипачей.  Вып.9.  Сост. Владимирова Т.,  М., 1990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lastRenderedPageBreak/>
        <w:t>Дуэты  для  2-х  скрипок.  Сост.  Захаров Л.  Л., «Музыка», 1986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t>Камерные  ансамбли  для  скрипки,  виолончели  и  ф-но  для  старших  кл. СПб,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«Союз художников»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t>Лёгкие  скрипичные  дуэты  (для 2-х  скр.),  сост. Т.Ямпольский.  М.,  «Музыка»,  1985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t xml:space="preserve">Маневич А. Ансамбли для струнных инструментов (скрипка,  виолончель). Педагогический  репертуар  для  ДМШ  и  училищ.  Л.,  «Музгиз»,  1962 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t xml:space="preserve">Музыка для инструментального трио  (ф-но,  скрипка,  виолончель)  для  учащихся старших  классов.  Переложение  Литвиновой. Т., СПб, «Союз  художников»  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t>Педагогический  репертуар.  Ансамбли  для  2-х  скрипок  для  средних  и  старших  кл.  Вып.2.  Редактор  Готсдинер А.  Л., «Музыка», 1964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t>Педагогический  репертуар.  Ансамбли  для  скрипки  и  ф-но.  Вып. 4.  Киев, «Музычна  Украина»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57D3">
        <w:rPr>
          <w:rFonts w:ascii="Times New Roman" w:hAnsi="Times New Roman" w:cs="Times New Roman"/>
          <w:sz w:val="28"/>
          <w:szCs w:val="28"/>
        </w:rPr>
        <w:t xml:space="preserve"> 1971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t>Педагогический  репертуар.  Пьесы  для  скрипки,  виолончели  и  ф-но  для  учащихся  5-7 кл. Сост. Иванов С. Л., «Музыка», 1974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Педагогический  репертуар. Ансамбли  юных  скрипачей.  Вып.4.  Сост.  Фролович Д., обр. Солина Л. М., «Советский  композитор», 1979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Популярные классические и современные пьесы для ансамбля  скрипачей и ф-но.  М., 2011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 xml:space="preserve">Популярные пьесы для ансамбля скрипачей. Вып.1. СПб, «Композитор» 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Популярные  пьесы  для  ансамбля  скрипачей  (3-7 кл.). Вып.1., сост.  Ратнер И. СПб, «Композитор»,  2012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Популярные  пьесы  для  ансамбля  скрипачей  (3-7кл.). Вып.2, сост. Ратнер И. СПб, «Композитор»,  1998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Популярные  пьесы  для  ансамбля  скрипачей  (старшие  классы). Вып.3.  СПб, «Композитор», 2010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Популярная  музыка.  Транскрипции  для  ансамбля  скрипачей  и  ф-</w:t>
      </w:r>
      <w:r w:rsidRPr="009057D3">
        <w:rPr>
          <w:rFonts w:ascii="Times New Roman" w:hAnsi="Times New Roman" w:cs="Times New Roman"/>
          <w:sz w:val="28"/>
          <w:szCs w:val="28"/>
        </w:rPr>
        <w:lastRenderedPageBreak/>
        <w:t>но.  Вып. 3. Сост. Святловская И., Шишова Л., Виноградская О. СПб, «Композитор», 2007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 xml:space="preserve">Популярная  музыка.  Транскрипции.  Сост. Святловская И., Шишова Л., Виноградская О.  СПб, </w:t>
      </w:r>
      <w:r>
        <w:rPr>
          <w:rFonts w:ascii="Times New Roman" w:hAnsi="Times New Roman" w:cs="Times New Roman"/>
          <w:sz w:val="28"/>
          <w:szCs w:val="28"/>
        </w:rPr>
        <w:t xml:space="preserve">«Композитор», </w:t>
      </w:r>
      <w:r w:rsidRPr="009057D3">
        <w:rPr>
          <w:rFonts w:ascii="Times New Roman" w:hAnsi="Times New Roman" w:cs="Times New Roman"/>
          <w:sz w:val="28"/>
          <w:szCs w:val="28"/>
        </w:rPr>
        <w:t>1998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Произведения  для  ансамбля  скрипачей  в  сопровождении  ф-но. Л.,  «Музыка», 1988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Прокофьев С. Педагогический  репертуар.  Ансамбли  юных  скрипачей  для средних и старших  классов.  Сост. Рейтих Р. 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«Советский  композитор», 1990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Пудовочкин Э. «Светлячок». 1-я  ступень. Пьесы  для  ансамбля  скрипачей  и  ф-но.  СПб, 2005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Пудовочкин Э.  «Светлячок». 2-я  ступень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Пудовочкин Э.  «Светлячок».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3-я  ступень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Пудовочкин Э.  «Светлячок». 4-я  ступень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Пудовочкин Э.  «Светлячок». 5-я  ступень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Пудовочкин Э.  «Светлячок». 6-я  ступень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Пудовочкин Э.  «Светлячок». 7-я  ступень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Пудовочкин Э.  «Светлячок». 8-я  ступень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Пудовочкин Э.  «Светлячок». 9-я  ступень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Пудовочкин Э.  «Светлячок». 10-я  ступень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Репертуар  ансамбля  скрипачей. Вып. 2. Аранжировки  Грибовского В.  Калининград,  2009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Сборник  пьес.  Вып.1. Трио  для   скрипки,  виолончели  и  ф-но.  Сост.  Уткин. М.-СПб, «Композитор», 2004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Сборник пьес. Вып.2. Сост. Уткин М.-СПб, «Композитор», 2004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Сборник пьес. Вып.3. Сост. Уткин М.-СПб, «Композитор», 2004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Скрипичные ансамбли.  Вып.2.  Сост. Лобуренко Е. Киев, «Музычна  Украина», 1981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Транскрипции для струнного  ансамбля и ф-но.  Сост.  Фалик Ю. СПб, «Композитор», 2003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Шире круг. Популярные  произведения. Сост. Нежинская Н. СПб,   «Композитор»,  2002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Шостакович Д. Пьесы. Переложение для 2-х скрипок и  ф-но  Атовмяна А. Библиотека юного скрипача. Вып.3. М., «Советский  композитор», 1961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 xml:space="preserve">Щукина О. </w:t>
      </w:r>
      <w:r>
        <w:rPr>
          <w:rFonts w:ascii="Times New Roman" w:hAnsi="Times New Roman" w:cs="Times New Roman"/>
          <w:sz w:val="28"/>
          <w:szCs w:val="28"/>
        </w:rPr>
        <w:t xml:space="preserve">«Ансамбль </w:t>
      </w:r>
      <w:r w:rsidRPr="009057D3">
        <w:rPr>
          <w:rFonts w:ascii="Times New Roman" w:hAnsi="Times New Roman" w:cs="Times New Roman"/>
          <w:sz w:val="28"/>
          <w:szCs w:val="28"/>
        </w:rPr>
        <w:t>скрипачей с азов». Вып.2. СПб, «Композитор», 2007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Юный  скрипач.  Вып.1.  Пособие  для  начального  обучения.  Сост. Фортунатов К.  М., 1968</w:t>
      </w:r>
    </w:p>
    <w:p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Юный  скрипач.  Вып.2.  Пьесы, этюды, ансамбли. Средние  кл.  Сост.  Фортунатов К.  М., 1967</w:t>
      </w:r>
    </w:p>
    <w:p w:rsidR="00971B7C" w:rsidRPr="001A7BBE" w:rsidRDefault="00971B7C" w:rsidP="001A7BBE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BBE">
        <w:rPr>
          <w:rFonts w:ascii="Times New Roman" w:hAnsi="Times New Roman" w:cs="Times New Roman"/>
          <w:sz w:val="28"/>
          <w:szCs w:val="28"/>
        </w:rPr>
        <w:t xml:space="preserve"> Юный  скрипач.  Вып.3.  Пьесы, этюды, ансамбли.  Старшие  кл.  Сост.  Фортунатов К. М., 1966</w:t>
      </w:r>
    </w:p>
    <w:p w:rsidR="00971B7C" w:rsidRPr="00107D9A" w:rsidRDefault="00971B7C" w:rsidP="00BF156B">
      <w:pPr>
        <w:tabs>
          <w:tab w:val="left" w:pos="993"/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7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 рекомендуемой методической литературы</w:t>
      </w:r>
    </w:p>
    <w:p w:rsidR="00971B7C" w:rsidRPr="00FA16F1" w:rsidRDefault="00971B7C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F1">
        <w:rPr>
          <w:rFonts w:ascii="Times New Roman" w:hAnsi="Times New Roman" w:cs="Times New Roman"/>
          <w:sz w:val="28"/>
          <w:szCs w:val="28"/>
        </w:rPr>
        <w:t>Беленький Б., Эльбойм Э. Педагогические принципы Л</w:t>
      </w:r>
      <w:r>
        <w:rPr>
          <w:rFonts w:ascii="Times New Roman" w:hAnsi="Times New Roman" w:cs="Times New Roman"/>
          <w:sz w:val="28"/>
          <w:szCs w:val="28"/>
        </w:rPr>
        <w:t>.М.Цейтлина. М.,  Музыка»,1990</w:t>
      </w:r>
    </w:p>
    <w:p w:rsidR="00971B7C" w:rsidRPr="00FA16F1" w:rsidRDefault="00971B7C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F1">
        <w:rPr>
          <w:rFonts w:ascii="Times New Roman" w:hAnsi="Times New Roman" w:cs="Times New Roman"/>
          <w:sz w:val="28"/>
          <w:szCs w:val="28"/>
        </w:rPr>
        <w:t xml:space="preserve">Берлянчик М. Основы </w:t>
      </w:r>
      <w:r>
        <w:rPr>
          <w:rFonts w:ascii="Times New Roman" w:hAnsi="Times New Roman" w:cs="Times New Roman"/>
          <w:sz w:val="28"/>
          <w:szCs w:val="28"/>
        </w:rPr>
        <w:t>учения юного скрипача.  М.,1993</w:t>
      </w:r>
    </w:p>
    <w:p w:rsidR="00971B7C" w:rsidRPr="00FA16F1" w:rsidRDefault="00971B7C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F1">
        <w:rPr>
          <w:rFonts w:ascii="Times New Roman" w:hAnsi="Times New Roman" w:cs="Times New Roman"/>
          <w:sz w:val="28"/>
          <w:szCs w:val="28"/>
        </w:rPr>
        <w:t>Гинзбург Л.,  Григорьев В.  История  скрипичного  искусст</w:t>
      </w:r>
      <w:r>
        <w:rPr>
          <w:rFonts w:ascii="Times New Roman" w:hAnsi="Times New Roman" w:cs="Times New Roman"/>
          <w:sz w:val="28"/>
          <w:szCs w:val="28"/>
        </w:rPr>
        <w:t>ва.  Вып.1. М., «Музыка»,  1990</w:t>
      </w:r>
    </w:p>
    <w:p w:rsidR="00971B7C" w:rsidRPr="00FA16F1" w:rsidRDefault="00971B7C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F1">
        <w:rPr>
          <w:rFonts w:ascii="Times New Roman" w:hAnsi="Times New Roman" w:cs="Times New Roman"/>
          <w:sz w:val="28"/>
          <w:szCs w:val="28"/>
        </w:rPr>
        <w:t>Гущина Л.  Подготовка  оркестрового  музыканта  на  струнном  отделении.  /Методические  записки  по  вопросам  музыкального  образован</w:t>
      </w:r>
      <w:r>
        <w:rPr>
          <w:rFonts w:ascii="Times New Roman" w:hAnsi="Times New Roman" w:cs="Times New Roman"/>
          <w:sz w:val="28"/>
          <w:szCs w:val="28"/>
        </w:rPr>
        <w:t>ия.  Вып.3. М., «Музыка», 1991</w:t>
      </w:r>
    </w:p>
    <w:p w:rsidR="00971B7C" w:rsidRPr="00FA16F1" w:rsidRDefault="00971B7C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F1">
        <w:rPr>
          <w:rFonts w:ascii="Times New Roman" w:hAnsi="Times New Roman" w:cs="Times New Roman"/>
          <w:sz w:val="28"/>
          <w:szCs w:val="28"/>
        </w:rPr>
        <w:t>Кучакевич К.  Формирование  музыканта  в  классе  камерного  ансамбля.  /Методические  записки  по  вопросам  музыкального  образован</w:t>
      </w:r>
      <w:r>
        <w:rPr>
          <w:rFonts w:ascii="Times New Roman" w:hAnsi="Times New Roman" w:cs="Times New Roman"/>
          <w:sz w:val="28"/>
          <w:szCs w:val="28"/>
        </w:rPr>
        <w:t>ия. Вып.3. М., «Музыка», 1991</w:t>
      </w:r>
    </w:p>
    <w:p w:rsidR="00971B7C" w:rsidRPr="00FA16F1" w:rsidRDefault="00971B7C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F1">
        <w:rPr>
          <w:rFonts w:ascii="Times New Roman" w:hAnsi="Times New Roman" w:cs="Times New Roman"/>
          <w:sz w:val="28"/>
          <w:szCs w:val="28"/>
        </w:rPr>
        <w:t>Либерман М.,  Берлянчик М.  Культура  звука  скрипача.  Пути  формирования  и</w:t>
      </w:r>
      <w:r>
        <w:rPr>
          <w:rFonts w:ascii="Times New Roman" w:hAnsi="Times New Roman" w:cs="Times New Roman"/>
          <w:sz w:val="28"/>
          <w:szCs w:val="28"/>
        </w:rPr>
        <w:t xml:space="preserve">   развития. М., «Музыка»,1985</w:t>
      </w:r>
    </w:p>
    <w:p w:rsidR="00971B7C" w:rsidRPr="00FA16F1" w:rsidRDefault="00971B7C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16F1">
        <w:rPr>
          <w:rFonts w:ascii="Times New Roman" w:hAnsi="Times New Roman" w:cs="Times New Roman"/>
          <w:sz w:val="28"/>
          <w:szCs w:val="28"/>
        </w:rPr>
        <w:t>Мордкович Л. Детский музыкальный коллектив: Некоторые аспекты работы.  /Вопросы музык</w:t>
      </w:r>
      <w:r>
        <w:rPr>
          <w:rFonts w:ascii="Times New Roman" w:hAnsi="Times New Roman" w:cs="Times New Roman"/>
          <w:sz w:val="28"/>
          <w:szCs w:val="28"/>
        </w:rPr>
        <w:t>альной педагогики. Вып.7. М.,</w:t>
      </w:r>
      <w:r w:rsidRPr="00FA16F1">
        <w:rPr>
          <w:rFonts w:ascii="Times New Roman" w:hAnsi="Times New Roman" w:cs="Times New Roman"/>
          <w:sz w:val="28"/>
          <w:szCs w:val="28"/>
        </w:rPr>
        <w:t xml:space="preserve"> 1986</w:t>
      </w:r>
    </w:p>
    <w:p w:rsidR="00971B7C" w:rsidRPr="00FA16F1" w:rsidRDefault="00971B7C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16F1">
        <w:rPr>
          <w:rFonts w:ascii="Times New Roman" w:hAnsi="Times New Roman" w:cs="Times New Roman"/>
          <w:sz w:val="28"/>
          <w:szCs w:val="28"/>
        </w:rPr>
        <w:lastRenderedPageBreak/>
        <w:t>Погожева Т. Вопросы методики обучения игре на скрипке. М., «Музыка»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16F1">
        <w:rPr>
          <w:rFonts w:ascii="Times New Roman" w:hAnsi="Times New Roman" w:cs="Times New Roman"/>
          <w:sz w:val="28"/>
          <w:szCs w:val="28"/>
        </w:rPr>
        <w:t>1966</w:t>
      </w:r>
    </w:p>
    <w:p w:rsidR="00971B7C" w:rsidRPr="00FA16F1" w:rsidRDefault="00971B7C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F1">
        <w:rPr>
          <w:rFonts w:ascii="Times New Roman" w:hAnsi="Times New Roman" w:cs="Times New Roman"/>
          <w:sz w:val="28"/>
          <w:szCs w:val="28"/>
        </w:rPr>
        <w:t>Свирская Т. Опыт работы в классе скрипичного ансамбля. /Вопросы  музыкаль</w:t>
      </w:r>
      <w:r>
        <w:rPr>
          <w:rFonts w:ascii="Times New Roman" w:hAnsi="Times New Roman" w:cs="Times New Roman"/>
          <w:sz w:val="28"/>
          <w:szCs w:val="28"/>
        </w:rPr>
        <w:t>ной  педагогики.  Вып.2.  М.,  1980</w:t>
      </w:r>
    </w:p>
    <w:p w:rsidR="00971B7C" w:rsidRPr="00FA16F1" w:rsidRDefault="00971B7C" w:rsidP="00606D06">
      <w:pPr>
        <w:pStyle w:val="ae"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6F1">
        <w:rPr>
          <w:rFonts w:ascii="Times New Roman" w:hAnsi="Times New Roman" w:cs="Times New Roman"/>
          <w:sz w:val="28"/>
          <w:szCs w:val="28"/>
        </w:rPr>
        <w:t>Суслова Н., Боярская Н.  О  путях  профессионализации  в  детской  музыкальной  школе.  /Методические  записки  по  вопросам  му</w:t>
      </w:r>
      <w:r>
        <w:rPr>
          <w:rFonts w:ascii="Times New Roman" w:hAnsi="Times New Roman" w:cs="Times New Roman"/>
          <w:sz w:val="28"/>
          <w:szCs w:val="28"/>
        </w:rPr>
        <w:t>зыкального  образования.  Вып.3.  М., «Музыка», 1991</w:t>
      </w:r>
    </w:p>
    <w:p w:rsidR="00971B7C" w:rsidRPr="00FA16F1" w:rsidRDefault="00971B7C" w:rsidP="00606D06">
      <w:pPr>
        <w:pStyle w:val="ae"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6F1">
        <w:rPr>
          <w:rFonts w:ascii="Times New Roman" w:hAnsi="Times New Roman" w:cs="Times New Roman"/>
          <w:sz w:val="28"/>
          <w:szCs w:val="28"/>
        </w:rPr>
        <w:t>Турчанинова Г.  Организация  работы  скрипичного  ансамбля./  Вопросы  музыкаль</w:t>
      </w:r>
      <w:r>
        <w:rPr>
          <w:rFonts w:ascii="Times New Roman" w:hAnsi="Times New Roman" w:cs="Times New Roman"/>
          <w:sz w:val="28"/>
          <w:szCs w:val="28"/>
        </w:rPr>
        <w:t>ной  педагогики.  Вып. 2, М., 1980</w:t>
      </w:r>
    </w:p>
    <w:p w:rsidR="00971B7C" w:rsidRPr="00FA16F1" w:rsidRDefault="00971B7C" w:rsidP="00606D06">
      <w:pPr>
        <w:pStyle w:val="ae"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6F1">
        <w:rPr>
          <w:rFonts w:ascii="Times New Roman" w:hAnsi="Times New Roman" w:cs="Times New Roman"/>
          <w:sz w:val="28"/>
          <w:szCs w:val="28"/>
        </w:rPr>
        <w:t>Шиндер Л. Штрихи струнной  группы  симфонического  орке</w:t>
      </w:r>
      <w:r>
        <w:rPr>
          <w:rFonts w:ascii="Times New Roman" w:hAnsi="Times New Roman" w:cs="Times New Roman"/>
          <w:sz w:val="28"/>
          <w:szCs w:val="28"/>
        </w:rPr>
        <w:t xml:space="preserve">стра.  </w:t>
      </w:r>
      <w:r w:rsidRPr="00107D9A">
        <w:rPr>
          <w:rFonts w:ascii="Times New Roman" w:hAnsi="Times New Roman" w:cs="Times New Roman"/>
          <w:sz w:val="28"/>
          <w:szCs w:val="28"/>
        </w:rPr>
        <w:t>СПб,</w:t>
      </w:r>
      <w:r>
        <w:rPr>
          <w:rFonts w:ascii="Times New Roman" w:hAnsi="Times New Roman" w:cs="Times New Roman"/>
          <w:sz w:val="28"/>
          <w:szCs w:val="28"/>
        </w:rPr>
        <w:t xml:space="preserve"> «Композитор»,  2000</w:t>
      </w:r>
    </w:p>
    <w:p w:rsidR="00971B7C" w:rsidRDefault="00971B7C" w:rsidP="00BF156B">
      <w:pPr>
        <w:pStyle w:val="ae"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6F1">
        <w:rPr>
          <w:rFonts w:ascii="Times New Roman" w:hAnsi="Times New Roman" w:cs="Times New Roman"/>
          <w:sz w:val="28"/>
          <w:szCs w:val="28"/>
        </w:rPr>
        <w:t>Янкелевич Ю.  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 наследие.  М., «Музыка», 2009</w:t>
      </w:r>
    </w:p>
    <w:p w:rsidR="00971B7C" w:rsidRPr="00BF156B" w:rsidRDefault="00971B7C" w:rsidP="004C5DC7">
      <w:pPr>
        <w:pStyle w:val="ae"/>
        <w:tabs>
          <w:tab w:val="left" w:pos="993"/>
          <w:tab w:val="left" w:pos="1276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71B7C" w:rsidRPr="00BF156B" w:rsidSect="00726399">
      <w:footerReference w:type="default" r:id="rId7"/>
      <w:footerReference w:type="first" r:id="rId8"/>
      <w:type w:val="continuous"/>
      <w:pgSz w:w="11909" w:h="16838"/>
      <w:pgMar w:top="1134" w:right="1134" w:bottom="1134" w:left="1418" w:header="454" w:footer="45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BB1" w:rsidRDefault="000E4BB1" w:rsidP="00C1155E">
      <w:r>
        <w:separator/>
      </w:r>
    </w:p>
  </w:endnote>
  <w:endnote w:type="continuationSeparator" w:id="0">
    <w:p w:rsidR="000E4BB1" w:rsidRDefault="000E4BB1" w:rsidP="00C1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B7C" w:rsidRDefault="000E4BB1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2429C">
      <w:rPr>
        <w:noProof/>
      </w:rPr>
      <w:t>4</w:t>
    </w:r>
    <w:r>
      <w:rPr>
        <w:noProof/>
      </w:rPr>
      <w:fldChar w:fldCharType="end"/>
    </w:r>
  </w:p>
  <w:p w:rsidR="00971B7C" w:rsidRDefault="00971B7C">
    <w:pPr>
      <w:pStyle w:val="a8"/>
    </w:pPr>
  </w:p>
  <w:p w:rsidR="00C37D02" w:rsidRDefault="00C37D0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B7C" w:rsidRDefault="00971B7C">
    <w:pPr>
      <w:pStyle w:val="a8"/>
      <w:jc w:val="right"/>
    </w:pPr>
  </w:p>
  <w:p w:rsidR="00971B7C" w:rsidRDefault="00971B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BB1" w:rsidRDefault="000E4BB1" w:rsidP="00C1155E">
      <w:r>
        <w:separator/>
      </w:r>
    </w:p>
  </w:footnote>
  <w:footnote w:type="continuationSeparator" w:id="0">
    <w:p w:rsidR="000E4BB1" w:rsidRDefault="000E4BB1" w:rsidP="00C11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155A05"/>
    <w:multiLevelType w:val="hybridMultilevel"/>
    <w:tmpl w:val="8D28D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8771A1"/>
    <w:multiLevelType w:val="hybridMultilevel"/>
    <w:tmpl w:val="8848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42101"/>
    <w:multiLevelType w:val="hybridMultilevel"/>
    <w:tmpl w:val="52C25D8C"/>
    <w:lvl w:ilvl="0" w:tplc="43404F8C">
      <w:start w:val="1"/>
      <w:numFmt w:val="decimal"/>
      <w:lvlText w:val="%1."/>
      <w:lvlJc w:val="left"/>
      <w:pPr>
        <w:ind w:left="1607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2327" w:hanging="360"/>
      </w:pPr>
    </w:lvl>
    <w:lvl w:ilvl="2" w:tplc="0419001B">
      <w:start w:val="1"/>
      <w:numFmt w:val="lowerRoman"/>
      <w:lvlText w:val="%3."/>
      <w:lvlJc w:val="right"/>
      <w:pPr>
        <w:ind w:left="3047" w:hanging="180"/>
      </w:pPr>
    </w:lvl>
    <w:lvl w:ilvl="3" w:tplc="0419000F">
      <w:start w:val="1"/>
      <w:numFmt w:val="decimal"/>
      <w:lvlText w:val="%4."/>
      <w:lvlJc w:val="left"/>
      <w:pPr>
        <w:ind w:left="3767" w:hanging="360"/>
      </w:pPr>
    </w:lvl>
    <w:lvl w:ilvl="4" w:tplc="04190019">
      <w:start w:val="1"/>
      <w:numFmt w:val="lowerLetter"/>
      <w:lvlText w:val="%5."/>
      <w:lvlJc w:val="left"/>
      <w:pPr>
        <w:ind w:left="4487" w:hanging="360"/>
      </w:pPr>
    </w:lvl>
    <w:lvl w:ilvl="5" w:tplc="0419001B">
      <w:start w:val="1"/>
      <w:numFmt w:val="lowerRoman"/>
      <w:lvlText w:val="%6."/>
      <w:lvlJc w:val="right"/>
      <w:pPr>
        <w:ind w:left="5207" w:hanging="180"/>
      </w:pPr>
    </w:lvl>
    <w:lvl w:ilvl="6" w:tplc="0419000F">
      <w:start w:val="1"/>
      <w:numFmt w:val="decimal"/>
      <w:lvlText w:val="%7."/>
      <w:lvlJc w:val="left"/>
      <w:pPr>
        <w:ind w:left="5927" w:hanging="360"/>
      </w:pPr>
    </w:lvl>
    <w:lvl w:ilvl="7" w:tplc="04190019">
      <w:start w:val="1"/>
      <w:numFmt w:val="lowerLetter"/>
      <w:lvlText w:val="%8."/>
      <w:lvlJc w:val="left"/>
      <w:pPr>
        <w:ind w:left="6647" w:hanging="360"/>
      </w:pPr>
    </w:lvl>
    <w:lvl w:ilvl="8" w:tplc="0419001B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061752DE"/>
    <w:multiLevelType w:val="hybridMultilevel"/>
    <w:tmpl w:val="22BC0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F0F19"/>
    <w:multiLevelType w:val="hybridMultilevel"/>
    <w:tmpl w:val="6ED8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631DF"/>
    <w:multiLevelType w:val="hybridMultilevel"/>
    <w:tmpl w:val="E7A0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70A68"/>
    <w:multiLevelType w:val="hybridMultilevel"/>
    <w:tmpl w:val="AE3E0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E45D56"/>
    <w:multiLevelType w:val="hybridMultilevel"/>
    <w:tmpl w:val="D11E22D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A3B06CF"/>
    <w:multiLevelType w:val="hybridMultilevel"/>
    <w:tmpl w:val="A3266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BAC4A25"/>
    <w:multiLevelType w:val="hybridMultilevel"/>
    <w:tmpl w:val="C088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53635"/>
    <w:multiLevelType w:val="hybridMultilevel"/>
    <w:tmpl w:val="D39A6D5E"/>
    <w:lvl w:ilvl="0" w:tplc="26CE12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327" w:hanging="360"/>
      </w:pPr>
    </w:lvl>
    <w:lvl w:ilvl="2" w:tplc="0419001B">
      <w:start w:val="1"/>
      <w:numFmt w:val="lowerRoman"/>
      <w:lvlText w:val="%3."/>
      <w:lvlJc w:val="right"/>
      <w:pPr>
        <w:ind w:left="3047" w:hanging="180"/>
      </w:pPr>
    </w:lvl>
    <w:lvl w:ilvl="3" w:tplc="0419000F">
      <w:start w:val="1"/>
      <w:numFmt w:val="decimal"/>
      <w:lvlText w:val="%4."/>
      <w:lvlJc w:val="left"/>
      <w:pPr>
        <w:ind w:left="3767" w:hanging="360"/>
      </w:pPr>
    </w:lvl>
    <w:lvl w:ilvl="4" w:tplc="04190019">
      <w:start w:val="1"/>
      <w:numFmt w:val="lowerLetter"/>
      <w:lvlText w:val="%5."/>
      <w:lvlJc w:val="left"/>
      <w:pPr>
        <w:ind w:left="4487" w:hanging="360"/>
      </w:pPr>
    </w:lvl>
    <w:lvl w:ilvl="5" w:tplc="0419001B">
      <w:start w:val="1"/>
      <w:numFmt w:val="lowerRoman"/>
      <w:lvlText w:val="%6."/>
      <w:lvlJc w:val="right"/>
      <w:pPr>
        <w:ind w:left="5207" w:hanging="180"/>
      </w:pPr>
    </w:lvl>
    <w:lvl w:ilvl="6" w:tplc="0419000F">
      <w:start w:val="1"/>
      <w:numFmt w:val="decimal"/>
      <w:lvlText w:val="%7."/>
      <w:lvlJc w:val="left"/>
      <w:pPr>
        <w:ind w:left="5927" w:hanging="360"/>
      </w:pPr>
    </w:lvl>
    <w:lvl w:ilvl="7" w:tplc="04190019">
      <w:start w:val="1"/>
      <w:numFmt w:val="lowerLetter"/>
      <w:lvlText w:val="%8."/>
      <w:lvlJc w:val="left"/>
      <w:pPr>
        <w:ind w:left="6647" w:hanging="360"/>
      </w:pPr>
    </w:lvl>
    <w:lvl w:ilvl="8" w:tplc="0419001B">
      <w:start w:val="1"/>
      <w:numFmt w:val="lowerRoman"/>
      <w:lvlText w:val="%9."/>
      <w:lvlJc w:val="right"/>
      <w:pPr>
        <w:ind w:left="7367" w:hanging="180"/>
      </w:pPr>
    </w:lvl>
  </w:abstractNum>
  <w:abstractNum w:abstractNumId="13" w15:restartNumberingAfterBreak="0">
    <w:nsid w:val="229C7060"/>
    <w:multiLevelType w:val="hybridMultilevel"/>
    <w:tmpl w:val="FBDCED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ABB0A32"/>
    <w:multiLevelType w:val="hybridMultilevel"/>
    <w:tmpl w:val="B4BAC048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B7FD7"/>
    <w:multiLevelType w:val="hybridMultilevel"/>
    <w:tmpl w:val="0DDE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43BD7"/>
    <w:multiLevelType w:val="hybridMultilevel"/>
    <w:tmpl w:val="7E94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672D6"/>
    <w:multiLevelType w:val="hybridMultilevel"/>
    <w:tmpl w:val="94CE4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437EAD"/>
    <w:multiLevelType w:val="hybridMultilevel"/>
    <w:tmpl w:val="01AA3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5275D"/>
    <w:multiLevelType w:val="hybridMultilevel"/>
    <w:tmpl w:val="9B6A9E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52FA7"/>
    <w:multiLevelType w:val="hybridMultilevel"/>
    <w:tmpl w:val="3F724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46B25"/>
    <w:multiLevelType w:val="hybridMultilevel"/>
    <w:tmpl w:val="67045A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184A54"/>
    <w:multiLevelType w:val="hybridMultilevel"/>
    <w:tmpl w:val="72F23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784B19"/>
    <w:multiLevelType w:val="hybridMultilevel"/>
    <w:tmpl w:val="90580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C1D1E"/>
    <w:multiLevelType w:val="hybridMultilevel"/>
    <w:tmpl w:val="6220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E4806"/>
    <w:multiLevelType w:val="hybridMultilevel"/>
    <w:tmpl w:val="98265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DE51EDA"/>
    <w:multiLevelType w:val="hybridMultilevel"/>
    <w:tmpl w:val="9D0A12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>
      <w:start w:val="1"/>
      <w:numFmt w:val="lowerRoman"/>
      <w:lvlText w:val="%3."/>
      <w:lvlJc w:val="right"/>
      <w:pPr>
        <w:ind w:left="1735" w:hanging="180"/>
      </w:pPr>
    </w:lvl>
    <w:lvl w:ilvl="3" w:tplc="0419000F">
      <w:start w:val="1"/>
      <w:numFmt w:val="decimal"/>
      <w:lvlText w:val="%4."/>
      <w:lvlJc w:val="left"/>
      <w:pPr>
        <w:ind w:left="2455" w:hanging="360"/>
      </w:pPr>
    </w:lvl>
    <w:lvl w:ilvl="4" w:tplc="04190019">
      <w:start w:val="1"/>
      <w:numFmt w:val="lowerLetter"/>
      <w:lvlText w:val="%5."/>
      <w:lvlJc w:val="left"/>
      <w:pPr>
        <w:ind w:left="3175" w:hanging="360"/>
      </w:pPr>
    </w:lvl>
    <w:lvl w:ilvl="5" w:tplc="0419001B">
      <w:start w:val="1"/>
      <w:numFmt w:val="lowerRoman"/>
      <w:lvlText w:val="%6."/>
      <w:lvlJc w:val="right"/>
      <w:pPr>
        <w:ind w:left="3895" w:hanging="180"/>
      </w:pPr>
    </w:lvl>
    <w:lvl w:ilvl="6" w:tplc="0419000F">
      <w:start w:val="1"/>
      <w:numFmt w:val="decimal"/>
      <w:lvlText w:val="%7."/>
      <w:lvlJc w:val="left"/>
      <w:pPr>
        <w:ind w:left="4615" w:hanging="360"/>
      </w:pPr>
    </w:lvl>
    <w:lvl w:ilvl="7" w:tplc="04190019">
      <w:start w:val="1"/>
      <w:numFmt w:val="lowerLetter"/>
      <w:lvlText w:val="%8."/>
      <w:lvlJc w:val="left"/>
      <w:pPr>
        <w:ind w:left="5335" w:hanging="360"/>
      </w:pPr>
    </w:lvl>
    <w:lvl w:ilvl="8" w:tplc="0419001B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4F292CB9"/>
    <w:multiLevelType w:val="hybridMultilevel"/>
    <w:tmpl w:val="4E4ACC2E"/>
    <w:lvl w:ilvl="0" w:tplc="BE1EFC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8" w15:restartNumberingAfterBreak="0">
    <w:nsid w:val="50EF15FC"/>
    <w:multiLevelType w:val="hybridMultilevel"/>
    <w:tmpl w:val="F194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B2BB3"/>
    <w:multiLevelType w:val="hybridMultilevel"/>
    <w:tmpl w:val="49803868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0525A"/>
    <w:multiLevelType w:val="hybridMultilevel"/>
    <w:tmpl w:val="4BEAABF4"/>
    <w:lvl w:ilvl="0" w:tplc="16E244E4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58045BF7"/>
    <w:multiLevelType w:val="hybridMultilevel"/>
    <w:tmpl w:val="D6562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94A3D1E"/>
    <w:multiLevelType w:val="hybridMultilevel"/>
    <w:tmpl w:val="BFA80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3556E"/>
    <w:multiLevelType w:val="hybridMultilevel"/>
    <w:tmpl w:val="096E0954"/>
    <w:lvl w:ilvl="0" w:tplc="1CF2EE3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34" w15:restartNumberingAfterBreak="0">
    <w:nsid w:val="5BAF05FF"/>
    <w:multiLevelType w:val="hybridMultilevel"/>
    <w:tmpl w:val="5CBAD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C241C1A"/>
    <w:multiLevelType w:val="hybridMultilevel"/>
    <w:tmpl w:val="86641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27AB7"/>
    <w:multiLevelType w:val="hybridMultilevel"/>
    <w:tmpl w:val="35F2D8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327" w:hanging="360"/>
      </w:pPr>
    </w:lvl>
    <w:lvl w:ilvl="2" w:tplc="0419001B">
      <w:start w:val="1"/>
      <w:numFmt w:val="lowerRoman"/>
      <w:lvlText w:val="%3."/>
      <w:lvlJc w:val="right"/>
      <w:pPr>
        <w:ind w:left="3047" w:hanging="180"/>
      </w:pPr>
    </w:lvl>
    <w:lvl w:ilvl="3" w:tplc="0419000F">
      <w:start w:val="1"/>
      <w:numFmt w:val="decimal"/>
      <w:lvlText w:val="%4."/>
      <w:lvlJc w:val="left"/>
      <w:pPr>
        <w:ind w:left="3767" w:hanging="360"/>
      </w:pPr>
    </w:lvl>
    <w:lvl w:ilvl="4" w:tplc="04190019">
      <w:start w:val="1"/>
      <w:numFmt w:val="lowerLetter"/>
      <w:lvlText w:val="%5."/>
      <w:lvlJc w:val="left"/>
      <w:pPr>
        <w:ind w:left="4487" w:hanging="360"/>
      </w:pPr>
    </w:lvl>
    <w:lvl w:ilvl="5" w:tplc="0419001B">
      <w:start w:val="1"/>
      <w:numFmt w:val="lowerRoman"/>
      <w:lvlText w:val="%6."/>
      <w:lvlJc w:val="right"/>
      <w:pPr>
        <w:ind w:left="5207" w:hanging="180"/>
      </w:pPr>
    </w:lvl>
    <w:lvl w:ilvl="6" w:tplc="0419000F">
      <w:start w:val="1"/>
      <w:numFmt w:val="decimal"/>
      <w:lvlText w:val="%7."/>
      <w:lvlJc w:val="left"/>
      <w:pPr>
        <w:ind w:left="5927" w:hanging="360"/>
      </w:pPr>
    </w:lvl>
    <w:lvl w:ilvl="7" w:tplc="04190019">
      <w:start w:val="1"/>
      <w:numFmt w:val="lowerLetter"/>
      <w:lvlText w:val="%8."/>
      <w:lvlJc w:val="left"/>
      <w:pPr>
        <w:ind w:left="6647" w:hanging="360"/>
      </w:pPr>
    </w:lvl>
    <w:lvl w:ilvl="8" w:tplc="0419001B">
      <w:start w:val="1"/>
      <w:numFmt w:val="lowerRoman"/>
      <w:lvlText w:val="%9."/>
      <w:lvlJc w:val="right"/>
      <w:pPr>
        <w:ind w:left="7367" w:hanging="180"/>
      </w:pPr>
    </w:lvl>
  </w:abstractNum>
  <w:abstractNum w:abstractNumId="37" w15:restartNumberingAfterBreak="0">
    <w:nsid w:val="670B6F9C"/>
    <w:multiLevelType w:val="hybridMultilevel"/>
    <w:tmpl w:val="0846A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C345E"/>
    <w:multiLevelType w:val="hybridMultilevel"/>
    <w:tmpl w:val="79FAE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BBD054D"/>
    <w:multiLevelType w:val="hybridMultilevel"/>
    <w:tmpl w:val="BAEE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B1722"/>
    <w:multiLevelType w:val="hybridMultilevel"/>
    <w:tmpl w:val="36860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8D405B"/>
    <w:multiLevelType w:val="hybridMultilevel"/>
    <w:tmpl w:val="DBC8447A"/>
    <w:lvl w:ilvl="0" w:tplc="1AA4670E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2" w15:restartNumberingAfterBreak="0">
    <w:nsid w:val="7B507B90"/>
    <w:multiLevelType w:val="hybridMultilevel"/>
    <w:tmpl w:val="502E5F38"/>
    <w:lvl w:ilvl="0" w:tplc="96E2E0D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43" w15:restartNumberingAfterBreak="0">
    <w:nsid w:val="7B693299"/>
    <w:multiLevelType w:val="hybridMultilevel"/>
    <w:tmpl w:val="7CC4C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C2F7366"/>
    <w:multiLevelType w:val="hybridMultilevel"/>
    <w:tmpl w:val="E7B23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D0B6B61"/>
    <w:multiLevelType w:val="hybridMultilevel"/>
    <w:tmpl w:val="F6A226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06A53"/>
    <w:multiLevelType w:val="hybridMultilevel"/>
    <w:tmpl w:val="8DA229B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3"/>
  </w:num>
  <w:num w:numId="3">
    <w:abstractNumId w:val="38"/>
  </w:num>
  <w:num w:numId="4">
    <w:abstractNumId w:val="1"/>
  </w:num>
  <w:num w:numId="5">
    <w:abstractNumId w:val="4"/>
  </w:num>
  <w:num w:numId="6">
    <w:abstractNumId w:val="12"/>
  </w:num>
  <w:num w:numId="7">
    <w:abstractNumId w:val="45"/>
  </w:num>
  <w:num w:numId="8">
    <w:abstractNumId w:val="21"/>
  </w:num>
  <w:num w:numId="9">
    <w:abstractNumId w:val="17"/>
  </w:num>
  <w:num w:numId="10">
    <w:abstractNumId w:val="42"/>
  </w:num>
  <w:num w:numId="11">
    <w:abstractNumId w:val="46"/>
  </w:num>
  <w:num w:numId="12">
    <w:abstractNumId w:val="23"/>
  </w:num>
  <w:num w:numId="13">
    <w:abstractNumId w:val="5"/>
  </w:num>
  <w:num w:numId="14">
    <w:abstractNumId w:val="16"/>
  </w:num>
  <w:num w:numId="15">
    <w:abstractNumId w:val="11"/>
  </w:num>
  <w:num w:numId="16">
    <w:abstractNumId w:val="3"/>
  </w:num>
  <w:num w:numId="17">
    <w:abstractNumId w:val="27"/>
  </w:num>
  <w:num w:numId="18">
    <w:abstractNumId w:val="41"/>
  </w:num>
  <w:num w:numId="19">
    <w:abstractNumId w:val="6"/>
  </w:num>
  <w:num w:numId="20">
    <w:abstractNumId w:val="24"/>
  </w:num>
  <w:num w:numId="21">
    <w:abstractNumId w:val="29"/>
  </w:num>
  <w:num w:numId="22">
    <w:abstractNumId w:val="10"/>
  </w:num>
  <w:num w:numId="23">
    <w:abstractNumId w:val="14"/>
  </w:num>
  <w:num w:numId="24">
    <w:abstractNumId w:val="22"/>
  </w:num>
  <w:num w:numId="25">
    <w:abstractNumId w:val="13"/>
  </w:num>
  <w:num w:numId="26">
    <w:abstractNumId w:val="37"/>
  </w:num>
  <w:num w:numId="27">
    <w:abstractNumId w:val="20"/>
  </w:num>
  <w:num w:numId="28">
    <w:abstractNumId w:val="39"/>
  </w:num>
  <w:num w:numId="29">
    <w:abstractNumId w:val="19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34"/>
  </w:num>
  <w:num w:numId="33">
    <w:abstractNumId w:val="30"/>
  </w:num>
  <w:num w:numId="34">
    <w:abstractNumId w:val="40"/>
  </w:num>
  <w:num w:numId="35">
    <w:abstractNumId w:val="36"/>
  </w:num>
  <w:num w:numId="36">
    <w:abstractNumId w:val="44"/>
  </w:num>
  <w:num w:numId="37">
    <w:abstractNumId w:val="25"/>
  </w:num>
  <w:num w:numId="38">
    <w:abstractNumId w:val="35"/>
  </w:num>
  <w:num w:numId="39">
    <w:abstractNumId w:val="18"/>
  </w:num>
  <w:num w:numId="40">
    <w:abstractNumId w:val="32"/>
  </w:num>
  <w:num w:numId="41">
    <w:abstractNumId w:val="2"/>
  </w:num>
  <w:num w:numId="42">
    <w:abstractNumId w:val="8"/>
  </w:num>
  <w:num w:numId="43">
    <w:abstractNumId w:val="26"/>
  </w:num>
  <w:num w:numId="44">
    <w:abstractNumId w:val="15"/>
  </w:num>
  <w:num w:numId="45">
    <w:abstractNumId w:val="7"/>
  </w:num>
  <w:num w:numId="46">
    <w:abstractNumId w:val="28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023CA"/>
    <w:rsid w:val="0000076C"/>
    <w:rsid w:val="00000886"/>
    <w:rsid w:val="00004094"/>
    <w:rsid w:val="0000746B"/>
    <w:rsid w:val="000118FB"/>
    <w:rsid w:val="0001491D"/>
    <w:rsid w:val="00020310"/>
    <w:rsid w:val="00021A92"/>
    <w:rsid w:val="00024404"/>
    <w:rsid w:val="00032900"/>
    <w:rsid w:val="00034D07"/>
    <w:rsid w:val="00034FDF"/>
    <w:rsid w:val="000417EB"/>
    <w:rsid w:val="000438BB"/>
    <w:rsid w:val="00056871"/>
    <w:rsid w:val="00057192"/>
    <w:rsid w:val="00066203"/>
    <w:rsid w:val="000670EC"/>
    <w:rsid w:val="00071359"/>
    <w:rsid w:val="0007182C"/>
    <w:rsid w:val="00073B25"/>
    <w:rsid w:val="00075866"/>
    <w:rsid w:val="000830D7"/>
    <w:rsid w:val="00091EEC"/>
    <w:rsid w:val="00092093"/>
    <w:rsid w:val="000921B8"/>
    <w:rsid w:val="00092D40"/>
    <w:rsid w:val="000A4E5B"/>
    <w:rsid w:val="000A4FA6"/>
    <w:rsid w:val="000A7908"/>
    <w:rsid w:val="000B2465"/>
    <w:rsid w:val="000B25F0"/>
    <w:rsid w:val="000B3E47"/>
    <w:rsid w:val="000B7B83"/>
    <w:rsid w:val="000C01D9"/>
    <w:rsid w:val="000C6782"/>
    <w:rsid w:val="000C6F84"/>
    <w:rsid w:val="000D0466"/>
    <w:rsid w:val="000D06C3"/>
    <w:rsid w:val="000D40A6"/>
    <w:rsid w:val="000D5028"/>
    <w:rsid w:val="000E0906"/>
    <w:rsid w:val="000E4BB1"/>
    <w:rsid w:val="000E4D10"/>
    <w:rsid w:val="000F57D3"/>
    <w:rsid w:val="001015AC"/>
    <w:rsid w:val="001023CA"/>
    <w:rsid w:val="001073B5"/>
    <w:rsid w:val="00107D9A"/>
    <w:rsid w:val="00110179"/>
    <w:rsid w:val="001102DF"/>
    <w:rsid w:val="0012429C"/>
    <w:rsid w:val="00135200"/>
    <w:rsid w:val="00142B6E"/>
    <w:rsid w:val="00153B0D"/>
    <w:rsid w:val="0015502B"/>
    <w:rsid w:val="00160FAB"/>
    <w:rsid w:val="00161671"/>
    <w:rsid w:val="001618AA"/>
    <w:rsid w:val="00164933"/>
    <w:rsid w:val="001728A1"/>
    <w:rsid w:val="00176435"/>
    <w:rsid w:val="001764D1"/>
    <w:rsid w:val="00182A2A"/>
    <w:rsid w:val="00185125"/>
    <w:rsid w:val="00185330"/>
    <w:rsid w:val="001856E4"/>
    <w:rsid w:val="001869CE"/>
    <w:rsid w:val="0018701D"/>
    <w:rsid w:val="00191A43"/>
    <w:rsid w:val="0019241E"/>
    <w:rsid w:val="001974BC"/>
    <w:rsid w:val="001A076B"/>
    <w:rsid w:val="001A1B52"/>
    <w:rsid w:val="001A232E"/>
    <w:rsid w:val="001A5520"/>
    <w:rsid w:val="001A613F"/>
    <w:rsid w:val="001A7BBE"/>
    <w:rsid w:val="001B0EB4"/>
    <w:rsid w:val="001B3F42"/>
    <w:rsid w:val="001C17F0"/>
    <w:rsid w:val="001D413E"/>
    <w:rsid w:val="001D52B3"/>
    <w:rsid w:val="001E1865"/>
    <w:rsid w:val="001E5674"/>
    <w:rsid w:val="001F1063"/>
    <w:rsid w:val="001F1190"/>
    <w:rsid w:val="001F22A9"/>
    <w:rsid w:val="001F3F77"/>
    <w:rsid w:val="001F4F69"/>
    <w:rsid w:val="001F5EFD"/>
    <w:rsid w:val="0020193D"/>
    <w:rsid w:val="00204329"/>
    <w:rsid w:val="002123B3"/>
    <w:rsid w:val="002129A0"/>
    <w:rsid w:val="00213B0E"/>
    <w:rsid w:val="00213FD9"/>
    <w:rsid w:val="00214D41"/>
    <w:rsid w:val="00215DA8"/>
    <w:rsid w:val="00216F7C"/>
    <w:rsid w:val="00221011"/>
    <w:rsid w:val="0022231A"/>
    <w:rsid w:val="0022350D"/>
    <w:rsid w:val="00225477"/>
    <w:rsid w:val="00227C6C"/>
    <w:rsid w:val="00232F1F"/>
    <w:rsid w:val="002331B4"/>
    <w:rsid w:val="00234F5D"/>
    <w:rsid w:val="002457A3"/>
    <w:rsid w:val="00247A6C"/>
    <w:rsid w:val="002506B5"/>
    <w:rsid w:val="00254DAE"/>
    <w:rsid w:val="00263FAE"/>
    <w:rsid w:val="00264D29"/>
    <w:rsid w:val="00266861"/>
    <w:rsid w:val="00270796"/>
    <w:rsid w:val="002711EE"/>
    <w:rsid w:val="002719FD"/>
    <w:rsid w:val="00271B99"/>
    <w:rsid w:val="0027327A"/>
    <w:rsid w:val="002738B8"/>
    <w:rsid w:val="00274B1B"/>
    <w:rsid w:val="00276E8C"/>
    <w:rsid w:val="002811FF"/>
    <w:rsid w:val="00286222"/>
    <w:rsid w:val="00287173"/>
    <w:rsid w:val="00291705"/>
    <w:rsid w:val="00291CC5"/>
    <w:rsid w:val="002A0859"/>
    <w:rsid w:val="002A6844"/>
    <w:rsid w:val="002A7D29"/>
    <w:rsid w:val="002B01DA"/>
    <w:rsid w:val="002B27EA"/>
    <w:rsid w:val="002B3101"/>
    <w:rsid w:val="002C57AF"/>
    <w:rsid w:val="002C7732"/>
    <w:rsid w:val="002D514B"/>
    <w:rsid w:val="002D6CF1"/>
    <w:rsid w:val="002E1D0D"/>
    <w:rsid w:val="002F1A3D"/>
    <w:rsid w:val="002F3064"/>
    <w:rsid w:val="002F36BF"/>
    <w:rsid w:val="002F4486"/>
    <w:rsid w:val="00304209"/>
    <w:rsid w:val="00305FD9"/>
    <w:rsid w:val="003117EE"/>
    <w:rsid w:val="003127A5"/>
    <w:rsid w:val="003163EB"/>
    <w:rsid w:val="003209BC"/>
    <w:rsid w:val="00326382"/>
    <w:rsid w:val="00333D90"/>
    <w:rsid w:val="003401EE"/>
    <w:rsid w:val="00340E91"/>
    <w:rsid w:val="00346BEF"/>
    <w:rsid w:val="00354C36"/>
    <w:rsid w:val="003608F7"/>
    <w:rsid w:val="00364907"/>
    <w:rsid w:val="00364B24"/>
    <w:rsid w:val="00372034"/>
    <w:rsid w:val="00374C31"/>
    <w:rsid w:val="00377076"/>
    <w:rsid w:val="003772F6"/>
    <w:rsid w:val="00384E93"/>
    <w:rsid w:val="00386085"/>
    <w:rsid w:val="00392285"/>
    <w:rsid w:val="003939A5"/>
    <w:rsid w:val="003943CB"/>
    <w:rsid w:val="00394BAB"/>
    <w:rsid w:val="003A2852"/>
    <w:rsid w:val="003A38DC"/>
    <w:rsid w:val="003A3D52"/>
    <w:rsid w:val="003A5712"/>
    <w:rsid w:val="003A70ED"/>
    <w:rsid w:val="003B6DC3"/>
    <w:rsid w:val="003B70F4"/>
    <w:rsid w:val="003C158D"/>
    <w:rsid w:val="003C1F80"/>
    <w:rsid w:val="003C2BFC"/>
    <w:rsid w:val="003C4AE9"/>
    <w:rsid w:val="003C6877"/>
    <w:rsid w:val="003C70F6"/>
    <w:rsid w:val="003D23D4"/>
    <w:rsid w:val="003D57B0"/>
    <w:rsid w:val="003D7065"/>
    <w:rsid w:val="003E2811"/>
    <w:rsid w:val="003E680D"/>
    <w:rsid w:val="003E79CC"/>
    <w:rsid w:val="003F0A1E"/>
    <w:rsid w:val="003F70DE"/>
    <w:rsid w:val="003F7930"/>
    <w:rsid w:val="003F7A03"/>
    <w:rsid w:val="0040470A"/>
    <w:rsid w:val="00406CE8"/>
    <w:rsid w:val="004076D1"/>
    <w:rsid w:val="00412251"/>
    <w:rsid w:val="0041433C"/>
    <w:rsid w:val="00423A74"/>
    <w:rsid w:val="004265E8"/>
    <w:rsid w:val="00427999"/>
    <w:rsid w:val="00431A78"/>
    <w:rsid w:val="00436601"/>
    <w:rsid w:val="00446A06"/>
    <w:rsid w:val="00452EEC"/>
    <w:rsid w:val="004577F2"/>
    <w:rsid w:val="00461E6D"/>
    <w:rsid w:val="004633B3"/>
    <w:rsid w:val="00475569"/>
    <w:rsid w:val="00477C2E"/>
    <w:rsid w:val="00480B89"/>
    <w:rsid w:val="004872DF"/>
    <w:rsid w:val="00490953"/>
    <w:rsid w:val="0049674C"/>
    <w:rsid w:val="004A30BE"/>
    <w:rsid w:val="004A545C"/>
    <w:rsid w:val="004B17B3"/>
    <w:rsid w:val="004B293A"/>
    <w:rsid w:val="004B34C2"/>
    <w:rsid w:val="004B3FFE"/>
    <w:rsid w:val="004B64B0"/>
    <w:rsid w:val="004B6E6B"/>
    <w:rsid w:val="004B7EA5"/>
    <w:rsid w:val="004C0239"/>
    <w:rsid w:val="004C06CA"/>
    <w:rsid w:val="004C0E8B"/>
    <w:rsid w:val="004C1E22"/>
    <w:rsid w:val="004C2562"/>
    <w:rsid w:val="004C569F"/>
    <w:rsid w:val="004C5DC7"/>
    <w:rsid w:val="004C6C79"/>
    <w:rsid w:val="004D6D19"/>
    <w:rsid w:val="004E07AA"/>
    <w:rsid w:val="004E4E95"/>
    <w:rsid w:val="004F0868"/>
    <w:rsid w:val="004F7626"/>
    <w:rsid w:val="00500221"/>
    <w:rsid w:val="005066DC"/>
    <w:rsid w:val="00510C6A"/>
    <w:rsid w:val="00522CD9"/>
    <w:rsid w:val="00524F81"/>
    <w:rsid w:val="005259A8"/>
    <w:rsid w:val="0054174A"/>
    <w:rsid w:val="0054337F"/>
    <w:rsid w:val="00544452"/>
    <w:rsid w:val="005453B4"/>
    <w:rsid w:val="00546621"/>
    <w:rsid w:val="0055049B"/>
    <w:rsid w:val="0056026B"/>
    <w:rsid w:val="0056076C"/>
    <w:rsid w:val="00562AC7"/>
    <w:rsid w:val="00562DAD"/>
    <w:rsid w:val="0056445A"/>
    <w:rsid w:val="00565111"/>
    <w:rsid w:val="005714B0"/>
    <w:rsid w:val="00573C50"/>
    <w:rsid w:val="00580285"/>
    <w:rsid w:val="00581801"/>
    <w:rsid w:val="00581D8A"/>
    <w:rsid w:val="00582364"/>
    <w:rsid w:val="00582736"/>
    <w:rsid w:val="0058432F"/>
    <w:rsid w:val="00584DCF"/>
    <w:rsid w:val="005901F6"/>
    <w:rsid w:val="00594E22"/>
    <w:rsid w:val="005A0513"/>
    <w:rsid w:val="005A4B3C"/>
    <w:rsid w:val="005A4E17"/>
    <w:rsid w:val="005A6365"/>
    <w:rsid w:val="005A6A25"/>
    <w:rsid w:val="005A6FC2"/>
    <w:rsid w:val="005B22CA"/>
    <w:rsid w:val="005B45A3"/>
    <w:rsid w:val="005B5B8F"/>
    <w:rsid w:val="005B7768"/>
    <w:rsid w:val="005C196F"/>
    <w:rsid w:val="005C72EA"/>
    <w:rsid w:val="005D1253"/>
    <w:rsid w:val="005D37FD"/>
    <w:rsid w:val="005D394D"/>
    <w:rsid w:val="005D40F1"/>
    <w:rsid w:val="005E232D"/>
    <w:rsid w:val="005E2912"/>
    <w:rsid w:val="005E2BC4"/>
    <w:rsid w:val="005E2F53"/>
    <w:rsid w:val="005E40F0"/>
    <w:rsid w:val="005E46EE"/>
    <w:rsid w:val="005E4720"/>
    <w:rsid w:val="005E552E"/>
    <w:rsid w:val="005E70DD"/>
    <w:rsid w:val="005F2DDD"/>
    <w:rsid w:val="005F57EE"/>
    <w:rsid w:val="005F5B96"/>
    <w:rsid w:val="005F7B21"/>
    <w:rsid w:val="005F7D67"/>
    <w:rsid w:val="00603727"/>
    <w:rsid w:val="006044E5"/>
    <w:rsid w:val="0060542A"/>
    <w:rsid w:val="00606D06"/>
    <w:rsid w:val="006100FD"/>
    <w:rsid w:val="006115DD"/>
    <w:rsid w:val="00613439"/>
    <w:rsid w:val="00620191"/>
    <w:rsid w:val="00620D11"/>
    <w:rsid w:val="00623693"/>
    <w:rsid w:val="0062381D"/>
    <w:rsid w:val="00625347"/>
    <w:rsid w:val="00633A44"/>
    <w:rsid w:val="0063528C"/>
    <w:rsid w:val="00635589"/>
    <w:rsid w:val="0064187F"/>
    <w:rsid w:val="00642D17"/>
    <w:rsid w:val="00645A33"/>
    <w:rsid w:val="0064673D"/>
    <w:rsid w:val="006513A3"/>
    <w:rsid w:val="00654175"/>
    <w:rsid w:val="00661388"/>
    <w:rsid w:val="0066282D"/>
    <w:rsid w:val="00663E04"/>
    <w:rsid w:val="006652B7"/>
    <w:rsid w:val="00671019"/>
    <w:rsid w:val="0067295F"/>
    <w:rsid w:val="00674D79"/>
    <w:rsid w:val="00685E80"/>
    <w:rsid w:val="00692058"/>
    <w:rsid w:val="006968A0"/>
    <w:rsid w:val="006A36FC"/>
    <w:rsid w:val="006A5589"/>
    <w:rsid w:val="006B0085"/>
    <w:rsid w:val="006B1994"/>
    <w:rsid w:val="006B31B2"/>
    <w:rsid w:val="006B336A"/>
    <w:rsid w:val="006B3878"/>
    <w:rsid w:val="006B6973"/>
    <w:rsid w:val="006C60D3"/>
    <w:rsid w:val="006C6773"/>
    <w:rsid w:val="006C681C"/>
    <w:rsid w:val="006D13C6"/>
    <w:rsid w:val="006D4B82"/>
    <w:rsid w:val="006D7A51"/>
    <w:rsid w:val="006E3B75"/>
    <w:rsid w:val="006E743A"/>
    <w:rsid w:val="006F1B90"/>
    <w:rsid w:val="006F26E2"/>
    <w:rsid w:val="00702F6A"/>
    <w:rsid w:val="00707C77"/>
    <w:rsid w:val="007116F9"/>
    <w:rsid w:val="00712B9D"/>
    <w:rsid w:val="00715CFF"/>
    <w:rsid w:val="00722FC9"/>
    <w:rsid w:val="007237E0"/>
    <w:rsid w:val="0072404A"/>
    <w:rsid w:val="00726399"/>
    <w:rsid w:val="00727470"/>
    <w:rsid w:val="00727ECE"/>
    <w:rsid w:val="00732A2A"/>
    <w:rsid w:val="007347EF"/>
    <w:rsid w:val="00735B74"/>
    <w:rsid w:val="00736907"/>
    <w:rsid w:val="00740DED"/>
    <w:rsid w:val="0074392E"/>
    <w:rsid w:val="00747563"/>
    <w:rsid w:val="00760AB3"/>
    <w:rsid w:val="00762824"/>
    <w:rsid w:val="00766556"/>
    <w:rsid w:val="0078018E"/>
    <w:rsid w:val="00781076"/>
    <w:rsid w:val="00787301"/>
    <w:rsid w:val="00793767"/>
    <w:rsid w:val="007A3ACF"/>
    <w:rsid w:val="007A3D4E"/>
    <w:rsid w:val="007A4E22"/>
    <w:rsid w:val="007B1298"/>
    <w:rsid w:val="007B7506"/>
    <w:rsid w:val="007C190A"/>
    <w:rsid w:val="007C28D7"/>
    <w:rsid w:val="007D4304"/>
    <w:rsid w:val="007D629D"/>
    <w:rsid w:val="007E0BF7"/>
    <w:rsid w:val="007E41D3"/>
    <w:rsid w:val="007E68B8"/>
    <w:rsid w:val="007E6991"/>
    <w:rsid w:val="007E767B"/>
    <w:rsid w:val="007F1688"/>
    <w:rsid w:val="007F2F7D"/>
    <w:rsid w:val="007F517D"/>
    <w:rsid w:val="007F7597"/>
    <w:rsid w:val="00804788"/>
    <w:rsid w:val="00804DA9"/>
    <w:rsid w:val="0081511F"/>
    <w:rsid w:val="00816694"/>
    <w:rsid w:val="00817FB5"/>
    <w:rsid w:val="00824A89"/>
    <w:rsid w:val="008257BA"/>
    <w:rsid w:val="00827779"/>
    <w:rsid w:val="00831A82"/>
    <w:rsid w:val="0083309E"/>
    <w:rsid w:val="008373DD"/>
    <w:rsid w:val="0084272E"/>
    <w:rsid w:val="008437FB"/>
    <w:rsid w:val="008532EB"/>
    <w:rsid w:val="008535D4"/>
    <w:rsid w:val="00855F25"/>
    <w:rsid w:val="008605D3"/>
    <w:rsid w:val="0086129C"/>
    <w:rsid w:val="00870089"/>
    <w:rsid w:val="008706B4"/>
    <w:rsid w:val="00871CDB"/>
    <w:rsid w:val="008726B8"/>
    <w:rsid w:val="00874FCE"/>
    <w:rsid w:val="00885F27"/>
    <w:rsid w:val="00893A40"/>
    <w:rsid w:val="00895ECE"/>
    <w:rsid w:val="008A2A2D"/>
    <w:rsid w:val="008A2D05"/>
    <w:rsid w:val="008A3A4B"/>
    <w:rsid w:val="008A3EAF"/>
    <w:rsid w:val="008A4454"/>
    <w:rsid w:val="008B38F2"/>
    <w:rsid w:val="008B4198"/>
    <w:rsid w:val="008C1F60"/>
    <w:rsid w:val="008C20D3"/>
    <w:rsid w:val="008C25DD"/>
    <w:rsid w:val="008C4F4B"/>
    <w:rsid w:val="008C6BE7"/>
    <w:rsid w:val="008E2090"/>
    <w:rsid w:val="008E611E"/>
    <w:rsid w:val="008F0FA2"/>
    <w:rsid w:val="008F181C"/>
    <w:rsid w:val="008F3ED3"/>
    <w:rsid w:val="008F5D18"/>
    <w:rsid w:val="008F6A0E"/>
    <w:rsid w:val="008F6C69"/>
    <w:rsid w:val="00900B0F"/>
    <w:rsid w:val="00901A58"/>
    <w:rsid w:val="009057D3"/>
    <w:rsid w:val="00906949"/>
    <w:rsid w:val="00907D0D"/>
    <w:rsid w:val="00915DD9"/>
    <w:rsid w:val="00926293"/>
    <w:rsid w:val="00926D0B"/>
    <w:rsid w:val="00927E67"/>
    <w:rsid w:val="00932428"/>
    <w:rsid w:val="00932BC2"/>
    <w:rsid w:val="0093496C"/>
    <w:rsid w:val="009368FB"/>
    <w:rsid w:val="009437C1"/>
    <w:rsid w:val="009476D2"/>
    <w:rsid w:val="00952286"/>
    <w:rsid w:val="00956D69"/>
    <w:rsid w:val="009703B2"/>
    <w:rsid w:val="00970B29"/>
    <w:rsid w:val="009711B5"/>
    <w:rsid w:val="00971B7C"/>
    <w:rsid w:val="0097278B"/>
    <w:rsid w:val="0097539B"/>
    <w:rsid w:val="009770C6"/>
    <w:rsid w:val="00982B0F"/>
    <w:rsid w:val="00983D63"/>
    <w:rsid w:val="00984385"/>
    <w:rsid w:val="00984904"/>
    <w:rsid w:val="00990871"/>
    <w:rsid w:val="0099245E"/>
    <w:rsid w:val="00993448"/>
    <w:rsid w:val="0099379F"/>
    <w:rsid w:val="009948DA"/>
    <w:rsid w:val="009A2296"/>
    <w:rsid w:val="009A22B8"/>
    <w:rsid w:val="009A2A43"/>
    <w:rsid w:val="009A3E13"/>
    <w:rsid w:val="009A64BA"/>
    <w:rsid w:val="009B7299"/>
    <w:rsid w:val="009C1D5E"/>
    <w:rsid w:val="009C48DA"/>
    <w:rsid w:val="009C6833"/>
    <w:rsid w:val="009D36E8"/>
    <w:rsid w:val="009D46F2"/>
    <w:rsid w:val="009E08C7"/>
    <w:rsid w:val="009E1F06"/>
    <w:rsid w:val="009E1F5E"/>
    <w:rsid w:val="009E208D"/>
    <w:rsid w:val="009E5572"/>
    <w:rsid w:val="009F3820"/>
    <w:rsid w:val="009F5E6C"/>
    <w:rsid w:val="009F755A"/>
    <w:rsid w:val="00A106A2"/>
    <w:rsid w:val="00A13F01"/>
    <w:rsid w:val="00A2039C"/>
    <w:rsid w:val="00A22D4C"/>
    <w:rsid w:val="00A23CD0"/>
    <w:rsid w:val="00A24C78"/>
    <w:rsid w:val="00A27320"/>
    <w:rsid w:val="00A27842"/>
    <w:rsid w:val="00A34E00"/>
    <w:rsid w:val="00A42095"/>
    <w:rsid w:val="00A4452F"/>
    <w:rsid w:val="00A44E9E"/>
    <w:rsid w:val="00A45F28"/>
    <w:rsid w:val="00A4704C"/>
    <w:rsid w:val="00A473AF"/>
    <w:rsid w:val="00A50292"/>
    <w:rsid w:val="00A520BA"/>
    <w:rsid w:val="00A56339"/>
    <w:rsid w:val="00A71229"/>
    <w:rsid w:val="00A76A8E"/>
    <w:rsid w:val="00A773B0"/>
    <w:rsid w:val="00A77D0F"/>
    <w:rsid w:val="00A77F24"/>
    <w:rsid w:val="00A80950"/>
    <w:rsid w:val="00A80D0D"/>
    <w:rsid w:val="00A8581A"/>
    <w:rsid w:val="00A86444"/>
    <w:rsid w:val="00A9634D"/>
    <w:rsid w:val="00AA1F9B"/>
    <w:rsid w:val="00AA35F3"/>
    <w:rsid w:val="00AA3E98"/>
    <w:rsid w:val="00AA783E"/>
    <w:rsid w:val="00AC3CF4"/>
    <w:rsid w:val="00AC5870"/>
    <w:rsid w:val="00AC72FF"/>
    <w:rsid w:val="00AC749F"/>
    <w:rsid w:val="00AC756F"/>
    <w:rsid w:val="00AD100E"/>
    <w:rsid w:val="00AD1C0D"/>
    <w:rsid w:val="00AD5D4F"/>
    <w:rsid w:val="00AD7F5F"/>
    <w:rsid w:val="00AE2FDD"/>
    <w:rsid w:val="00AE3646"/>
    <w:rsid w:val="00AE5007"/>
    <w:rsid w:val="00AE7B44"/>
    <w:rsid w:val="00AF0B83"/>
    <w:rsid w:val="00AF28D6"/>
    <w:rsid w:val="00AF5C54"/>
    <w:rsid w:val="00B0137A"/>
    <w:rsid w:val="00B02BD7"/>
    <w:rsid w:val="00B05FDF"/>
    <w:rsid w:val="00B10F28"/>
    <w:rsid w:val="00B20D71"/>
    <w:rsid w:val="00B323EB"/>
    <w:rsid w:val="00B340C9"/>
    <w:rsid w:val="00B35CC9"/>
    <w:rsid w:val="00B4748C"/>
    <w:rsid w:val="00B5363C"/>
    <w:rsid w:val="00B5364E"/>
    <w:rsid w:val="00B538B4"/>
    <w:rsid w:val="00B57486"/>
    <w:rsid w:val="00B576FF"/>
    <w:rsid w:val="00B60677"/>
    <w:rsid w:val="00B60772"/>
    <w:rsid w:val="00B612E5"/>
    <w:rsid w:val="00B6396B"/>
    <w:rsid w:val="00B66FDA"/>
    <w:rsid w:val="00B7198B"/>
    <w:rsid w:val="00B73B9B"/>
    <w:rsid w:val="00B74A25"/>
    <w:rsid w:val="00B76473"/>
    <w:rsid w:val="00B827DC"/>
    <w:rsid w:val="00B83A93"/>
    <w:rsid w:val="00B84040"/>
    <w:rsid w:val="00B84588"/>
    <w:rsid w:val="00B87393"/>
    <w:rsid w:val="00B95FF6"/>
    <w:rsid w:val="00BB3C09"/>
    <w:rsid w:val="00BB6858"/>
    <w:rsid w:val="00BB7150"/>
    <w:rsid w:val="00BB7EBB"/>
    <w:rsid w:val="00BC0B48"/>
    <w:rsid w:val="00BC31F3"/>
    <w:rsid w:val="00BD0CE0"/>
    <w:rsid w:val="00BD0D9C"/>
    <w:rsid w:val="00BD2916"/>
    <w:rsid w:val="00BE09C7"/>
    <w:rsid w:val="00BE1224"/>
    <w:rsid w:val="00BE3C1C"/>
    <w:rsid w:val="00BF0A1F"/>
    <w:rsid w:val="00BF156B"/>
    <w:rsid w:val="00BF40A9"/>
    <w:rsid w:val="00BF430F"/>
    <w:rsid w:val="00BF72D5"/>
    <w:rsid w:val="00C0001E"/>
    <w:rsid w:val="00C011D5"/>
    <w:rsid w:val="00C01557"/>
    <w:rsid w:val="00C03AE0"/>
    <w:rsid w:val="00C03C1C"/>
    <w:rsid w:val="00C055FD"/>
    <w:rsid w:val="00C05770"/>
    <w:rsid w:val="00C1155E"/>
    <w:rsid w:val="00C115B1"/>
    <w:rsid w:val="00C151D7"/>
    <w:rsid w:val="00C20320"/>
    <w:rsid w:val="00C20876"/>
    <w:rsid w:val="00C21271"/>
    <w:rsid w:val="00C2359F"/>
    <w:rsid w:val="00C24621"/>
    <w:rsid w:val="00C27F54"/>
    <w:rsid w:val="00C321E9"/>
    <w:rsid w:val="00C32376"/>
    <w:rsid w:val="00C328C3"/>
    <w:rsid w:val="00C36F75"/>
    <w:rsid w:val="00C37D02"/>
    <w:rsid w:val="00C42C90"/>
    <w:rsid w:val="00C43034"/>
    <w:rsid w:val="00C50F8E"/>
    <w:rsid w:val="00C517D3"/>
    <w:rsid w:val="00C57F49"/>
    <w:rsid w:val="00C63BDC"/>
    <w:rsid w:val="00C64AA6"/>
    <w:rsid w:val="00C651FB"/>
    <w:rsid w:val="00C65368"/>
    <w:rsid w:val="00C713F2"/>
    <w:rsid w:val="00C75AAF"/>
    <w:rsid w:val="00C824B8"/>
    <w:rsid w:val="00C949B8"/>
    <w:rsid w:val="00CA1CB1"/>
    <w:rsid w:val="00CA60F6"/>
    <w:rsid w:val="00CB0ADB"/>
    <w:rsid w:val="00CB10FA"/>
    <w:rsid w:val="00CB28C2"/>
    <w:rsid w:val="00CB3323"/>
    <w:rsid w:val="00CB557D"/>
    <w:rsid w:val="00CC16C3"/>
    <w:rsid w:val="00CD2A4B"/>
    <w:rsid w:val="00CD4FB2"/>
    <w:rsid w:val="00CD6C44"/>
    <w:rsid w:val="00CD77B3"/>
    <w:rsid w:val="00CE25CE"/>
    <w:rsid w:val="00CE5054"/>
    <w:rsid w:val="00CE73CB"/>
    <w:rsid w:val="00CF6036"/>
    <w:rsid w:val="00D124A3"/>
    <w:rsid w:val="00D17044"/>
    <w:rsid w:val="00D173A1"/>
    <w:rsid w:val="00D2177D"/>
    <w:rsid w:val="00D30037"/>
    <w:rsid w:val="00D301D8"/>
    <w:rsid w:val="00D30768"/>
    <w:rsid w:val="00D32F37"/>
    <w:rsid w:val="00D3610B"/>
    <w:rsid w:val="00D363EF"/>
    <w:rsid w:val="00D36ACC"/>
    <w:rsid w:val="00D37249"/>
    <w:rsid w:val="00D37E5A"/>
    <w:rsid w:val="00D43E35"/>
    <w:rsid w:val="00D45D39"/>
    <w:rsid w:val="00D47FF1"/>
    <w:rsid w:val="00D503D2"/>
    <w:rsid w:val="00D51D77"/>
    <w:rsid w:val="00D53CCF"/>
    <w:rsid w:val="00D54FAF"/>
    <w:rsid w:val="00D565C5"/>
    <w:rsid w:val="00D64961"/>
    <w:rsid w:val="00D65E44"/>
    <w:rsid w:val="00D66B22"/>
    <w:rsid w:val="00D71455"/>
    <w:rsid w:val="00D74570"/>
    <w:rsid w:val="00D74FAF"/>
    <w:rsid w:val="00D80BE3"/>
    <w:rsid w:val="00D85BF2"/>
    <w:rsid w:val="00D96531"/>
    <w:rsid w:val="00DA1F51"/>
    <w:rsid w:val="00DA1F83"/>
    <w:rsid w:val="00DA3CD2"/>
    <w:rsid w:val="00DA3E07"/>
    <w:rsid w:val="00DB150B"/>
    <w:rsid w:val="00DB36C6"/>
    <w:rsid w:val="00DC1638"/>
    <w:rsid w:val="00DE22DC"/>
    <w:rsid w:val="00DE4166"/>
    <w:rsid w:val="00DF0F5D"/>
    <w:rsid w:val="00DF1843"/>
    <w:rsid w:val="00DF6BDC"/>
    <w:rsid w:val="00DF6EFD"/>
    <w:rsid w:val="00DF7805"/>
    <w:rsid w:val="00E055F4"/>
    <w:rsid w:val="00E10A72"/>
    <w:rsid w:val="00E12312"/>
    <w:rsid w:val="00E12AD3"/>
    <w:rsid w:val="00E1479D"/>
    <w:rsid w:val="00E14DAF"/>
    <w:rsid w:val="00E1759D"/>
    <w:rsid w:val="00E205A5"/>
    <w:rsid w:val="00E215D9"/>
    <w:rsid w:val="00E2368F"/>
    <w:rsid w:val="00E31D72"/>
    <w:rsid w:val="00E32670"/>
    <w:rsid w:val="00E46935"/>
    <w:rsid w:val="00E576CA"/>
    <w:rsid w:val="00E60269"/>
    <w:rsid w:val="00E66DB3"/>
    <w:rsid w:val="00E754EF"/>
    <w:rsid w:val="00E76B7B"/>
    <w:rsid w:val="00E80AB6"/>
    <w:rsid w:val="00E83E5F"/>
    <w:rsid w:val="00E97BE3"/>
    <w:rsid w:val="00EA6962"/>
    <w:rsid w:val="00EB1740"/>
    <w:rsid w:val="00EB4AF9"/>
    <w:rsid w:val="00EB4F70"/>
    <w:rsid w:val="00EB6633"/>
    <w:rsid w:val="00EB736F"/>
    <w:rsid w:val="00EB7A91"/>
    <w:rsid w:val="00EC0205"/>
    <w:rsid w:val="00EC2935"/>
    <w:rsid w:val="00EC3080"/>
    <w:rsid w:val="00ED0208"/>
    <w:rsid w:val="00ED4A19"/>
    <w:rsid w:val="00ED73A3"/>
    <w:rsid w:val="00EE1592"/>
    <w:rsid w:val="00EE4AD8"/>
    <w:rsid w:val="00EE78BE"/>
    <w:rsid w:val="00EF6E0F"/>
    <w:rsid w:val="00F00756"/>
    <w:rsid w:val="00F036BC"/>
    <w:rsid w:val="00F11FBA"/>
    <w:rsid w:val="00F12F93"/>
    <w:rsid w:val="00F1379F"/>
    <w:rsid w:val="00F14F98"/>
    <w:rsid w:val="00F15825"/>
    <w:rsid w:val="00F40131"/>
    <w:rsid w:val="00F4771F"/>
    <w:rsid w:val="00F53E36"/>
    <w:rsid w:val="00F567EC"/>
    <w:rsid w:val="00F57486"/>
    <w:rsid w:val="00F57779"/>
    <w:rsid w:val="00F6646B"/>
    <w:rsid w:val="00F679A8"/>
    <w:rsid w:val="00F67DD9"/>
    <w:rsid w:val="00F71CB0"/>
    <w:rsid w:val="00F76066"/>
    <w:rsid w:val="00F77C2D"/>
    <w:rsid w:val="00F82FCB"/>
    <w:rsid w:val="00F83705"/>
    <w:rsid w:val="00F83DD8"/>
    <w:rsid w:val="00F84692"/>
    <w:rsid w:val="00F8564F"/>
    <w:rsid w:val="00F85E98"/>
    <w:rsid w:val="00F913DC"/>
    <w:rsid w:val="00F9187E"/>
    <w:rsid w:val="00F95DCE"/>
    <w:rsid w:val="00FA16F1"/>
    <w:rsid w:val="00FA176A"/>
    <w:rsid w:val="00FB1215"/>
    <w:rsid w:val="00FB5257"/>
    <w:rsid w:val="00FB7CCC"/>
    <w:rsid w:val="00FC22AE"/>
    <w:rsid w:val="00FC2EFC"/>
    <w:rsid w:val="00FC365C"/>
    <w:rsid w:val="00FC6696"/>
    <w:rsid w:val="00FC67EC"/>
    <w:rsid w:val="00FC7C01"/>
    <w:rsid w:val="00FD1BFB"/>
    <w:rsid w:val="00FD2FBD"/>
    <w:rsid w:val="00FD4010"/>
    <w:rsid w:val="00FD445F"/>
    <w:rsid w:val="00FD4E55"/>
    <w:rsid w:val="00FD7B46"/>
    <w:rsid w:val="00FD7DB1"/>
    <w:rsid w:val="00FE33B6"/>
    <w:rsid w:val="00FF2B20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A9EDE"/>
  <w15:docId w15:val="{0870A3C4-6433-48D4-9D83-67403A6B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063"/>
    <w:pPr>
      <w:widowControl w:val="0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1063"/>
    <w:rPr>
      <w:color w:val="auto"/>
      <w:u w:val="single"/>
    </w:rPr>
  </w:style>
  <w:style w:type="character" w:customStyle="1" w:styleId="1">
    <w:name w:val="Основной текст Знак1"/>
    <w:link w:val="a4"/>
    <w:uiPriority w:val="99"/>
    <w:locked/>
    <w:rsid w:val="001F1063"/>
    <w:rPr>
      <w:rFonts w:ascii="Calibri" w:hAnsi="Calibri" w:cs="Calibri"/>
      <w:sz w:val="31"/>
      <w:szCs w:val="31"/>
      <w:u w:val="none"/>
    </w:rPr>
  </w:style>
  <w:style w:type="paragraph" w:styleId="a4">
    <w:name w:val="Body Text"/>
    <w:basedOn w:val="a"/>
    <w:link w:val="1"/>
    <w:uiPriority w:val="99"/>
    <w:rsid w:val="001F1063"/>
    <w:pPr>
      <w:shd w:val="clear" w:color="auto" w:fill="FFFFFF"/>
      <w:spacing w:after="1260" w:line="437" w:lineRule="exact"/>
    </w:pPr>
    <w:rPr>
      <w:rFonts w:ascii="Calibri" w:hAnsi="Calibri" w:cs="Times New Roman"/>
      <w:color w:val="auto"/>
      <w:sz w:val="31"/>
      <w:szCs w:val="31"/>
    </w:rPr>
  </w:style>
  <w:style w:type="character" w:customStyle="1" w:styleId="BodyTextChar1">
    <w:name w:val="Body Text Char1"/>
    <w:uiPriority w:val="99"/>
    <w:semiHidden/>
    <w:rsid w:val="00E576CA"/>
    <w:rPr>
      <w:color w:val="000000"/>
      <w:sz w:val="24"/>
      <w:szCs w:val="24"/>
    </w:rPr>
  </w:style>
  <w:style w:type="character" w:customStyle="1" w:styleId="a5">
    <w:name w:val="Основной текст Знак"/>
    <w:uiPriority w:val="99"/>
    <w:semiHidden/>
    <w:rsid w:val="001F1063"/>
    <w:rPr>
      <w:color w:val="000000"/>
    </w:rPr>
  </w:style>
  <w:style w:type="character" w:customStyle="1" w:styleId="2">
    <w:name w:val="Основной текст (2)_"/>
    <w:link w:val="20"/>
    <w:uiPriority w:val="99"/>
    <w:locked/>
    <w:rsid w:val="00C03AE0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C03AE0"/>
    <w:rPr>
      <w:rFonts w:ascii="Calibri" w:hAnsi="Calibri" w:cs="Calibri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03AE0"/>
    <w:pPr>
      <w:shd w:val="clear" w:color="auto" w:fill="FFFFFF"/>
      <w:spacing w:line="384" w:lineRule="exact"/>
    </w:pPr>
    <w:rPr>
      <w:rFonts w:ascii="Calibri" w:hAnsi="Calibri" w:cs="Times New Roman"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C03AE0"/>
    <w:pPr>
      <w:shd w:val="clear" w:color="auto" w:fill="FFFFFF"/>
      <w:spacing w:after="480" w:line="240" w:lineRule="atLeast"/>
      <w:jc w:val="both"/>
    </w:pPr>
    <w:rPr>
      <w:rFonts w:ascii="Calibri" w:hAnsi="Calibri" w:cs="Times New Roman"/>
      <w:b/>
      <w:bCs/>
      <w:color w:val="auto"/>
      <w:sz w:val="20"/>
      <w:szCs w:val="20"/>
    </w:rPr>
  </w:style>
  <w:style w:type="paragraph" w:styleId="a6">
    <w:name w:val="header"/>
    <w:basedOn w:val="a"/>
    <w:link w:val="a7"/>
    <w:uiPriority w:val="99"/>
    <w:rsid w:val="00C115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1155E"/>
    <w:rPr>
      <w:color w:val="000000"/>
      <w:sz w:val="24"/>
      <w:szCs w:val="24"/>
    </w:rPr>
  </w:style>
  <w:style w:type="paragraph" w:styleId="a8">
    <w:name w:val="footer"/>
    <w:basedOn w:val="a"/>
    <w:link w:val="a9"/>
    <w:uiPriority w:val="99"/>
    <w:rsid w:val="00C115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1155E"/>
    <w:rPr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277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27779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99"/>
    <w:rsid w:val="00C151D7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99"/>
    <w:qFormat/>
    <w:rsid w:val="00C151D7"/>
    <w:pPr>
      <w:widowControl w:val="0"/>
    </w:pPr>
    <w:rPr>
      <w:rFonts w:cs="Courier New"/>
      <w:color w:val="000000"/>
      <w:sz w:val="24"/>
      <w:szCs w:val="24"/>
    </w:rPr>
  </w:style>
  <w:style w:type="paragraph" w:styleId="ae">
    <w:name w:val="List Paragraph"/>
    <w:basedOn w:val="a"/>
    <w:uiPriority w:val="99"/>
    <w:qFormat/>
    <w:rsid w:val="007F7597"/>
    <w:pPr>
      <w:ind w:left="720"/>
    </w:pPr>
  </w:style>
  <w:style w:type="paragraph" w:customStyle="1" w:styleId="Style60">
    <w:name w:val="Style60"/>
    <w:basedOn w:val="a"/>
    <w:uiPriority w:val="99"/>
    <w:rsid w:val="009437C1"/>
    <w:pPr>
      <w:autoSpaceDE w:val="0"/>
      <w:autoSpaceDN w:val="0"/>
      <w:adjustRightInd w:val="0"/>
      <w:spacing w:line="326" w:lineRule="exact"/>
      <w:ind w:hanging="58"/>
      <w:jc w:val="both"/>
    </w:pPr>
    <w:rPr>
      <w:color w:val="auto"/>
    </w:rPr>
  </w:style>
  <w:style w:type="paragraph" w:styleId="af">
    <w:name w:val="Document Map"/>
    <w:basedOn w:val="a"/>
    <w:link w:val="af0"/>
    <w:uiPriority w:val="99"/>
    <w:semiHidden/>
    <w:rsid w:val="00546621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locked/>
    <w:rsid w:val="00546621"/>
    <w:rPr>
      <w:rFonts w:ascii="Tahoma" w:hAnsi="Tahoma" w:cs="Tahoma"/>
      <w:color w:val="000000"/>
      <w:sz w:val="16"/>
      <w:szCs w:val="16"/>
    </w:rPr>
  </w:style>
  <w:style w:type="paragraph" w:customStyle="1" w:styleId="Body1">
    <w:name w:val="Body 1"/>
    <w:uiPriority w:val="99"/>
    <w:rsid w:val="00895ECE"/>
    <w:pPr>
      <w:suppressAutoHyphens/>
    </w:pPr>
    <w:rPr>
      <w:rFonts w:ascii="Helvetica" w:hAnsi="Helvetica" w:cs="Helvetica"/>
      <w:color w:val="000000"/>
      <w:kern w:val="1"/>
      <w:sz w:val="24"/>
      <w:szCs w:val="24"/>
      <w:lang w:val="en-US" w:eastAsia="hi-IN" w:bidi="hi-IN"/>
    </w:rPr>
  </w:style>
  <w:style w:type="paragraph" w:customStyle="1" w:styleId="Style9">
    <w:name w:val="Style9"/>
    <w:basedOn w:val="a"/>
    <w:uiPriority w:val="99"/>
    <w:rsid w:val="002F4486"/>
    <w:pPr>
      <w:autoSpaceDE w:val="0"/>
      <w:autoSpaceDN w:val="0"/>
      <w:adjustRightInd w:val="0"/>
      <w:spacing w:line="483" w:lineRule="exact"/>
      <w:ind w:firstLine="706"/>
      <w:jc w:val="both"/>
    </w:pPr>
    <w:rPr>
      <w:color w:val="auto"/>
    </w:rPr>
  </w:style>
  <w:style w:type="character" w:customStyle="1" w:styleId="FontStyle51">
    <w:name w:val="Font Style51"/>
    <w:uiPriority w:val="99"/>
    <w:rsid w:val="002F4486"/>
    <w:rPr>
      <w:rFonts w:ascii="Times New Roman" w:hAnsi="Times New Roman" w:cs="Times New Roman"/>
      <w:color w:val="000000"/>
      <w:sz w:val="26"/>
      <w:szCs w:val="26"/>
    </w:rPr>
  </w:style>
  <w:style w:type="character" w:customStyle="1" w:styleId="4">
    <w:name w:val="Знак Знак4"/>
    <w:uiPriority w:val="99"/>
    <w:locked/>
    <w:rsid w:val="00D71455"/>
    <w:rPr>
      <w:rFonts w:ascii="Calibri" w:hAnsi="Calibri" w:cs="Calibri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4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37</Pages>
  <Words>6574</Words>
  <Characters>43666</Characters>
  <Application>Microsoft Office Word</Application>
  <DocSecurity>0</DocSecurity>
  <Lines>363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АМК при МГК им. П.И. Чайковского</Company>
  <LinksUpToDate>false</LinksUpToDate>
  <CharactersWithSpaces>50140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OV</cp:lastModifiedBy>
  <cp:revision>51</cp:revision>
  <cp:lastPrinted>2023-09-01T09:45:00Z</cp:lastPrinted>
  <dcterms:created xsi:type="dcterms:W3CDTF">2013-10-02T11:25:00Z</dcterms:created>
  <dcterms:modified xsi:type="dcterms:W3CDTF">2024-08-29T14:35:00Z</dcterms:modified>
</cp:coreProperties>
</file>